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249/TB-VPCP năm 2023 kết luận của Phó Thủ tướng Lê Minh Khái về xử lý Kết luận thanh tra 785/KL-TTCP về thanh tra trách nhiệm việc thực hiện pháp luật trong công tác thanh tra, tiếp công dân, giải quyết khiếu nại tố cáo và phòng chống tham nhũng; công tác quản lý, sử dụng đất đai; quản lý đầu tư xây dựng; việc chuyển đổi mục đích sử dụng đất từ sản xuất kinh doanh của doanh nghiệp Nhà nước, doanh nghiệp cổ phần hóa sang kinh doanh đất, xây dựng nhà ở; thanh tra các công trình dự án, công trình có dấu hiệu vi phạm pháp luật về quy hoạch, quản lý sử dụng đất đai tại đô thị và thanh tra việc cấp Giấy chứng nhận quyền sử dụng đất, quyền sở hữu nhà ở và tài sản khác gắn liền với đất tại khu vực đô thị trên địa bàn tỉnh Bình Dương thời kỳ năm 2011-2019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249/TB-VPCP</w:t>
      </w:r>
    </w:p>
    <w:p>
      <w:r>
        <w:t>Hà Nội, ngày 27 tháng 6 năm 2023</w:t>
      </w:r>
    </w:p>
    <w:p>
      <w:r>
        <w:t>THÔNG BÁO</w:t>
      </w:r>
    </w:p>
    <w:p>
      <w:r>
        <w:t>KẾT LUẬN CỦA PHÓ THỦ TƯỚNG LÊ MINH KHÁI VỀ VIỆC XỬ LÝ KẾT LUẬN THANH TRA SỐ 785/KL-TTCP NGÀY 22 THÁNG 3 NĂM 2023 CỦA THANH TRA CHÍNH PHỦ VỀ THANH TRA TRÁCH NHIỆM VIỆC THỰC HIỆN PHÁP LUẬT TRONG CÔNG TÁC THANH TRA, TIẾP CÔNG DÂN, GIẢI QUYẾT KHIẾU NẠI TỐ CÁO VÀ PHÒNG CHỐNG THAM NHŨNG; CÔNG TÁC QUẢN LÝ, SỬ DỤNG ĐẤT ĐAI; QUẢN LÝ ĐẦU TƯ XÂY DỰNG; VIỆC CHUYỂN ĐỔI MỤC ĐÍCH SỬ DỤNG ĐẤT TỪ SẢN XUẤT KINH DOANH CỦA DOANH NGHIỆP NHÀ NƯỚC, DOANH NGHIỆP CỔ PHẦN HÓA SANG KINH DOANH ĐẤT, XÂY DỰNG NHÀ Ở; THANH TRA CÁC CÔNG TRÌNH DỰ ÁN, CÔNG TRÌNH CÓ DẤU HIỆU VI PHẠM PHÁP LUẬT VỀ QUY HOẠCH, QUẢN LÝ SỬ DỤNG ĐẤT ĐAI TẠI ĐÔ THỊ VÀ THANH TRA VIỆC CẤP GIẤY CHỨNG NHẬN QUYỀN SỬ DỤNG ĐẤT, QUYỀN SỞ HỮU NHÀ Ở VÀ CÁC TÀI SẢN KHÁC GẮN LIỀN VỚI ĐẤT TẠI KHU VỰC ĐÔ THỊ TRÊN ĐỊA BÀN TỈNH BÌNH DƯƠNG THỜI KỲ NĂM 2011-2019</w:t>
      </w:r>
    </w:p>
    <w:p>
      <w:r>
        <w:t>Ngày 9 tháng 6 năm 2023, tại Trụ sở Chính phủ, Phó Thủ tướng Lê Minh Khái đã chủ trì cuộc họp xử lý Kết luận thanh tra số 785/KL-TTCP ngày 22 tháng 3 năm 2023 của Thanh tra Chính phủ về thanh tra trách nhiệm việc thực hiện pháp luật trong công tác thanh tra, tiếp công dân, giải quyết khiếu nại tố cáo và phòng chống tham nhũng; công tác quản lý, sử dụng đất đai; quản lý đầu tư xây dựng; việc chuyển đổi mục đích sử dụng đất từ sản xuất kinh doanh của doanh nghiệp Nhà nước, doanh nghiệp cổ phần hóa sang kinh doanh đất, xây dựng nhà ở; thanh tra các công trình dự án, công trình có dấu hiệu vi phạm pháp luật về quy hoạch, quản lý sử dụng đất đai tại đô thị và thanh tra việc cấp Giấy chứng nhận quyền sử dụng đất, quyền sở hữu nhà ở và các tài sản khác gắn liền với đất tại khu vực đô thị trên địa bàn tỉnh Bình Dương thời kỳ năm 2011-2019. Tham dự cuộc họp có các đồng chí: Đặng Công Huẩn, Phó Tổng Thanh tra Chính phủ; Lê Văn Tuyến, Thứ trưởng Bộ Công an; Nguyễn Thị Phương Hoa, Thứ trưởng Bộ Tài nguyên và Môi trường; Trần Duy Đông, Thứ trưởng Bộ Kế hoạch và Đầu tư; Cao Huy, Phó Chủ nhiệm Văn phòng Chính phủ; Nguyễn Văn Dành, Phó Chủ tịch Ủy ban nhân dân tỉnh Bình Dương và đại diện các Bộ: Tài chính, Xây dựng, Nông nghiệp và Phát triển nông thôn, Tư pháp. Sau khi nghe Thanh tra Chính phủ báo cáo nội dung Kết luận thanh tra số 785/KL-TTCP ngày 22 tháng 3 năm 2023 và ý kiến các đại biểu dự họp, Phó Thủ tướng Lê Minh Khái đã kết luận như sau:</w:t>
      </w:r>
    </w:p>
    <w:p>
      <w:r>
        <w:t>Trên cơ sở ý kiến của các Bộ, ngành và Ủy ban nhân dân tỉnh Bình Dương tại cuộc họp, Thanh tra Chính phủ rà soát Kết luận thanh tra số 785/KL-TTCP ngày 22 tháng 3 năm 2023 để kết luận, xử lý vi phạm theo đúng quy định của pháp luật, đảm bảo Kết luận thanh tra chính xác, khách quan, đúng pháp luật, không để thất thoát ngân sách Nhà nước và hoàn toàn chịu trách nhiệm về kết luận, kiến nghị của mình.</w:t>
      </w:r>
    </w:p>
    <w:p>
      <w:r>
        <w:t>Văn phòng Chính phủ thông báo để các cơ quan có liên quan biết, thực hiện./.</w:t>
      </w:r>
    </w:p>
    <w:p>
      <w:r>
        <w:t>Nơi nhận:</w:t>
      </w:r>
    </w:p>
    <w:p>
      <w:r>
        <w:t>- TTgCP, các PTTg (để b/c);</w:t>
      </w:r>
    </w:p>
    <w:p>
      <w:r>
        <w:t>- Ủy ban Kiểm tra TƯ;</w:t>
      </w:r>
    </w:p>
    <w:p>
      <w:r>
        <w:t>- Ban Nội chính TƯ;</w:t>
      </w:r>
    </w:p>
    <w:p>
      <w:r>
        <w:t>- Thanh tra Chính phủ;</w:t>
      </w:r>
    </w:p>
    <w:p>
      <w:r>
        <w:t>- Các Bộ: CA, TN&amp;MT, TC, TP, KH&amp;ĐT, XD, NN&amp;PTNT</w:t>
      </w:r>
    </w:p>
    <w:p>
      <w:r>
        <w:t>- UBND tỉnh Bình Dương;</w:t>
      </w:r>
    </w:p>
    <w:p>
      <w:r>
        <w:t>- VPCP: BTCN, PCN Cao Huy,</w:t>
      </w:r>
    </w:p>
    <w:p>
      <w:r>
        <w:t>Vụ: TH;</w:t>
      </w:r>
    </w:p>
    <w:p>
      <w:r>
        <w:t>- Lưu: VT, V.I (3); XL.</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