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năm 2024 công bố danh mục thủ tục hành chính sửa đổi, bổ sung và phê duyệt quy trình nội bộ thực hiện cơ chế một cửa, một cửa liên thông trong giải quyết thủ tục hành chính lĩnh vực luật sư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934/QĐ-UBND</w:t>
      </w:r>
    </w:p>
    <w:p>
      <w:r>
        <w:t>Hòa Bình, ngày 30 tháng 5 năm 2024</w:t>
      </w:r>
    </w:p>
    <w:p>
      <w:r>
        <w:t>QUYẾT ĐỊNH</w:t>
      </w:r>
    </w:p>
    <w:p>
      <w:r>
        <w:t>VỀ VIỆC CÔNG BỐ DANH MỤC THỦ TỤC HÀNH CHÍNH SỬA ĐỔI, BỔ SUNG VÀ PHÊ DUYỆT QUY TRÌNH NỘI BỘ THỰC HIỆN CƠ CHẾ MỘT CỬA, MỘT CỬA LIÊN THÔNG TRONG GIẢI QUYẾT THỦ TỤC HÀNH CHÍNH LĨNH VỰC LUẬT SƯ THUỘC PHẠM VI CHỨC NĂNG QUẢN LÝ CỦA SỞ TƯ PHÁP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849/QĐ-BTP ngày 17/5/2024 của Bộ trưởng Bộ Tư pháp về việc công bố thủ tục hành chính được sửa đổi, bổ sung trong lĩnh lĩnh vực luật sư thuộc phạm vi chức năng quản lý của Bộ Tư pháp;</w:t>
      </w:r>
    </w:p>
    <w:p>
      <w:r>
        <w:t>Theo đề nghị của Giám đốc Sở Tư pháp tại Tờ trình số 2754/TTr-STP ngày 24/5/2024.</w:t>
      </w:r>
    </w:p>
    <w:p>
      <w:r>
        <w:t>QUYẾT ĐỊNH:</w:t>
      </w:r>
    </w:p>
    <w:p>
      <w:r>
        <w:t>Điều 1.        Công bố kèm theo Quyết định này danh mục thủ tục hành chính sửa đổi, bổ sung (17 thủ tục hành chính cấp tỉnh) và phê duyệt quy trình nội bộ thực hiện cơ chế một cửa, một cửa liên thông trong giải quyết TTHC lĩnh vực luật sư thuộc phạm vi chức năng quản lý của Sở Tư pháp tỉnh Hòa Bình.</w:t>
      </w:r>
    </w:p>
    <w:p>
      <w:r>
        <w:t>(Chi tiết tại Phụ lục I, Phụ lục II và Phụ lục III kèm theo Quyết định)</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Hòa Bình  (địa chỉ: http://vpubnd.hoabinh.gov.vn ) Trang Thông tin điện tử Tư pháp (http://sotuphap.hoabinh.gov.vn/).</w:t>
      </w:r>
    </w:p>
    <w:p>
      <w:r>
        <w:t>Điều 2.        Quyết định này có hiệu lực thi hành kể từ ngày ký.</w:t>
      </w:r>
    </w:p>
    <w:p>
      <w:r>
        <w:t>Nội dung công bố các thủ tục hành chính tại mục II, phần I, Phụ lục I ban hành kèm theo Quyết định số 1051/QĐ-UBND ngày 22/5/2023 của Chủ tịch Ủy ban nhân dân tỉnh về việc công bố danh mục thủ tục hành chính được sửa đổi, bổ sung và phê duyệt quy trình nội bộ thực hiện cơ chế một cửa, một cửa liên thông trong giải quyết thủ tục hành chính lĩnh vực luật sư, lĩnh vực công chứng thuộc phạm vi, chức năng quản lý của Sở Tư pháp tỉnh Hòa Bình hết hiệu lực kể từ ngày Quyết định này có hiệu lực thi hành.</w:t>
      </w:r>
    </w:p>
    <w:p>
      <w:r>
        <w:t>Nội dung công bố các thủ tục hành chính có số thứ tự 1, 2, 3, 4, 5, 6, 7, 8, 9, 10, 11, 13, 14 phần I Phụ lục ban hành kèm theo Quyết định số 1362/QĐ- UBND ngày 08/7/2022 của Chủ tịch Ủy ban nhân dân tỉnh về việc công bố danh mục thủ tục hành chính được sửa đổi, bổ sung trong lĩnh vực Luật sư thuộc thẩm quyền giải quyết của Sở Tư pháp tỉnh Hòa Bình hết hiệu lực kể từ ngày Quyết định này có hiệu lực thi hành.</w:t>
      </w:r>
    </w:p>
    <w:p>
      <w:r>
        <w:t>Điều 3.        Các TTHC công bố tại Quyết định này được thực hiện tiếp nhận, trả kết quả tại Trung tâm Phục vụ hành chính công tỉnh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03/6/2024.</w:t>
      </w:r>
    </w:p>
    <w:p>
      <w:r>
        <w:t>Điều 4.        Chánh Văn phòng Ủy ban nhân dân tỉnh, Giám đốc các Sở: Tư pháp, Thông tin và Truyền thông và các tổ chức, cá nhân có liên quan chịu trách nhiệm thi hành Quyết định này./.</w:t>
      </w:r>
    </w:p>
    <w:p>
      <w:r>
        <w:t>KT. CHỦ TỊCH</w:t>
      </w:r>
    </w:p>
    <w:p>
      <w:r>
        <w:t>PHÓ CHỦ TỊCH</w:t>
      </w:r>
    </w:p>
    <w:p>
      <w:r>
        <w:t>Nguyễn Văn Toàn</w:t>
      </w:r>
    </w:p>
    <w:p>
      <w:r>
        <w:t>PHỤ LỤC I.</w:t>
      </w:r>
    </w:p>
    <w:p>
      <w:r>
        <w:t>DANH MỤC TTHC SỬA ĐỔI, BỔ SUNG LĨNH VỰC LUẬT SƯ THUỘC PHẠM VI CHỨC NĂNG QUẢN LÝ CỦA SỞ TƯ PHÁP TỈNH HÒA BÌNH</w:t>
      </w:r>
    </w:p>
    <w:p>
      <w:r>
        <w:t>(Kèm theo Quyết định số: 934/QĐ-UBND ngày 30/5/2024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Cấp Chứng chỉ hành nghề luật sư đối với người đạt yêu cầu kiểm tra kết quả tập sự hành nghề luật sư</w:t>
      </w:r>
    </w:p>
    <w:p>
      <w:r>
        <w:t>1.000828.000.00.00.H28</w:t>
      </w:r>
    </w:p>
    <w:p>
      <w:r>
        <w:t>Trong thời hạn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Luật sư.</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w:t>
      </w:r>
    </w:p>
    <w:p>
      <w:r>
        <w:t>- Sở Tư pháp  (Trung tâm phục vụ hành chính công tỉnh Hòa Bình)</w:t>
      </w:r>
    </w:p>
    <w:p>
      <w:r>
        <w:t>- Bộ Tư pháp</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2</w:t>
      </w:r>
    </w:p>
    <w:p>
      <w:r>
        <w:t>Cấp Chứng chỉ hành nghề luật sư đối với người được miễn đào tạo nghề luật sư, miễn tập sự hành nghề luật sư</w:t>
      </w:r>
    </w:p>
    <w:p>
      <w:r>
        <w:t>1.000688.000.00.00.H28</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w:t>
      </w:r>
    </w:p>
    <w:p>
      <w:r>
        <w:t>- Sở Tư pháp  (Trung tâm phục vụ hành chính công tỉnh Hòa Bình)</w:t>
      </w:r>
    </w:p>
    <w:p>
      <w:r>
        <w:t>- Bộ Tư pháp</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3</w:t>
      </w:r>
    </w:p>
    <w:p>
      <w:r>
        <w:t>Cấp lại Chứng chỉ hành nghề luật sư trong trường hợp bị thu hồi Chứng chỉ hành nghề luật sư theo quy định tại Điều 18 của Luật Luật sư</w:t>
      </w:r>
    </w:p>
    <w:p>
      <w:r>
        <w:t>1.008624.000.00.00.H28</w:t>
      </w:r>
    </w:p>
    <w:p>
      <w:r>
        <w:t>Trong thời hạn bảy ngày làm việc, kể từ ngày nhận đủ hồ sơ hợp lệ, Ban chủ nhiệm Đoàn Luật sư chuyển hồ sơ cho Sở Tư pháp kèm theo bản xác nhận người đề nghị cấp lại Chứng chỉ hành nghề luật sư có đủ tiêu chuẩn luật sư theo quy định của Luật Luật sư.</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gửi Bộ Tư pháp.</w:t>
      </w:r>
    </w:p>
    <w:p>
      <w:r>
        <w:t>Trong thời hạn hai mươi ngày, kể từ ngày nhận đủ hồ sơ hợp lệ, Bộ trưởng Bộ Tư pháp quyết định cấp lại Chứng chỉ hành nghề luật sư.</w:t>
      </w:r>
    </w:p>
    <w:p>
      <w:r>
        <w:t>- Sở Tư pháp  (Trung tâm phục vụ hành chính công   tỉnh Hòa Bình)</w:t>
      </w:r>
    </w:p>
    <w:p>
      <w:r>
        <w:t>- Bộ Tư pháp</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4</w:t>
      </w:r>
    </w:p>
    <w:p>
      <w:r>
        <w:t>Cấp lại Chứng chỉ hành nghề luật sư trong trường hợp bị mất, bị rách, bị cháy hoặc vì lý do khách quan khác mà thông tin trên Chứng chỉ hành nghề luật sư bị thay đổi</w:t>
      </w:r>
    </w:p>
    <w:p>
      <w:r>
        <w:t>1.008624.000.00.00.H28</w:t>
      </w:r>
    </w:p>
    <w:p>
      <w:r>
        <w:t>Trong thời hạn bảy ngày làm việc, kể từ ngày nhận đủ hồ sơ hợp lệ, Ban chủ nhiệm Đoàn Luật sư chuyển hồ sơ cho Sở Tư pháp kèm theo bản xác nhận người đề nghị cấp lại Chứng chỉ hành nghề luật sư có đủ tiêu chuẩn luật sư theo quy định của Luật Luật sư.</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gửi Bộ Tư pháp.</w:t>
      </w:r>
    </w:p>
    <w:p>
      <w:r>
        <w:t>Trong thời hạn hai mươi ngày, kể từ ngày nhận đủ hồ sơ hợp lệ, Bộ trưởng Bộ Tư pháp quyết định cấp lại Chứng chỉ hành nghề luật sư.</w:t>
      </w:r>
    </w:p>
    <w:p>
      <w:r>
        <w:t>- Sở Tư pháp  (Trung tâm phục vụ hành chính công tỉnh Hòa Bình)</w:t>
      </w:r>
    </w:p>
    <w:p>
      <w:r>
        <w:t>- Bộ Tư pháp</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5</w:t>
      </w:r>
    </w:p>
    <w:p>
      <w:r>
        <w:t>Đăng ký hoạt động của tổ chức hành nghề luật sư</w:t>
      </w:r>
    </w:p>
    <w:p>
      <w:r>
        <w:t>1.002010.000.00.00.H28</w:t>
      </w:r>
    </w:p>
    <w:p>
      <w:r>
        <w:t>Trong thời hạn mười ngày làm việc, kể từ ngày nhận đủ hồ sơ, Sở Tư pháp cấp Giấy đăng ký hoạt động cho tổ chức hành nghề luật sư.</w:t>
      </w:r>
    </w:p>
    <w:p>
      <w:r>
        <w:t>- Sở Tư pháp  (Trung tâm phục vụ hành chính công tỉnh Hòa Bình)</w:t>
      </w:r>
    </w:p>
    <w:p>
      <w:r>
        <w:t>50.000 đồng/hồ sơ</w:t>
      </w:r>
    </w:p>
    <w:p>
      <w:r>
        <w:t>Thông tư số 03/2024/TT-BTP ngày 15/5/2024 của Bộ trưởng Bộ Tư pháp sửa đổi, bổ sung 08 thông tư liên quan đến thủ tục hành chính trong lĩnh vực bổ trợ tư pháp</w:t>
      </w:r>
    </w:p>
    <w:p>
      <w:r>
        <w:t>6</w:t>
      </w:r>
    </w:p>
    <w:p>
      <w:r>
        <w:t>Thay đổi nội dung đăng ký hoạt động của tổ chức hành nghề luật sư</w:t>
      </w:r>
    </w:p>
    <w:p>
      <w:r>
        <w:t>1.002032.000.00.00.H28</w:t>
      </w:r>
    </w:p>
    <w:p>
      <w:r>
        <w:t>- Sở Tư pháp  (Trung tâm phục vụ hành chính công tỉnh Hòa Bình)</w:t>
      </w:r>
    </w:p>
    <w:p>
      <w:r>
        <w:t>50.000 đồng/hồ sơ</w:t>
      </w:r>
    </w:p>
    <w:p>
      <w:r>
        <w:t>Thông tư số 03/2024/TT-BTP ngày 15/5/2024 của Bộ trưởng Bộ Tư pháp sửa đổi, bổ sung 08 thông tư liên quan đến thủ tục hành chính trong lĩnh vực bổ trợ tư pháp</w:t>
      </w:r>
    </w:p>
    <w:p>
      <w:r>
        <w:t>7</w:t>
      </w:r>
    </w:p>
    <w:p>
      <w:r>
        <w:t>Thay đổi người đại diện theo pháp luật của Văn phòng luật sư, công ty luật trách nhiệm hữu hạn một thành viên</w:t>
      </w:r>
    </w:p>
    <w:p>
      <w:r>
        <w:t>1.002055.000.00.00.H28</w:t>
      </w:r>
    </w:p>
    <w:p>
      <w:r>
        <w:t>Trong thời hạn 05 ngày làm việc, kể từ ngày nhận đủ hồ sơ hợp lệ, Sở Tư pháp cấp lại Giấy đăng ký hoạt động cho văn phòng luật sư, công ty luật trách nhiệm hữu hạn một thành viên trong đó ghi rõ nội dung thay đổi người đại diện theo pháp luật; trường hợp từ chối phải thông báo bằng văn bản và nêu rõ lý do.</w:t>
      </w:r>
    </w:p>
    <w:p>
      <w:r>
        <w:t>- Sở Tư pháp  (Trung tâm phục vụ hành chính công tỉnh Hòa Bình)</w:t>
      </w:r>
    </w:p>
    <w:p>
      <w:r>
        <w:t>50.000 đồng/hồ sơ</w:t>
      </w:r>
    </w:p>
    <w:p>
      <w:r>
        <w:t>Thông tư số 03/2024/TT-BTP ngày 15/5/2024 của Bộ trưởng Bộ Tư pháp sửa đổi, bổ sung 08 thông tư liên quan đến thủ tục hành chính trong lĩnh vực bổ trợ tư pháp</w:t>
      </w:r>
    </w:p>
    <w:p>
      <w:r>
        <w:t>8</w:t>
      </w:r>
    </w:p>
    <w:p>
      <w:r>
        <w:t>Thay đổi người đại diện theo pháp luật của công ty luật trách nhiệm hữu hạn hai thành viên trở lên, công ty luật hợp danh</w:t>
      </w:r>
    </w:p>
    <w:p>
      <w:r>
        <w:t>1.002079.000.00.00.H28</w:t>
      </w:r>
    </w:p>
    <w:p>
      <w:r>
        <w:t>Trong thời hạn 05 ngày làm việc, kể từ ngày nhận đủ hồ sơ hợp lệ, Sở Tư pháp cấp lại Giấy đăng ký hoạt động cho công ty luật trách nhiệm hữu hạn 2 thành viên trở lên, công ty luật hợp danh, trong đó ghi rõ nội dung thay đổi người đại diện theo pháp luật; trường hợp từ chối phải thông báo bằng văn bản và nêu rõ lý do.</w:t>
      </w:r>
    </w:p>
    <w:p>
      <w:r>
        <w:t>- Sở Tư pháp  (Trung tâm phục vụ hành chính công tỉnh Hòa Bình)</w:t>
      </w:r>
    </w:p>
    <w:p>
      <w:r>
        <w:t>50.000 đồng/hồ sơ</w:t>
      </w:r>
    </w:p>
    <w:p>
      <w:r>
        <w:t>Thông tư số 03/2024/TT-BTP ngày 15/5/2024 của Bộ trưởng Bộ Tư pháp sửa đổi, bổ sung 08 thông tư liên quan đến thủ tục hành chính trong lĩnh vực bổ trợ tư pháp</w:t>
      </w:r>
    </w:p>
    <w:p>
      <w:r>
        <w:t>9</w:t>
      </w:r>
    </w:p>
    <w:p>
      <w:r>
        <w:t>Đăng ký hoạt động của chi nhánh của tổ chức hành nghề luật sư</w:t>
      </w:r>
    </w:p>
    <w:p>
      <w:r>
        <w:t>1.002099.000.00.00.H28</w:t>
      </w:r>
    </w:p>
    <w:p>
      <w:r>
        <w:t>Trong thời hạn bảy ngày làm việc, kể từ ngày nhận đủ hồ sơ, Sở Tư pháp cấp Giấy đăng ký hoạt động cho chi nhánh</w:t>
      </w:r>
    </w:p>
    <w:p>
      <w:r>
        <w:t>- Sở Tư pháp  (Trung tâm   phục vụ hành   chính công tỉnh Hòa Bình)</w:t>
      </w:r>
    </w:p>
    <w:p>
      <w:r>
        <w:t>50.000 đồng/hồ sơ</w:t>
      </w:r>
    </w:p>
    <w:p>
      <w:r>
        <w:t>Thông tư số 03/2024/TT-BTP ngày 15/5/2024 của Bộ trưởng Bộ Tư pháp sửa đổi, bổ sung 08 thông tư liên quan đến thủ tục hành chính trong lĩnh vực bổ trợ tư pháp</w:t>
      </w:r>
    </w:p>
    <w:p>
      <w:r>
        <w:t>10</w:t>
      </w:r>
    </w:p>
    <w:p>
      <w:r>
        <w:t>Đăng ký hành nghề luật sư với tư cách cá nhân</w:t>
      </w:r>
    </w:p>
    <w:p>
      <w:r>
        <w:t>1.002153.000.00.00.H28</w:t>
      </w:r>
    </w:p>
    <w:p>
      <w:r>
        <w:t>Trong thời hạn bảy ngày làm việc, kể từ ngày nhận đủ hồ sơ, Sở Tư pháp cấp Giấy đăng ký hành nghề luật sư.</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11</w:t>
      </w:r>
    </w:p>
    <w:p>
      <w:r>
        <w:t>Đăng ký hoạt động của chi nhánh, công ty luật nước ngoài</w:t>
      </w:r>
    </w:p>
    <w:p>
      <w:r>
        <w:t>1.002181.000.00.00.H28</w:t>
      </w:r>
    </w:p>
    <w:p>
      <w:r>
        <w:t>Trong thời hạn mười ngày làm việc, kể từ ngày nhận đủ hồ sơ, Sở Tư pháp cấp Giấy đăng ký hoạt động cho chi nhánh, công ty luật nước ngoài.</w:t>
      </w:r>
    </w:p>
    <w:p>
      <w:r>
        <w:t>- Sở Tư pháp  (Trung tâm phục vụ hành chính công tỉnh Hòa Bình)</w:t>
      </w:r>
    </w:p>
    <w:p>
      <w:r>
        <w:t>2.000.000 đồng/hồ sơ.</w:t>
      </w:r>
    </w:p>
    <w:p>
      <w:r>
        <w:t>Thông tư số 03/2024/TT-BTP ngày 15/5/2024 của Bộ trưởng Bộ Tư pháp sửa đổi, bổ sung 08 thông tư liên quan đến thủ tục hành chính trong lĩnh vực bổ trợ tư pháp</w:t>
      </w:r>
    </w:p>
    <w:p>
      <w:r>
        <w:t>12</w:t>
      </w:r>
    </w:p>
    <w:p>
      <w:r>
        <w:t>Thay đổi nội dung Giấy đăng ký hoạt động của chi nhánh, công ty luật nước ngoài</w:t>
      </w:r>
    </w:p>
    <w:p>
      <w:r>
        <w:t>1.002198.000.00.00.H28</w:t>
      </w:r>
    </w:p>
    <w:p>
      <w:r>
        <w:t>Trong thời hạn 05 ngày làm việc, kể từ ngày nhận đủ hồ sơ hợp lệ, Sở Tư pháp thực hiện việc đăng ký thay đổi nội dung Giấy đăng ký hoạt động bằng cách cấp lại Giấy đăng ký hoạt động cho chi nhánh, công ty luật nước ngoài.</w:t>
      </w:r>
    </w:p>
    <w:p>
      <w:r>
        <w:t>- Sở Tư pháp  (Trung tâm phục vụ hành chính công tỉnh Hòa Bình)</w:t>
      </w:r>
    </w:p>
    <w:p>
      <w:r>
        <w:t>1.000.000 đồng/hồ sơ</w:t>
      </w:r>
    </w:p>
    <w:p>
      <w:r>
        <w:t>13</w:t>
      </w:r>
    </w:p>
    <w:p>
      <w:r>
        <w:t>Hợp nhất công ty luật</w:t>
      </w:r>
    </w:p>
    <w:p>
      <w:r>
        <w:t>1.002218.000.00.00.H28</w:t>
      </w:r>
    </w:p>
    <w:p>
      <w:r>
        <w:t>Trong thời hạn 10 ngày, kể từ ngày nhận đủ hồ sơ hợp lệ, Sở Tư pháp cấp Giấy đăng ký hoạt động cho công ty luật hợp nhất</w:t>
      </w:r>
    </w:p>
    <w:p>
      <w:r>
        <w:t>- Sở Tư pháp  (Trung tâm phục vụ hành chính công tỉnh Hòa Bình)</w:t>
      </w:r>
    </w:p>
    <w:p>
      <w:r>
        <w:t>Không</w:t>
      </w:r>
    </w:p>
    <w:p>
      <w:r>
        <w:t>14</w:t>
      </w:r>
    </w:p>
    <w:p>
      <w:r>
        <w:t>Sáp nhập công ty luật</w:t>
      </w:r>
    </w:p>
    <w:p>
      <w:r>
        <w:t>1.002234.000.00.00.H28</w:t>
      </w:r>
    </w:p>
    <w:p>
      <w:r>
        <w:t>10 ngày, kể từ ngày nhận đủ hồ sơ hợp lệ.</w:t>
      </w:r>
    </w:p>
    <w:p>
      <w:r>
        <w:t>- Sở Tư pháp  (Trung tâm   phục vụ hành chính công tỉnh   Hòa Bình)</w:t>
      </w:r>
    </w:p>
    <w:p>
      <w:r>
        <w:t>Không</w:t>
      </w:r>
    </w:p>
    <w:p>
      <w:r>
        <w:t>15</w:t>
      </w:r>
    </w:p>
    <w:p>
      <w:r>
        <w:t>Chuyển đổi công ty luật trách nhiệm hữu hạn và công ty luật hợp danh, chuyển đổi văn phòng luật sư thành công ty luật</w:t>
      </w:r>
    </w:p>
    <w:p>
      <w:r>
        <w:t>1.008709.000.00.00.H28</w:t>
      </w:r>
    </w:p>
    <w:p>
      <w:r>
        <w:t>Trong thời hạn 07 ngày làm việc, kể từ ngày nhận đủ hồ sơ hợp lệ, Sở Tư pháp cấp Giấy đăng ký hoạt động cho công ty luật chuyển đổi.</w:t>
      </w:r>
    </w:p>
    <w:p>
      <w:r>
        <w:t>- Sở Tư pháp  (Trung tâm phục vụ hành chính công tỉnh Hòa Bình)</w:t>
      </w:r>
    </w:p>
    <w:p>
      <w:r>
        <w:t>Không</w:t>
      </w:r>
    </w:p>
    <w:p>
      <w:r>
        <w:t>16</w:t>
      </w:r>
    </w:p>
    <w:p>
      <w:r>
        <w:t>Đăng ký hoạt động của chi nhánh của công ty luật nước ngoài tại Việt Nam</w:t>
      </w:r>
    </w:p>
    <w:p>
      <w:r>
        <w:t>1.002384.000.00.00.H28</w:t>
      </w:r>
    </w:p>
    <w:p>
      <w:r>
        <w:t>Trong thời hạn 07 ngày làm việc, kể từ ngày nhận đủ hồ sơ hợp lệ.</w:t>
      </w:r>
    </w:p>
    <w:p>
      <w:r>
        <w:t>- Sở Tư pháp  (Trung tâm   phục vụ hành chính công tỉnh Hòa Bình)</w:t>
      </w:r>
    </w:p>
    <w:p>
      <w:r>
        <w:t>600.000 đồng/hồ sơ.</w:t>
      </w:r>
    </w:p>
    <w:p>
      <w:r>
        <w:t>17</w:t>
      </w:r>
    </w:p>
    <w:p>
      <w:r>
        <w:t>Cấp lại Giấy đăng ký hoạt động của chi nhánh, công ty luật nước ngoài</w:t>
      </w:r>
    </w:p>
    <w:p>
      <w:r>
        <w:t>1.002368.000.00.00.H28</w:t>
      </w:r>
    </w:p>
    <w:p>
      <w:r>
        <w:t>Trong thời hạn mười ngày làm việc kể từ ngày nhận đủ hồ sơ hợp lệ.</w:t>
      </w:r>
    </w:p>
    <w:p>
      <w:r>
        <w:t>- Sở Tư pháp  (Trung tâm phục vụ hành   chính công tỉnh   Hòa Bình)</w:t>
      </w:r>
    </w:p>
    <w:p>
      <w:r>
        <w:t>2.000.000 đồng/hồ sơ</w:t>
      </w:r>
    </w:p>
    <w:p>
      <w:r>
        <w:t>PHỤ LỤC II.</w:t>
      </w:r>
    </w:p>
    <w:p>
      <w:r>
        <w:t>QUY TRÌNH NỘI BỘ THỰC HIỆN CƠ CHẾ MỘT CỬA LIÊN THÔNG TRONG GIẢI QUYẾT TTHC LĨNH VỰC LUẬT SƯ THUỘC THẨM QUYỀN GIẢI QUYẾT CỦA SỞ TƯ PHÁP TỈNH HÒA BÌNH</w:t>
      </w:r>
    </w:p>
    <w:p>
      <w:r>
        <w:t>(Kèm theo Quyết định số: 934/QĐ-UBND ngày 30/5/2024 của Chủ tịch Ủy ban nhân dân tỉnh Hòa Bình)</w:t>
      </w:r>
    </w:p>
    <w:p>
      <w:r>
        <w:t>STT</w:t>
      </w:r>
    </w:p>
    <w:p>
      <w:r>
        <w:t>Tên TTHC/Mã TTHC</w:t>
      </w:r>
    </w:p>
    <w:p>
      <w:r>
        <w:t>Thời gian giải quyết</w:t>
      </w:r>
    </w:p>
    <w:p>
      <w:r>
        <w:t>(Ngày làm việc)</w:t>
      </w:r>
    </w:p>
    <w:p>
      <w:r>
        <w:t>Trình tự thực hiện theo cơ chế một cửa liên thông</w:t>
      </w:r>
    </w:p>
    <w:p>
      <w:r>
        <w:t>Ban chủ nhiệm Đoàn Luật sư tỉnh</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Bộ Tư pháp</w:t>
      </w:r>
    </w:p>
    <w:p>
      <w:r>
        <w:t>(B4: Quyết định)</w:t>
      </w:r>
    </w:p>
    <w:p>
      <w:r>
        <w:t>Trung tâm phục vụ hành     chính công tỉnh Hòa Bình</w:t>
      </w:r>
    </w:p>
    <w:p>
      <w:r>
        <w:t>(B5: Trả   kết quả)</w:t>
      </w:r>
    </w:p>
    <w:p>
      <w:r>
        <w:t>1</w:t>
      </w:r>
    </w:p>
    <w:p>
      <w:r>
        <w:t>Cấp Chứng chỉ hành nghề luật sư đối với người đạt yêu cầu kiểm tra kết quả tập sự hành nghề luật sư</w:t>
      </w:r>
    </w:p>
    <w:p>
      <w:r>
        <w:t>1.000828.000.00.00.H28</w:t>
      </w:r>
    </w:p>
    <w:p>
      <w:r>
        <w:t>Tổng 34 ngày. Trong đó:</w:t>
      </w:r>
    </w:p>
    <w:p>
      <w:r>
        <w:t>- Ban chủ nhiệm Đoàn Luật sư: 07 ngày làm việc, kể từ ngày nhận đủ hồ sơ hợp lệ.</w:t>
      </w:r>
    </w:p>
    <w:p>
      <w:r>
        <w:t>- Sở Tư pháp: 07 ngày làm việc, kể từ ngày nhận đủ hồ sơ hợp lệ. Kiểm tra hồ sơ, trong trường hợp cần thiết thì tiến hành xác minh tính hợp pháp của hồ sơ và có văn bản đề nghị kèm theo hồ sơ cấp Chứng chỉ hành nghề luật sư gửi Bộ Tư pháp.</w:t>
      </w:r>
    </w:p>
    <w:p>
      <w:r>
        <w:t>- Bộ Tư pháp: 20 ngày, kể từ ngày nhận đủ hồ sơ hợp lệ, Bộ trưởng Bộ Tư pháp quyết định cấp Chứng chỉ hành nghề luật sư.</w:t>
      </w:r>
    </w:p>
    <w:p>
      <w:r>
        <w:t>07 ngày làm việc: Chuyển hồ sơ cho Sở Tư pháp</w:t>
      </w:r>
    </w:p>
    <w:p>
      <w:r>
        <w:t>01 ngày làm việc</w:t>
      </w:r>
    </w:p>
    <w:p>
      <w:r>
        <w:t>04 ngày làm việc</w:t>
      </w:r>
    </w:p>
    <w:p>
      <w:r>
        <w:t>1.5 ngày làm việc</w:t>
      </w:r>
    </w:p>
    <w:p>
      <w:r>
        <w:t>20 ngày làm việc</w:t>
      </w:r>
    </w:p>
    <w:p>
      <w:r>
        <w:t>0.5 ngày làm việc</w:t>
      </w:r>
    </w:p>
    <w:p>
      <w:r>
        <w:t>2</w:t>
      </w:r>
    </w:p>
    <w:p>
      <w:r>
        <w:t>Cấp Chứng chỉ hành nghề luật sư đối với người được miễn đào tạo nghề luật sư, miễn tập sự hành nghề luật sư</w:t>
      </w:r>
    </w:p>
    <w:p>
      <w:r>
        <w:t>1.000688.000.00.00.H28</w:t>
      </w:r>
    </w:p>
    <w:p>
      <w:r>
        <w:t>Tổng 27 ngày. Trong đó:</w:t>
      </w:r>
    </w:p>
    <w:p>
      <w:r>
        <w:t>- Sở Tư pháp: 07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 Bộ Tư pháp: 20 ngày, kể từ ngày nhận đủ hồ sơ hợp lệ, Bộ trưởng Bộ Tư pháp quyết định cấp Chứng chỉ hành nghề luật sư.</w:t>
      </w:r>
    </w:p>
    <w:p>
      <w:r>
        <w:t>01 ngày làm việc</w:t>
      </w:r>
    </w:p>
    <w:p>
      <w:r>
        <w:t>04 ngày làm việc</w:t>
      </w:r>
    </w:p>
    <w:p>
      <w:r>
        <w:t>1.5 ngày làm việc</w:t>
      </w:r>
    </w:p>
    <w:p>
      <w:r>
        <w:t>20 ngày làm việc</w:t>
      </w:r>
    </w:p>
    <w:p>
      <w:r>
        <w:t>0.5 ngày làm việc</w:t>
      </w:r>
    </w:p>
    <w:p>
      <w:r>
        <w:t>3</w:t>
      </w:r>
    </w:p>
    <w:p>
      <w:r>
        <w:t>Cấp lại Chứng chỉ hành nghề luật sư trong trường hợp bị thu hồi Chứng chỉ hành nghề luật sư theo quy định tại Điều 18 của Luật Luật sư</w:t>
      </w:r>
    </w:p>
    <w:p>
      <w:r>
        <w:t>1.008624.000.00.00.H28</w:t>
      </w:r>
    </w:p>
    <w:p>
      <w:r>
        <w:t>Tổng 34 ngày. Trong đó:</w:t>
      </w:r>
    </w:p>
    <w:p>
      <w:r>
        <w:t>- Ban chủ nhiệm Đoàn Luật sư: 07 ngày làm việc, kể từ ngày nhận đủ hồ sơ hợp lệ.</w:t>
      </w:r>
    </w:p>
    <w:p>
      <w:r>
        <w:t>- Sở Tư pháp: 07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gửi Bộ Tư pháp.</w:t>
      </w:r>
    </w:p>
    <w:p>
      <w:r>
        <w:t>- Bộ Tư pháp: 20 ngày, kể từ ngày nhận đủ hồ sơ hợp lệ, Bộ trưởng Bộ Tư pháp quyết định cấp lại Chứng chỉ hành nghề luật sư.</w:t>
      </w:r>
    </w:p>
    <w:p>
      <w:r>
        <w:t>07 ngày làm việc: Chuyển hồ sơ cho Sở Tư pháp</w:t>
      </w:r>
    </w:p>
    <w:p>
      <w:r>
        <w:t>01 ngày làm việc</w:t>
      </w:r>
    </w:p>
    <w:p>
      <w:r>
        <w:t>04 ngày làm việc</w:t>
      </w:r>
    </w:p>
    <w:p>
      <w:r>
        <w:t>1.5 ngày làm việc</w:t>
      </w:r>
    </w:p>
    <w:p>
      <w:r>
        <w:t>20 ngày làm việc</w:t>
      </w:r>
    </w:p>
    <w:p>
      <w:r>
        <w:t>0.5 ngày làm việc</w:t>
      </w:r>
    </w:p>
    <w:p>
      <w:r>
        <w:t>4</w:t>
      </w:r>
    </w:p>
    <w:p>
      <w:r>
        <w:t>Cấp lại Chứng chỉ hành nghề luật sư trong trường hợp bị mất, bị rách, bị cháy hoặc vì lý do khách quan khác mà thông tin trên Chứng chỉ hành nghề luật sư bị thay đổi</w:t>
      </w:r>
    </w:p>
    <w:p>
      <w:r>
        <w:t>1.008624.000.00.00.H28</w:t>
      </w:r>
    </w:p>
    <w:p>
      <w:r>
        <w:t>Tổng 34 ngày. Trong đó:</w:t>
      </w:r>
    </w:p>
    <w:p>
      <w:r>
        <w:t>- Ban chủ nhiệm Đoàn Luật sư: 07 ngày làm việc, kể từ ngày nhận đủ hồ sơ hợp lệ, Ban chủ nhiệm Đoàn Luật sư chuyển hồ sơ cho Sở Tư pháp kèm theo bản xác nhận người đề nghị cấp lại Chứng chỉ hành nghề luật sư có đủ tiêu chuẩn luật sư theo quy định của Luật Luật sư.</w:t>
      </w:r>
    </w:p>
    <w:p>
      <w:r>
        <w:t>- Sở Tư pháp: 07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gửi Bộ Tư pháp.</w:t>
      </w:r>
    </w:p>
    <w:p>
      <w:r>
        <w:t>- Bộ Tư pháp: 20 ngày, kể từ ngày nhận đủ hồ sơ hợp lệ, Bộ trưởng Bộ Tư pháp quyết định cấp lại Chứng chỉ hành nghề luật sư.</w:t>
      </w:r>
    </w:p>
    <w:p>
      <w:r>
        <w:t>07 ngày làm việc: Chuyển hồ sơ cho Sở Tư pháp</w:t>
      </w:r>
    </w:p>
    <w:p>
      <w:r>
        <w:t>01 ngày làm việc</w:t>
      </w:r>
    </w:p>
    <w:p>
      <w:r>
        <w:t>04 ngày làm việc</w:t>
      </w:r>
    </w:p>
    <w:p>
      <w:r>
        <w:t>1.5 ngày làm việc</w:t>
      </w:r>
    </w:p>
    <w:p>
      <w:r>
        <w:t>20 ngày làm việc</w:t>
      </w:r>
    </w:p>
    <w:p>
      <w:r>
        <w:t>0.5 ngày làm việc</w:t>
      </w:r>
    </w:p>
    <w:p>
      <w:r>
        <w:t>PHỤ LỤC III    .</w:t>
      </w:r>
    </w:p>
    <w:p>
      <w:r>
        <w:t>QUY TRÌNH NỘI BỘ THỰC HIỆN CƠ CHẾ MỘT CỬA TRONG GIẢI QUYẾT TTHC LĨNH VỰC LUẬT SƯ THUỘC THẨM QUYỀN GIẢI QUYẾT CỦA SỞ TƯ PHÁP TỈNH HÒA BÌNH</w:t>
      </w:r>
    </w:p>
    <w:p>
      <w:r>
        <w:t>(Kèm theo Quyết định số: 934/QĐ-UBND ngày 30/5/2024 của Chủ tịch Ủy ban nhân dân tỉnh Hòa Bình)</w:t>
      </w:r>
    </w:p>
    <w:p>
      <w:r>
        <w:t>STT</w:t>
      </w:r>
    </w:p>
    <w:p>
      <w:r>
        <w:t>Tên thủ tục hành chính</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Đăng ký hoạt động của tổ chức hành nghề luật sư</w:t>
      </w:r>
    </w:p>
    <w:p>
      <w:r>
        <w:t>1.002010.000.00.00.H28</w:t>
      </w:r>
    </w:p>
    <w:p>
      <w:r>
        <w:t>10 ngày làm việc, kể từ ngày nhận đủ hồ sơ.</w:t>
      </w:r>
    </w:p>
    <w:p>
      <w:r>
        <w:t>01 ngày làm việc</w:t>
      </w:r>
    </w:p>
    <w:p>
      <w:r>
        <w:t>07 ngày làm việc</w:t>
      </w:r>
    </w:p>
    <w:p>
      <w:r>
        <w:t>1.5 ngày làm việc</w:t>
      </w:r>
    </w:p>
    <w:p>
      <w:r>
        <w:t>0.5 ngày làm việc</w:t>
      </w:r>
    </w:p>
    <w:p>
      <w:r>
        <w:t>2</w:t>
      </w:r>
    </w:p>
    <w:p>
      <w:r>
        <w:t>Thay đổi nội dung đăng ký hoạt động của tổ chức hành nghề luật sư</w:t>
      </w:r>
    </w:p>
    <w:p>
      <w:r>
        <w:t>1.002032.000.00.00.H28</w:t>
      </w:r>
    </w:p>
    <w:p>
      <w:r>
        <w:t>3</w:t>
      </w:r>
    </w:p>
    <w:p>
      <w:r>
        <w:t>Thay đổi người đại diện theo pháp luật của Văn phòng luật sư, công ty luật trách nhiệm hữu hạn một thành viên</w:t>
      </w:r>
    </w:p>
    <w:p>
      <w:r>
        <w:t>1.002055.000.00.00.H28</w:t>
      </w:r>
    </w:p>
    <w:p>
      <w:r>
        <w:t>05 ngày làm việc, kể từ ngày nhận đủ hồ sơ hợp lệ.</w:t>
      </w:r>
    </w:p>
    <w:p>
      <w:r>
        <w:t>01 ngày làm việc</w:t>
      </w:r>
    </w:p>
    <w:p>
      <w:r>
        <w:t>02 ngày làm việc</w:t>
      </w:r>
    </w:p>
    <w:p>
      <w:r>
        <w:t>1.5 ngày làm việc</w:t>
      </w:r>
    </w:p>
    <w:p>
      <w:r>
        <w:t>0.5 ngày làm việc</w:t>
      </w:r>
    </w:p>
    <w:p>
      <w:r>
        <w:t>4</w:t>
      </w:r>
    </w:p>
    <w:p>
      <w:r>
        <w:t>Thay đổi người đại diện theo pháp luật của công ty luật trách nhiệm hữu hạn hai thành viên trở lên, công ty luật hợp danh</w:t>
      </w:r>
    </w:p>
    <w:p>
      <w:r>
        <w:t>1.002079.000.00.00.H28</w:t>
      </w:r>
    </w:p>
    <w:p>
      <w:r>
        <w:t>05 ngày làm việc, kể từ ngày nhận đủ hồ sơ hợp lệ.</w:t>
      </w:r>
    </w:p>
    <w:p>
      <w:r>
        <w:t>01 ngày làm việc</w:t>
      </w:r>
    </w:p>
    <w:p>
      <w:r>
        <w:t>02 ngày làm việc</w:t>
      </w:r>
    </w:p>
    <w:p>
      <w:r>
        <w:t>1.5 ngày làm việc</w:t>
      </w:r>
    </w:p>
    <w:p>
      <w:r>
        <w:t>0.5 ngày làm việc</w:t>
      </w:r>
    </w:p>
    <w:p>
      <w:r>
        <w:t>5</w:t>
      </w:r>
    </w:p>
    <w:p>
      <w:r>
        <w:t>Đăng ký hoạt động của chi nhánh của tổ chức hành nghề luật sư</w:t>
      </w:r>
    </w:p>
    <w:p>
      <w:r>
        <w:t>1.002099.000.00.00.H28</w:t>
      </w:r>
    </w:p>
    <w:p>
      <w:r>
        <w:t>07 ngày làm việc, kể từ ngày nhận đủ hồ sơ.</w:t>
      </w:r>
    </w:p>
    <w:p>
      <w:r>
        <w:t>01 ngày làm việc</w:t>
      </w:r>
    </w:p>
    <w:p>
      <w:r>
        <w:t>04 ngày làm việc</w:t>
      </w:r>
    </w:p>
    <w:p>
      <w:r>
        <w:t>1.5 ngày làm việc</w:t>
      </w:r>
    </w:p>
    <w:p>
      <w:r>
        <w:t>0.5 ngày làm việc</w:t>
      </w:r>
    </w:p>
    <w:p>
      <w:r>
        <w:t>6</w:t>
      </w:r>
    </w:p>
    <w:p>
      <w:r>
        <w:t>Đăng ký hành nghề luật sư với tư cách cá nhân</w:t>
      </w:r>
    </w:p>
    <w:p>
      <w:r>
        <w:t>1.002153.000.00.00.H28</w:t>
      </w:r>
    </w:p>
    <w:p>
      <w:r>
        <w:t>07 ngày làm việc, kể từ ngày nhận đủ hồ sơ.</w:t>
      </w:r>
    </w:p>
    <w:p>
      <w:r>
        <w:t>01 ngày làm việc</w:t>
      </w:r>
    </w:p>
    <w:p>
      <w:r>
        <w:t>04 ngày làm việc</w:t>
      </w:r>
    </w:p>
    <w:p>
      <w:r>
        <w:t>1.5 ngày làm việc</w:t>
      </w:r>
    </w:p>
    <w:p>
      <w:r>
        <w:t>0.5 ngày làm việc</w:t>
      </w:r>
    </w:p>
    <w:p>
      <w:r>
        <w:t>7</w:t>
      </w:r>
    </w:p>
    <w:p>
      <w:r>
        <w:t>Đăng ký hoạt động của chi nhánh, công ty luật nước ngoài</w:t>
      </w:r>
    </w:p>
    <w:p>
      <w:r>
        <w:t>1.002181.000.00.00.H28</w:t>
      </w:r>
    </w:p>
    <w:p>
      <w:r>
        <w:t>10 ngày làm việc, kể từ ngày nhận đủ hồ sơ.</w:t>
      </w:r>
    </w:p>
    <w:p>
      <w:r>
        <w:t>01 ngày làm việc</w:t>
      </w:r>
    </w:p>
    <w:p>
      <w:r>
        <w:t>07 ngày làm việc</w:t>
      </w:r>
    </w:p>
    <w:p>
      <w:r>
        <w:t>1.5 ngày làm việc</w:t>
      </w:r>
    </w:p>
    <w:p>
      <w:r>
        <w:t>0.5 ngày làm việc</w:t>
      </w:r>
    </w:p>
    <w:p>
      <w:r>
        <w:t>8</w:t>
      </w:r>
    </w:p>
    <w:p>
      <w:r>
        <w:t>Thay đổi nội dung Giấy đăng ký hoạt động của chi nhánh, công ty luật nước ngoài</w:t>
      </w:r>
    </w:p>
    <w:p>
      <w:r>
        <w:t>1.002198.000.00.00.H28</w:t>
      </w:r>
    </w:p>
    <w:p>
      <w:r>
        <w:t>05 ngày làm việc, kể từ ngày nhận đủ hồ sơ hợp lệ.</w:t>
      </w:r>
    </w:p>
    <w:p>
      <w:r>
        <w:t>01 ngày làm việc</w:t>
      </w:r>
    </w:p>
    <w:p>
      <w:r>
        <w:t>02 ngày làm việc</w:t>
      </w:r>
    </w:p>
    <w:p>
      <w:r>
        <w:t>1.5 ngày làm việc</w:t>
      </w:r>
    </w:p>
    <w:p>
      <w:r>
        <w:t>0.5 ngày làm việc</w:t>
      </w:r>
    </w:p>
    <w:p>
      <w:r>
        <w:t>9</w:t>
      </w:r>
    </w:p>
    <w:p>
      <w:r>
        <w:t>Hợp nhất công ty luật</w:t>
      </w:r>
    </w:p>
    <w:p>
      <w:r>
        <w:t>1.002218.000.00.00.H28</w:t>
      </w:r>
    </w:p>
    <w:p>
      <w:r>
        <w:t>10 ngày, kể từ ngày nhận đủ hồ sơ hợp lệ.</w:t>
      </w:r>
    </w:p>
    <w:p>
      <w:r>
        <w:t>01 ngày làm việc</w:t>
      </w:r>
    </w:p>
    <w:p>
      <w:r>
        <w:t>07 ngày làm việc</w:t>
      </w:r>
    </w:p>
    <w:p>
      <w:r>
        <w:t>1.5 ngày làm việc</w:t>
      </w:r>
    </w:p>
    <w:p>
      <w:r>
        <w:t>0.5 ngày làm việc</w:t>
      </w:r>
    </w:p>
    <w:p>
      <w:r>
        <w:t>10</w:t>
      </w:r>
    </w:p>
    <w:p>
      <w:r>
        <w:t>Sáp nhập công ty luật</w:t>
      </w:r>
    </w:p>
    <w:p>
      <w:r>
        <w:t>1.002234.000.00.00.H28</w:t>
      </w:r>
    </w:p>
    <w:p>
      <w:r>
        <w:t>10 ngày, kể từ ngày nhận đủ hồ sơ hợp lệ.</w:t>
      </w:r>
    </w:p>
    <w:p>
      <w:r>
        <w:t>01 ngày làm việc</w:t>
      </w:r>
    </w:p>
    <w:p>
      <w:r>
        <w:t>07 ngày làm việc</w:t>
      </w:r>
    </w:p>
    <w:p>
      <w:r>
        <w:t>1.5 ngày làm việc</w:t>
      </w:r>
    </w:p>
    <w:p>
      <w:r>
        <w:t>0.5 ngày làm việc</w:t>
      </w:r>
    </w:p>
    <w:p>
      <w:r>
        <w:t>11</w:t>
      </w:r>
    </w:p>
    <w:p>
      <w:r>
        <w:t>Chuyển đổi công ty luật trách nhiệm hữu hạn và công ty luật hợp danh, chuyển đổi văn phòng luật sư thành công ty luật 1.008709.000.00.00.H28</w:t>
      </w:r>
    </w:p>
    <w:p>
      <w:r>
        <w:t>07 ngày làm việc, kể từ ngày nhận đủ hồ sơ hợp lệ.</w:t>
      </w:r>
    </w:p>
    <w:p>
      <w:r>
        <w:t>01 ngày làm việc</w:t>
      </w:r>
    </w:p>
    <w:p>
      <w:r>
        <w:t>04 ngày làm việc</w:t>
      </w:r>
    </w:p>
    <w:p>
      <w:r>
        <w:t>1.5 ngày làm việc</w:t>
      </w:r>
    </w:p>
    <w:p>
      <w:r>
        <w:t>0.5 ngày làm việc</w:t>
      </w:r>
    </w:p>
    <w:p>
      <w:r>
        <w:t>12</w:t>
      </w:r>
    </w:p>
    <w:p>
      <w:r>
        <w:t>Đăng ký hoạt động của chi nhánh của công ty luật nước ngoài tại Việt Nam</w:t>
      </w:r>
    </w:p>
    <w:p>
      <w:r>
        <w:t>1.002384.000.00.00.H28</w:t>
      </w:r>
    </w:p>
    <w:p>
      <w:r>
        <w:t>07 ngày làm việc, kể từ ngày nhận đủ hồ sơ hợp lệ.</w:t>
      </w:r>
    </w:p>
    <w:p>
      <w:r>
        <w:t>01 ngày làm việc</w:t>
      </w:r>
    </w:p>
    <w:p>
      <w:r>
        <w:t>04 ngày làm việc</w:t>
      </w:r>
    </w:p>
    <w:p>
      <w:r>
        <w:t>1.5 ngày làm việc</w:t>
      </w:r>
    </w:p>
    <w:p>
      <w:r>
        <w:t>0.5 ngày làm việc</w:t>
      </w:r>
    </w:p>
    <w:p>
      <w:r>
        <w:t>13</w:t>
      </w:r>
    </w:p>
    <w:p>
      <w:r>
        <w:t>Cấp lại Giấy đăng ký hoạt động của chi nhánh, công ty luật nước ngoài</w:t>
      </w:r>
    </w:p>
    <w:p>
      <w:r>
        <w:t>1.002368.000.00.00.H28</w:t>
      </w:r>
    </w:p>
    <w:p>
      <w:r>
        <w:t>10 ngày làm việc kể từ ngày nhận đủ hồ sơ hợp lệ.</w:t>
      </w:r>
    </w:p>
    <w:p>
      <w:r>
        <w:t>01 ngày làm việc</w:t>
      </w:r>
    </w:p>
    <w:p>
      <w:r>
        <w:t>07 ngày làm việc</w:t>
      </w:r>
    </w:p>
    <w:p>
      <w:r>
        <w:t>1.5 ngày làm việc</w:t>
      </w:r>
    </w:p>
    <w:p>
      <w:r>
        <w:t>0.5 ngày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