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142" w:type="dxa"/>
        <w:tblLook w:val="01E0" w:firstRow="1" w:lastRow="1" w:firstColumn="1" w:lastColumn="1" w:noHBand="0" w:noVBand="0"/>
      </w:tblPr>
      <w:tblGrid>
        <w:gridCol w:w="3261"/>
        <w:gridCol w:w="6379"/>
      </w:tblGrid>
      <w:tr w:rsidR="00735D4B" w:rsidRPr="00735D4B" w14:paraId="7D79F52F" w14:textId="77777777" w:rsidTr="00C303E4">
        <w:trPr>
          <w:trHeight w:val="850"/>
        </w:trPr>
        <w:tc>
          <w:tcPr>
            <w:tcW w:w="3261" w:type="dxa"/>
            <w:hideMark/>
          </w:tcPr>
          <w:p w14:paraId="42C19CF9" w14:textId="77777777" w:rsidR="006C0B49" w:rsidRPr="00735D4B" w:rsidRDefault="006C0B49" w:rsidP="006C0B49">
            <w:pPr>
              <w:spacing w:after="0" w:line="240" w:lineRule="auto"/>
              <w:jc w:val="center"/>
              <w:rPr>
                <w:rFonts w:eastAsia="Times New Roman" w:cs="Times New Roman"/>
                <w:b/>
                <w:sz w:val="26"/>
                <w:szCs w:val="28"/>
              </w:rPr>
            </w:pPr>
            <w:bookmarkStart w:id="0" w:name="loai_1"/>
            <w:r w:rsidRPr="00735D4B">
              <w:rPr>
                <w:rFonts w:eastAsia="Times New Roman" w:cs="Times New Roman"/>
                <w:b/>
                <w:sz w:val="26"/>
                <w:szCs w:val="28"/>
              </w:rPr>
              <w:t>HỘI ĐỒNG NHÂN DÂN</w:t>
            </w:r>
          </w:p>
          <w:p w14:paraId="18AFCE35" w14:textId="77777777" w:rsidR="006C0B49" w:rsidRPr="00735D4B" w:rsidRDefault="006C0B49" w:rsidP="006C0B49">
            <w:pPr>
              <w:spacing w:after="0" w:line="240" w:lineRule="auto"/>
              <w:jc w:val="center"/>
              <w:rPr>
                <w:rFonts w:eastAsia="Times New Roman" w:cs="Times New Roman"/>
                <w:b/>
                <w:szCs w:val="28"/>
              </w:rPr>
            </w:pPr>
            <w:r w:rsidRPr="00735D4B">
              <w:rPr>
                <w:rFonts w:ascii="Calibri" w:eastAsia="Calibri" w:hAnsi="Calibri" w:cs="Times New Roman"/>
                <w:noProof/>
                <w:sz w:val="22"/>
              </w:rPr>
              <mc:AlternateContent>
                <mc:Choice Requires="wps">
                  <w:drawing>
                    <wp:anchor distT="4294967295" distB="4294967295" distL="114300" distR="114300" simplePos="0" relativeHeight="251678208" behindDoc="0" locked="0" layoutInCell="1" allowOverlap="1" wp14:anchorId="3927ABD6" wp14:editId="41F80855">
                      <wp:simplePos x="0" y="0"/>
                      <wp:positionH relativeFrom="column">
                        <wp:posOffset>443865</wp:posOffset>
                      </wp:positionH>
                      <wp:positionV relativeFrom="paragraph">
                        <wp:posOffset>200025</wp:posOffset>
                      </wp:positionV>
                      <wp:extent cx="1007745" cy="0"/>
                      <wp:effectExtent l="0" t="0" r="0" b="0"/>
                      <wp:wrapNone/>
                      <wp:docPr id="157445113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8F66D1E" id="Straight Connector 9" o:spid="_x0000_s1026" style="position:absolute;z-index:25167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95pt,15.75pt" to="114.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" strokeweight=".5pt"/>
                  </w:pict>
                </mc:Fallback>
              </mc:AlternateContent>
            </w:r>
            <w:r w:rsidRPr="00735D4B">
              <w:rPr>
                <w:rFonts w:eastAsia="Times New Roman" w:cs="Times New Roman"/>
                <w:b/>
                <w:sz w:val="26"/>
                <w:szCs w:val="28"/>
              </w:rPr>
              <w:t>TỈNH THÁI NGUYÊN</w:t>
            </w:r>
          </w:p>
        </w:tc>
        <w:tc>
          <w:tcPr>
            <w:tcW w:w="6379" w:type="dxa"/>
            <w:hideMark/>
          </w:tcPr>
          <w:p w14:paraId="2B868140" w14:textId="77777777" w:rsidR="006C0B49" w:rsidRPr="00735D4B" w:rsidRDefault="006C0B49" w:rsidP="006C0B49">
            <w:pPr>
              <w:spacing w:after="0" w:line="240" w:lineRule="auto"/>
              <w:ind w:hanging="108"/>
              <w:jc w:val="center"/>
              <w:rPr>
                <w:rFonts w:eastAsia="Times New Roman" w:cs="Times New Roman"/>
                <w:b/>
                <w:sz w:val="26"/>
                <w:szCs w:val="28"/>
              </w:rPr>
            </w:pPr>
            <w:r w:rsidRPr="00735D4B">
              <w:rPr>
                <w:rFonts w:eastAsia="Times New Roman" w:cs="Times New Roman"/>
                <w:b/>
                <w:sz w:val="26"/>
                <w:szCs w:val="28"/>
              </w:rPr>
              <w:t xml:space="preserve">CỘNG HÒA XÃ HỘI CHỦ NGHĨA </w:t>
            </w:r>
            <w:r w:rsidRPr="00735D4B">
              <w:rPr>
                <w:rFonts w:eastAsia="Times New Roman" w:cs="Times New Roman"/>
                <w:b/>
                <w:bCs/>
                <w:sz w:val="26"/>
                <w:szCs w:val="28"/>
              </w:rPr>
              <w:t>VIỆT NAM</w:t>
            </w:r>
          </w:p>
          <w:p w14:paraId="62193E5A" w14:textId="77777777" w:rsidR="006C0B49" w:rsidRPr="00735D4B" w:rsidRDefault="006C0B49" w:rsidP="006C0B49">
            <w:pPr>
              <w:spacing w:after="0" w:line="240" w:lineRule="auto"/>
              <w:jc w:val="center"/>
              <w:rPr>
                <w:rFonts w:eastAsia="Times New Roman" w:cs="Times New Roman"/>
                <w:b/>
                <w:szCs w:val="28"/>
              </w:rPr>
            </w:pPr>
            <w:r w:rsidRPr="00735D4B">
              <w:rPr>
                <w:rFonts w:ascii="Calibri" w:eastAsia="Calibri" w:hAnsi="Calibri" w:cs="Times New Roman"/>
                <w:noProof/>
                <w:sz w:val="22"/>
              </w:rPr>
              <mc:AlternateContent>
                <mc:Choice Requires="wps">
                  <w:drawing>
                    <wp:anchor distT="4294967295" distB="4294967295" distL="114300" distR="114300" simplePos="0" relativeHeight="251677184" behindDoc="0" locked="0" layoutInCell="1" allowOverlap="1" wp14:anchorId="63648BAE" wp14:editId="234F7425">
                      <wp:simplePos x="0" y="0"/>
                      <wp:positionH relativeFrom="column">
                        <wp:posOffset>875888</wp:posOffset>
                      </wp:positionH>
                      <wp:positionV relativeFrom="paragraph">
                        <wp:posOffset>222250</wp:posOffset>
                      </wp:positionV>
                      <wp:extent cx="2160270" cy="0"/>
                      <wp:effectExtent l="0" t="0" r="0" b="0"/>
                      <wp:wrapNone/>
                      <wp:docPr id="21268133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58201FF" id="Straight Connector 7" o:spid="_x0000_s1026" style="position:absolute;z-index:251677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95pt,17.5pt" to="239.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" strokeweight=".5pt"/>
                  </w:pict>
                </mc:Fallback>
              </mc:AlternateContent>
            </w:r>
            <w:r w:rsidRPr="00735D4B">
              <w:rPr>
                <w:rFonts w:eastAsia="Times New Roman" w:cs="Times New Roman"/>
                <w:b/>
                <w:szCs w:val="28"/>
              </w:rPr>
              <w:t>Độc lập - Tự do - Hạnh phúc</w:t>
            </w:r>
          </w:p>
        </w:tc>
      </w:tr>
      <w:tr w:rsidR="00735D4B" w:rsidRPr="00735D4B" w14:paraId="6BDA84DB" w14:textId="77777777" w:rsidTr="00C303E4">
        <w:trPr>
          <w:trHeight w:val="430"/>
        </w:trPr>
        <w:tc>
          <w:tcPr>
            <w:tcW w:w="3261" w:type="dxa"/>
            <w:hideMark/>
          </w:tcPr>
          <w:p w14:paraId="4ABFFAE5" w14:textId="6FAAC52A" w:rsidR="006C0B49" w:rsidRPr="00735D4B" w:rsidRDefault="006C0B49" w:rsidP="006C0B49">
            <w:pPr>
              <w:spacing w:after="0" w:line="240" w:lineRule="auto"/>
              <w:jc w:val="center"/>
              <w:rPr>
                <w:rFonts w:eastAsia="Times New Roman" w:cs="Times New Roman"/>
                <w:b/>
                <w:sz w:val="26"/>
                <w:szCs w:val="26"/>
              </w:rPr>
            </w:pPr>
            <w:r w:rsidRPr="00735D4B">
              <w:rPr>
                <w:rFonts w:eastAsia="Times New Roman" w:cs="Times New Roman"/>
                <w:sz w:val="26"/>
                <w:szCs w:val="26"/>
              </w:rPr>
              <w:t>Số:</w:t>
            </w:r>
            <w:r w:rsidR="005C0B6A" w:rsidRPr="00735D4B">
              <w:rPr>
                <w:rFonts w:eastAsia="Times New Roman" w:cs="Times New Roman"/>
                <w:sz w:val="26"/>
                <w:szCs w:val="26"/>
              </w:rPr>
              <w:t xml:space="preserve"> </w:t>
            </w:r>
            <w:r w:rsidRPr="00735D4B">
              <w:rPr>
                <w:rFonts w:eastAsia="Times New Roman" w:cs="Times New Roman"/>
                <w:sz w:val="26"/>
                <w:szCs w:val="26"/>
              </w:rPr>
              <w:t xml:space="preserve"> </w:t>
            </w:r>
            <w:r w:rsidR="006B4D6E">
              <w:rPr>
                <w:rFonts w:eastAsia="Times New Roman" w:cs="Times New Roman"/>
                <w:sz w:val="26"/>
                <w:szCs w:val="26"/>
              </w:rPr>
              <w:t xml:space="preserve">  63</w:t>
            </w:r>
            <w:bookmarkStart w:id="1" w:name="_GoBack"/>
            <w:bookmarkEnd w:id="1"/>
            <w:r w:rsidR="005C0B6A" w:rsidRPr="00735D4B">
              <w:rPr>
                <w:rFonts w:eastAsia="Times New Roman" w:cs="Times New Roman"/>
                <w:sz w:val="26"/>
                <w:szCs w:val="26"/>
              </w:rPr>
              <w:t xml:space="preserve">  </w:t>
            </w:r>
            <w:r w:rsidRPr="00735D4B">
              <w:rPr>
                <w:rFonts w:eastAsia="Times New Roman" w:cs="Times New Roman"/>
                <w:sz w:val="26"/>
                <w:szCs w:val="26"/>
              </w:rPr>
              <w:t>/2026/NQ-HĐND</w:t>
            </w:r>
          </w:p>
        </w:tc>
        <w:tc>
          <w:tcPr>
            <w:tcW w:w="6379" w:type="dxa"/>
            <w:hideMark/>
          </w:tcPr>
          <w:p w14:paraId="4208EF8B" w14:textId="3D45B50F" w:rsidR="006C0B49" w:rsidRPr="00735D4B" w:rsidRDefault="006C0B49" w:rsidP="006C0B49">
            <w:pPr>
              <w:spacing w:after="0" w:line="240" w:lineRule="auto"/>
              <w:ind w:hanging="108"/>
              <w:jc w:val="center"/>
              <w:rPr>
                <w:rFonts w:eastAsia="Times New Roman" w:cs="Times New Roman"/>
                <w:b/>
                <w:szCs w:val="28"/>
              </w:rPr>
            </w:pPr>
            <w:r w:rsidRPr="00735D4B">
              <w:rPr>
                <w:rFonts w:eastAsia="Times New Roman" w:cs="Times New Roman"/>
                <w:i/>
                <w:szCs w:val="28"/>
              </w:rPr>
              <w:t>Thái Nguyên, ngày</w:t>
            </w:r>
            <w:r w:rsidR="00116BB8">
              <w:rPr>
                <w:rFonts w:eastAsia="Times New Roman" w:cs="Times New Roman"/>
                <w:i/>
                <w:szCs w:val="28"/>
              </w:rPr>
              <w:t xml:space="preserve"> 17 </w:t>
            </w:r>
            <w:r w:rsidRPr="00735D4B">
              <w:rPr>
                <w:rFonts w:eastAsia="Times New Roman" w:cs="Times New Roman"/>
                <w:i/>
                <w:szCs w:val="28"/>
              </w:rPr>
              <w:t xml:space="preserve">tháng </w:t>
            </w:r>
            <w:r w:rsidR="00716E75" w:rsidRPr="00735D4B">
              <w:rPr>
                <w:rFonts w:eastAsia="Times New Roman" w:cs="Times New Roman"/>
                <w:i/>
                <w:szCs w:val="28"/>
              </w:rPr>
              <w:t>7</w:t>
            </w:r>
            <w:r w:rsidRPr="00735D4B">
              <w:rPr>
                <w:rFonts w:eastAsia="Times New Roman" w:cs="Times New Roman"/>
                <w:i/>
                <w:szCs w:val="28"/>
              </w:rPr>
              <w:t xml:space="preserve"> năm 2026</w:t>
            </w:r>
          </w:p>
        </w:tc>
      </w:tr>
    </w:tbl>
    <w:p w14:paraId="48D371C2" w14:textId="78FFDC49" w:rsidR="00F16E04" w:rsidRPr="00735D4B" w:rsidRDefault="00F16E04" w:rsidP="002D4260">
      <w:pPr>
        <w:spacing w:after="0" w:line="360" w:lineRule="exact"/>
        <w:jc w:val="center"/>
        <w:rPr>
          <w:rFonts w:eastAsia="Times New Roman" w:cs="Times New Roman"/>
          <w:b/>
          <w:bCs/>
          <w:szCs w:val="28"/>
          <w:lang w:val="vi-VN"/>
        </w:rPr>
      </w:pPr>
    </w:p>
    <w:p w14:paraId="3A7F9D14" w14:textId="42977E42" w:rsidR="001064C2" w:rsidRPr="00735D4B" w:rsidRDefault="001064C2" w:rsidP="00970A9A">
      <w:pPr>
        <w:spacing w:after="0" w:line="340" w:lineRule="exact"/>
        <w:jc w:val="center"/>
        <w:rPr>
          <w:rFonts w:eastAsia="Times New Roman" w:cs="Times New Roman"/>
          <w:b/>
          <w:bCs/>
          <w:szCs w:val="28"/>
        </w:rPr>
      </w:pPr>
      <w:r w:rsidRPr="00735D4B">
        <w:rPr>
          <w:rFonts w:eastAsia="Times New Roman" w:cs="Times New Roman"/>
          <w:b/>
          <w:bCs/>
          <w:szCs w:val="28"/>
          <w:lang w:val="vi-VN"/>
        </w:rPr>
        <w:t>NGHỊ QUYẾT</w:t>
      </w:r>
      <w:bookmarkEnd w:id="0"/>
    </w:p>
    <w:p w14:paraId="4728C47E" w14:textId="77777777" w:rsidR="00FE6D55" w:rsidRPr="00735D4B" w:rsidRDefault="006513E9" w:rsidP="00970A9A">
      <w:pPr>
        <w:spacing w:after="0" w:line="340" w:lineRule="exact"/>
        <w:jc w:val="center"/>
        <w:rPr>
          <w:rFonts w:ascii="Times New Roman Bold" w:hAnsi="Times New Roman Bold"/>
          <w:b/>
          <w:szCs w:val="28"/>
          <w:lang w:val="pt-BR"/>
        </w:rPr>
      </w:pPr>
      <w:r w:rsidRPr="00735D4B">
        <w:rPr>
          <w:rFonts w:ascii="Times New Roman Bold" w:hAnsi="Times New Roman Bold"/>
          <w:b/>
          <w:szCs w:val="28"/>
          <w:lang w:val="pt-BR"/>
        </w:rPr>
        <w:t>Q</w:t>
      </w:r>
      <w:r w:rsidR="007A7494" w:rsidRPr="00735D4B">
        <w:rPr>
          <w:rFonts w:ascii="Times New Roman Bold" w:hAnsi="Times New Roman Bold"/>
          <w:b/>
          <w:szCs w:val="28"/>
          <w:lang w:val="pt-BR"/>
        </w:rPr>
        <w:t xml:space="preserve">uy định mức hỗ trợ </w:t>
      </w:r>
      <w:r w:rsidR="0005167E" w:rsidRPr="00735D4B">
        <w:rPr>
          <w:rFonts w:ascii="Times New Roman Bold" w:hAnsi="Times New Roman Bold"/>
          <w:b/>
          <w:szCs w:val="28"/>
          <w:lang w:val="pt-BR"/>
        </w:rPr>
        <w:t xml:space="preserve">cho </w:t>
      </w:r>
      <w:r w:rsidR="00024726" w:rsidRPr="00735D4B">
        <w:rPr>
          <w:rFonts w:ascii="Times New Roman Bold" w:hAnsi="Times New Roman Bold"/>
          <w:b/>
          <w:szCs w:val="28"/>
          <w:lang w:val="pt-BR"/>
        </w:rPr>
        <w:t xml:space="preserve">01 dự án, </w:t>
      </w:r>
      <w:r w:rsidR="003D60F8" w:rsidRPr="00735D4B">
        <w:rPr>
          <w:rFonts w:ascii="Times New Roman Bold" w:hAnsi="Times New Roman Bold"/>
          <w:b/>
          <w:szCs w:val="28"/>
          <w:lang w:val="pt-BR"/>
        </w:rPr>
        <w:t xml:space="preserve">định mức hỗ trợ </w:t>
      </w:r>
    </w:p>
    <w:p w14:paraId="5DC47B7C" w14:textId="77777777" w:rsidR="00FE6D55" w:rsidRPr="00735D4B" w:rsidRDefault="003D60F8" w:rsidP="00970A9A">
      <w:pPr>
        <w:spacing w:after="0" w:line="340" w:lineRule="exact"/>
        <w:jc w:val="center"/>
        <w:rPr>
          <w:rFonts w:ascii="Times New Roman Bold" w:hAnsi="Times New Roman Bold"/>
          <w:b/>
          <w:szCs w:val="28"/>
          <w:lang w:val="pt-BR"/>
        </w:rPr>
      </w:pPr>
      <w:r w:rsidRPr="00735D4B">
        <w:rPr>
          <w:rFonts w:ascii="Times New Roman Bold" w:hAnsi="Times New Roman Bold"/>
          <w:b/>
          <w:szCs w:val="28"/>
          <w:lang w:val="pt-BR"/>
        </w:rPr>
        <w:t>các đối tượng tham gia dự án</w:t>
      </w:r>
      <w:r w:rsidR="008E5D6F" w:rsidRPr="00735D4B">
        <w:rPr>
          <w:rFonts w:ascii="Times New Roman Bold" w:hAnsi="Times New Roman Bold"/>
          <w:b/>
          <w:szCs w:val="28"/>
          <w:lang w:val="pt-BR"/>
        </w:rPr>
        <w:t xml:space="preserve"> phát triển sản xuất </w:t>
      </w:r>
    </w:p>
    <w:p w14:paraId="138B6FEF" w14:textId="77777777" w:rsidR="00FE6D55" w:rsidRPr="00735D4B" w:rsidRDefault="008E5D6F" w:rsidP="00970A9A">
      <w:pPr>
        <w:spacing w:after="0" w:line="340" w:lineRule="exact"/>
        <w:jc w:val="center"/>
        <w:rPr>
          <w:rFonts w:ascii="Times New Roman Bold" w:hAnsi="Times New Roman Bold"/>
          <w:b/>
          <w:szCs w:val="28"/>
          <w:lang w:val="pt-BR"/>
        </w:rPr>
      </w:pPr>
      <w:r w:rsidRPr="00735D4B">
        <w:rPr>
          <w:rFonts w:ascii="Times New Roman Bold" w:hAnsi="Times New Roman Bold"/>
          <w:b/>
          <w:szCs w:val="28"/>
          <w:lang w:val="pt-BR"/>
        </w:rPr>
        <w:t>thuộc Chương trình mục tiêu quốc gia xây dựng nông thôn mới</w:t>
      </w:r>
      <w:r w:rsidR="00BC728C" w:rsidRPr="00735D4B">
        <w:rPr>
          <w:rFonts w:ascii="Times New Roman Bold" w:hAnsi="Times New Roman Bold"/>
          <w:b/>
          <w:szCs w:val="28"/>
          <w:lang w:val="pt-BR"/>
        </w:rPr>
        <w:t xml:space="preserve">, </w:t>
      </w:r>
    </w:p>
    <w:p w14:paraId="11DDABB9" w14:textId="1585A71C" w:rsidR="007A7494" w:rsidRPr="00735D4B" w:rsidRDefault="00BC728C" w:rsidP="00970A9A">
      <w:pPr>
        <w:spacing w:after="0" w:line="340" w:lineRule="exact"/>
        <w:jc w:val="center"/>
        <w:rPr>
          <w:rStyle w:val="fontstyle01"/>
          <w:rFonts w:ascii="Times New Roman Bold" w:hAnsi="Times New Roman Bold"/>
          <w:b/>
          <w:color w:val="auto"/>
          <w:lang w:val="pt-BR"/>
        </w:rPr>
      </w:pPr>
      <w:r w:rsidRPr="00735D4B">
        <w:rPr>
          <w:rFonts w:ascii="Times New Roman Bold" w:hAnsi="Times New Roman Bold"/>
          <w:b/>
          <w:szCs w:val="28"/>
          <w:lang w:val="pt-BR"/>
        </w:rPr>
        <w:t>giảm nghèo</w:t>
      </w:r>
      <w:r w:rsidR="00AB5CFF" w:rsidRPr="00735D4B">
        <w:rPr>
          <w:rFonts w:ascii="Times New Roman Bold" w:hAnsi="Times New Roman Bold"/>
          <w:b/>
          <w:szCs w:val="28"/>
          <w:lang w:val="pt-BR"/>
        </w:rPr>
        <w:t xml:space="preserve"> </w:t>
      </w:r>
      <w:r w:rsidRPr="00735D4B">
        <w:rPr>
          <w:rFonts w:ascii="Times New Roman Bold" w:hAnsi="Times New Roman Bold"/>
          <w:b/>
          <w:szCs w:val="28"/>
          <w:lang w:val="pt-BR"/>
        </w:rPr>
        <w:t xml:space="preserve">bền vững và </w:t>
      </w:r>
      <w:r w:rsidR="007A7494" w:rsidRPr="00735D4B">
        <w:rPr>
          <w:rFonts w:ascii="Times New Roman Bold" w:hAnsi="Times New Roman Bold"/>
          <w:b/>
          <w:szCs w:val="28"/>
          <w:lang w:val="pt-BR"/>
        </w:rPr>
        <w:t>phát triển kinh tế - xã hội vùng đồng bào dân tộc</w:t>
      </w:r>
      <w:r w:rsidR="00AB5CFF" w:rsidRPr="00735D4B">
        <w:rPr>
          <w:rFonts w:ascii="Times New Roman Bold" w:hAnsi="Times New Roman Bold"/>
          <w:b/>
          <w:szCs w:val="28"/>
          <w:lang w:val="pt-BR"/>
        </w:rPr>
        <w:t xml:space="preserve"> </w:t>
      </w:r>
      <w:r w:rsidR="007A7494" w:rsidRPr="00735D4B">
        <w:rPr>
          <w:rFonts w:ascii="Times New Roman Bold" w:hAnsi="Times New Roman Bold"/>
          <w:b/>
          <w:szCs w:val="28"/>
          <w:lang w:val="pt-BR"/>
        </w:rPr>
        <w:t>thiểu số và miền núi giai đoạn 2026</w:t>
      </w:r>
      <w:r w:rsidR="00FE6D55" w:rsidRPr="00735D4B">
        <w:rPr>
          <w:rFonts w:ascii="Times New Roman Bold" w:hAnsi="Times New Roman Bold"/>
          <w:b/>
          <w:szCs w:val="28"/>
          <w:lang w:val="pt-BR"/>
        </w:rPr>
        <w:t xml:space="preserve"> </w:t>
      </w:r>
      <w:r w:rsidR="000048BD" w:rsidRPr="00735D4B">
        <w:rPr>
          <w:rFonts w:ascii="Times New Roman Bold" w:hAnsi="Times New Roman Bold"/>
          <w:b/>
          <w:szCs w:val="28"/>
          <w:lang w:val="pt-BR"/>
        </w:rPr>
        <w:t>-</w:t>
      </w:r>
      <w:r w:rsidR="00FE6D55" w:rsidRPr="00735D4B">
        <w:rPr>
          <w:rFonts w:ascii="Times New Roman Bold" w:hAnsi="Times New Roman Bold"/>
          <w:b/>
          <w:szCs w:val="28"/>
          <w:lang w:val="pt-BR"/>
        </w:rPr>
        <w:t xml:space="preserve"> </w:t>
      </w:r>
      <w:r w:rsidR="007A7494" w:rsidRPr="00735D4B">
        <w:rPr>
          <w:rFonts w:ascii="Times New Roman Bold" w:hAnsi="Times New Roman Bold"/>
          <w:b/>
          <w:szCs w:val="28"/>
          <w:lang w:val="pt-BR"/>
        </w:rPr>
        <w:t>203</w:t>
      </w:r>
      <w:r w:rsidR="00954478" w:rsidRPr="00735D4B">
        <w:rPr>
          <w:rFonts w:ascii="Times New Roman Bold" w:hAnsi="Times New Roman Bold"/>
          <w:b/>
          <w:szCs w:val="28"/>
          <w:lang w:val="pt-BR"/>
        </w:rPr>
        <w:t>0</w:t>
      </w:r>
      <w:r w:rsidR="00FE6D55" w:rsidRPr="00735D4B">
        <w:rPr>
          <w:rFonts w:ascii="Times New Roman Bold" w:hAnsi="Times New Roman Bold"/>
          <w:b/>
          <w:szCs w:val="28"/>
          <w:lang w:val="pt-BR"/>
        </w:rPr>
        <w:t xml:space="preserve"> </w:t>
      </w:r>
      <w:r w:rsidR="007A7494" w:rsidRPr="00735D4B">
        <w:rPr>
          <w:rFonts w:ascii="Times New Roman Bold" w:hAnsi="Times New Roman Bold"/>
          <w:b/>
          <w:szCs w:val="28"/>
          <w:lang w:val="pt-BR"/>
        </w:rPr>
        <w:t>trên địa bàn tỉnh Thái Nguyên</w:t>
      </w:r>
    </w:p>
    <w:p w14:paraId="6759651A" w14:textId="4AE50DA7" w:rsidR="001D46B8" w:rsidRPr="00735D4B" w:rsidRDefault="001D46B8" w:rsidP="002D4260">
      <w:pPr>
        <w:spacing w:after="0" w:line="360" w:lineRule="exact"/>
        <w:ind w:firstLine="709"/>
        <w:jc w:val="center"/>
        <w:rPr>
          <w:rFonts w:ascii="Times New Roman Bold" w:hAnsi="Times New Roman Bold"/>
          <w:b/>
          <w:spacing w:val="-6"/>
          <w:szCs w:val="28"/>
          <w:lang w:val="pt-BR"/>
        </w:rPr>
      </w:pPr>
    </w:p>
    <w:p w14:paraId="5AB59F7A" w14:textId="06D434FF" w:rsidR="008F04D6" w:rsidRPr="00735D4B" w:rsidRDefault="008F04D6" w:rsidP="00CF71E0">
      <w:pPr>
        <w:spacing w:after="120" w:line="360" w:lineRule="exact"/>
        <w:ind w:firstLine="709"/>
        <w:jc w:val="both"/>
        <w:rPr>
          <w:rFonts w:eastAsia="Times New Roman" w:cs="Times New Roman"/>
          <w:i/>
          <w:szCs w:val="28"/>
        </w:rPr>
      </w:pPr>
      <w:r w:rsidRPr="00735D4B">
        <w:rPr>
          <w:rStyle w:val="fontstyle01"/>
          <w:color w:val="auto"/>
          <w:lang w:val="vi-VN"/>
        </w:rPr>
        <w:t xml:space="preserve">Căn cứ Luật Tổ chức chính quyền địa phương </w:t>
      </w:r>
      <w:r w:rsidRPr="00735D4B">
        <w:rPr>
          <w:rFonts w:eastAsia="Times New Roman" w:cs="Times New Roman"/>
          <w:i/>
          <w:szCs w:val="28"/>
          <w:lang w:val="vi-VN"/>
        </w:rPr>
        <w:t>số 72/2025/QH15</w:t>
      </w:r>
      <w:r w:rsidR="00E94AA0" w:rsidRPr="00735D4B">
        <w:rPr>
          <w:rFonts w:eastAsia="Times New Roman" w:cs="Times New Roman"/>
          <w:i/>
          <w:szCs w:val="28"/>
        </w:rPr>
        <w:t>;</w:t>
      </w:r>
    </w:p>
    <w:p w14:paraId="16DDF790" w14:textId="77777777" w:rsidR="001021C6" w:rsidRPr="00735D4B" w:rsidRDefault="001021C6" w:rsidP="00CF71E0">
      <w:pPr>
        <w:spacing w:before="120" w:after="120" w:line="360" w:lineRule="exact"/>
        <w:ind w:firstLine="709"/>
        <w:jc w:val="both"/>
        <w:rPr>
          <w:rFonts w:eastAsia="Times New Roman" w:cs="Times New Roman"/>
          <w:i/>
          <w:iCs/>
          <w:szCs w:val="28"/>
          <w:lang w:val="vi-VN"/>
        </w:rPr>
      </w:pPr>
      <w:r w:rsidRPr="00735D4B">
        <w:rPr>
          <w:rFonts w:eastAsia="Times New Roman" w:cs="Times New Roman"/>
          <w:i/>
          <w:iCs/>
          <w:szCs w:val="28"/>
          <w:lang w:val="vi-VN"/>
        </w:rPr>
        <w:t>Căn cứ Luật Ngân sách nhà nước</w:t>
      </w:r>
      <w:r w:rsidRPr="00735D4B">
        <w:rPr>
          <w:rFonts w:eastAsia="Times New Roman" w:cs="Times New Roman"/>
          <w:i/>
          <w:iCs/>
          <w:szCs w:val="28"/>
        </w:rPr>
        <w:t xml:space="preserve"> số 89/2025/QH15</w:t>
      </w:r>
      <w:r w:rsidRPr="00735D4B">
        <w:rPr>
          <w:rFonts w:eastAsia="Times New Roman" w:cs="Times New Roman"/>
          <w:i/>
          <w:iCs/>
          <w:szCs w:val="28"/>
          <w:lang w:val="vi-VN"/>
        </w:rPr>
        <w:t>;</w:t>
      </w:r>
    </w:p>
    <w:p w14:paraId="4023CA8E" w14:textId="1EC24D16" w:rsidR="003F305D" w:rsidRPr="00735D4B" w:rsidRDefault="003F305D" w:rsidP="00CF71E0">
      <w:pPr>
        <w:tabs>
          <w:tab w:val="left" w:pos="3435"/>
        </w:tabs>
        <w:spacing w:before="120" w:after="120" w:line="360" w:lineRule="exact"/>
        <w:ind w:firstLine="709"/>
        <w:jc w:val="both"/>
        <w:rPr>
          <w:rFonts w:cs="Times New Roman"/>
          <w:i/>
          <w:iCs/>
          <w:szCs w:val="28"/>
        </w:rPr>
      </w:pPr>
      <w:r w:rsidRPr="00735D4B">
        <w:rPr>
          <w:rFonts w:cs="Times New Roman"/>
          <w:i/>
          <w:iCs/>
          <w:szCs w:val="28"/>
        </w:rPr>
        <w:t xml:space="preserve">Căn cứ Nghị định số 272/2025/NĐ-CP ngày 16 tháng 10 năm 2025 của </w:t>
      </w:r>
      <w:r w:rsidRPr="00735D4B">
        <w:rPr>
          <w:rFonts w:ascii="Times New Roman Italic" w:hAnsi="Times New Roman Italic" w:cs="Times New Roman"/>
          <w:i/>
          <w:iCs/>
          <w:spacing w:val="-12"/>
          <w:szCs w:val="28"/>
        </w:rPr>
        <w:t>Chính phủ về phân định vùng đồng bào dân tộc thiểu số và miền núi giai đoạn 2026</w:t>
      </w:r>
      <w:r w:rsidR="004D31FE" w:rsidRPr="00735D4B">
        <w:rPr>
          <w:rFonts w:ascii="Times New Roman Italic" w:hAnsi="Times New Roman Italic" w:cs="Times New Roman"/>
          <w:i/>
          <w:iCs/>
          <w:spacing w:val="-12"/>
          <w:szCs w:val="28"/>
        </w:rPr>
        <w:t xml:space="preserve"> </w:t>
      </w:r>
      <w:r w:rsidRPr="00735D4B">
        <w:rPr>
          <w:rFonts w:ascii="Times New Roman Italic" w:hAnsi="Times New Roman Italic" w:cs="Times New Roman"/>
          <w:i/>
          <w:iCs/>
          <w:spacing w:val="-12"/>
          <w:szCs w:val="28"/>
        </w:rPr>
        <w:t>-</w:t>
      </w:r>
      <w:r w:rsidR="004D31FE" w:rsidRPr="00735D4B">
        <w:rPr>
          <w:rFonts w:ascii="Times New Roman Italic" w:hAnsi="Times New Roman Italic" w:cs="Times New Roman"/>
          <w:i/>
          <w:iCs/>
          <w:spacing w:val="-12"/>
          <w:szCs w:val="28"/>
        </w:rPr>
        <w:t xml:space="preserve"> </w:t>
      </w:r>
      <w:r w:rsidRPr="00735D4B">
        <w:rPr>
          <w:rFonts w:ascii="Times New Roman Italic" w:hAnsi="Times New Roman Italic" w:cs="Times New Roman"/>
          <w:i/>
          <w:iCs/>
          <w:spacing w:val="-12"/>
          <w:szCs w:val="28"/>
        </w:rPr>
        <w:t>2030</w:t>
      </w:r>
      <w:r w:rsidRPr="00735D4B">
        <w:rPr>
          <w:rFonts w:cs="Times New Roman"/>
          <w:i/>
          <w:iCs/>
          <w:szCs w:val="28"/>
        </w:rPr>
        <w:t>;</w:t>
      </w:r>
    </w:p>
    <w:p w14:paraId="465EA039" w14:textId="7ED11635" w:rsidR="007A5B12" w:rsidRPr="00735D4B" w:rsidRDefault="007A5B12" w:rsidP="00CF71E0">
      <w:pPr>
        <w:tabs>
          <w:tab w:val="left" w:pos="3435"/>
        </w:tabs>
        <w:spacing w:before="120" w:after="120" w:line="360" w:lineRule="exact"/>
        <w:ind w:firstLine="709"/>
        <w:jc w:val="both"/>
        <w:rPr>
          <w:rFonts w:ascii="Times New Roman Italic" w:hAnsi="Times New Roman Italic" w:cs="Times New Roman"/>
          <w:i/>
          <w:iCs/>
          <w:spacing w:val="-12"/>
          <w:szCs w:val="28"/>
        </w:rPr>
      </w:pPr>
      <w:r w:rsidRPr="00735D4B">
        <w:rPr>
          <w:rFonts w:cs="Times New Roman"/>
          <w:i/>
          <w:iCs/>
          <w:szCs w:val="28"/>
        </w:rPr>
        <w:t xml:space="preserve">Căn cứ </w:t>
      </w:r>
      <w:r w:rsidRPr="00735D4B">
        <w:rPr>
          <w:rFonts w:eastAsia="Calibri" w:cs="Times New Roman"/>
          <w:i/>
          <w:iCs/>
          <w:szCs w:val="28"/>
        </w:rPr>
        <w:t>Nghị định số 358/2025/NĐ-CP ngày 31</w:t>
      </w:r>
      <w:r w:rsidR="00245D5F" w:rsidRPr="00735D4B">
        <w:rPr>
          <w:rFonts w:eastAsia="Calibri" w:cs="Times New Roman"/>
          <w:i/>
          <w:iCs/>
          <w:szCs w:val="28"/>
        </w:rPr>
        <w:t xml:space="preserve"> tháng </w:t>
      </w:r>
      <w:r w:rsidRPr="00735D4B">
        <w:rPr>
          <w:rFonts w:eastAsia="Calibri" w:cs="Times New Roman"/>
          <w:i/>
          <w:iCs/>
          <w:szCs w:val="28"/>
        </w:rPr>
        <w:t>12</w:t>
      </w:r>
      <w:r w:rsidR="00245D5F" w:rsidRPr="00735D4B">
        <w:rPr>
          <w:rFonts w:eastAsia="Calibri" w:cs="Times New Roman"/>
          <w:i/>
          <w:iCs/>
          <w:szCs w:val="28"/>
        </w:rPr>
        <w:t xml:space="preserve"> năm </w:t>
      </w:r>
      <w:r w:rsidRPr="00735D4B">
        <w:rPr>
          <w:rFonts w:eastAsia="Calibri" w:cs="Times New Roman"/>
          <w:i/>
          <w:iCs/>
          <w:szCs w:val="28"/>
        </w:rPr>
        <w:t xml:space="preserve">2025 của </w:t>
      </w:r>
      <w:r w:rsidRPr="00735D4B">
        <w:rPr>
          <w:rFonts w:ascii="Times New Roman Italic" w:eastAsia="Calibri" w:hAnsi="Times New Roman Italic" w:cs="Times New Roman"/>
          <w:i/>
          <w:iCs/>
          <w:spacing w:val="-12"/>
          <w:szCs w:val="28"/>
        </w:rPr>
        <w:t>Chính phủ quy định cơ chế quản lý, tổ chức thực hiện các chương trình mục tiêu quốc gia</w:t>
      </w:r>
      <w:r w:rsidRPr="00735D4B">
        <w:rPr>
          <w:rFonts w:ascii="Times New Roman Italic" w:hAnsi="Times New Roman Italic" w:cs="Times New Roman"/>
          <w:i/>
          <w:iCs/>
          <w:spacing w:val="-12"/>
          <w:szCs w:val="28"/>
        </w:rPr>
        <w:t>;</w:t>
      </w:r>
    </w:p>
    <w:p w14:paraId="5765D4CB" w14:textId="3EB120A2" w:rsidR="007D4501" w:rsidRPr="00735D4B" w:rsidRDefault="007D4501" w:rsidP="00CF71E0">
      <w:pPr>
        <w:spacing w:before="120" w:after="120" w:line="360" w:lineRule="exact"/>
        <w:ind w:firstLine="709"/>
        <w:jc w:val="both"/>
        <w:rPr>
          <w:rFonts w:cs="Times New Roman"/>
          <w:i/>
          <w:iCs/>
          <w:szCs w:val="28"/>
        </w:rPr>
      </w:pPr>
      <w:r w:rsidRPr="00735D4B">
        <w:rPr>
          <w:rFonts w:cs="Times New Roman"/>
          <w:i/>
          <w:iCs/>
          <w:szCs w:val="28"/>
        </w:rPr>
        <w:t>Căn cứ Thông tư số 23/2026/TT-BNNMT ngày 23</w:t>
      </w:r>
      <w:r w:rsidR="00245D5F" w:rsidRPr="00735D4B">
        <w:rPr>
          <w:rFonts w:cs="Times New Roman"/>
          <w:i/>
          <w:iCs/>
          <w:szCs w:val="28"/>
        </w:rPr>
        <w:t xml:space="preserve"> tháng </w:t>
      </w:r>
      <w:r w:rsidRPr="00735D4B">
        <w:rPr>
          <w:rFonts w:cs="Times New Roman"/>
          <w:i/>
          <w:iCs/>
          <w:szCs w:val="28"/>
        </w:rPr>
        <w:t>5</w:t>
      </w:r>
      <w:r w:rsidR="00245D5F" w:rsidRPr="00735D4B">
        <w:rPr>
          <w:rFonts w:cs="Times New Roman"/>
          <w:i/>
          <w:iCs/>
          <w:szCs w:val="28"/>
        </w:rPr>
        <w:t xml:space="preserve"> năm </w:t>
      </w:r>
      <w:r w:rsidRPr="00735D4B">
        <w:rPr>
          <w:rFonts w:cs="Times New Roman"/>
          <w:i/>
          <w:iCs/>
          <w:szCs w:val="28"/>
        </w:rPr>
        <w:t>202</w:t>
      </w:r>
      <w:r w:rsidR="00AD0E15" w:rsidRPr="00735D4B">
        <w:rPr>
          <w:rFonts w:cs="Times New Roman"/>
          <w:i/>
          <w:iCs/>
          <w:szCs w:val="28"/>
        </w:rPr>
        <w:t>6</w:t>
      </w:r>
      <w:r w:rsidRPr="00735D4B">
        <w:rPr>
          <w:rFonts w:cs="Times New Roman"/>
          <w:i/>
          <w:iCs/>
          <w:szCs w:val="28"/>
        </w:rPr>
        <w:t xml:space="preserve"> của Bộ </w:t>
      </w:r>
      <w:r w:rsidR="00650503" w:rsidRPr="00735D4B">
        <w:rPr>
          <w:rFonts w:cs="Times New Roman"/>
          <w:i/>
          <w:iCs/>
          <w:szCs w:val="28"/>
        </w:rPr>
        <w:t xml:space="preserve">trưởng Bộ </w:t>
      </w:r>
      <w:r w:rsidRPr="00735D4B">
        <w:rPr>
          <w:rFonts w:cs="Times New Roman"/>
          <w:i/>
          <w:iCs/>
          <w:szCs w:val="28"/>
        </w:rPr>
        <w:t xml:space="preserve">Nông nghiệp và Môi trường </w:t>
      </w:r>
      <w:r w:rsidR="001B65F8" w:rsidRPr="00735D4B">
        <w:rPr>
          <w:rFonts w:cs="Times New Roman"/>
          <w:i/>
          <w:iCs/>
          <w:szCs w:val="28"/>
        </w:rPr>
        <w:t>h</w:t>
      </w:r>
      <w:r w:rsidRPr="00735D4B">
        <w:rPr>
          <w:rFonts w:cs="Times New Roman"/>
          <w:i/>
          <w:iCs/>
          <w:szCs w:val="28"/>
        </w:rPr>
        <w:t>ướng dẫn thực hiện một số nội dung Chương trình mục tiêu quốc gia xây dựng nông thôn mới, giảm nghèo bền vững và phát triển kinh tế - xã hội vùng đồng bào dân tộc thiểu số và miền núi giai đoạn 2026</w:t>
      </w:r>
      <w:r w:rsidR="00DA341B" w:rsidRPr="00735D4B">
        <w:rPr>
          <w:rFonts w:cs="Times New Roman"/>
          <w:i/>
          <w:iCs/>
          <w:szCs w:val="28"/>
        </w:rPr>
        <w:t xml:space="preserve"> </w:t>
      </w:r>
      <w:r w:rsidRPr="00735D4B">
        <w:rPr>
          <w:rFonts w:cs="Times New Roman"/>
          <w:i/>
          <w:iCs/>
          <w:szCs w:val="28"/>
        </w:rPr>
        <w:t>-</w:t>
      </w:r>
      <w:r w:rsidR="00DA341B" w:rsidRPr="00735D4B">
        <w:rPr>
          <w:rFonts w:cs="Times New Roman"/>
          <w:i/>
          <w:iCs/>
          <w:szCs w:val="28"/>
        </w:rPr>
        <w:t xml:space="preserve"> </w:t>
      </w:r>
      <w:r w:rsidRPr="00735D4B">
        <w:rPr>
          <w:rFonts w:cs="Times New Roman"/>
          <w:i/>
          <w:iCs/>
          <w:szCs w:val="28"/>
        </w:rPr>
        <w:t>2030 thuộc phạm vi quản lý nhà nước của Bộ Nông nghiệp và Môi trường;</w:t>
      </w:r>
    </w:p>
    <w:p w14:paraId="3D274602" w14:textId="47271B7D" w:rsidR="00BD4C1A" w:rsidRPr="00735D4B" w:rsidRDefault="00BD4C1A" w:rsidP="00CF71E0">
      <w:pPr>
        <w:spacing w:before="120" w:after="120" w:line="360" w:lineRule="exact"/>
        <w:ind w:firstLine="709"/>
        <w:jc w:val="both"/>
        <w:rPr>
          <w:rFonts w:cs="Times New Roman"/>
          <w:i/>
          <w:iCs/>
          <w:szCs w:val="28"/>
        </w:rPr>
      </w:pPr>
      <w:r w:rsidRPr="00735D4B">
        <w:rPr>
          <w:rFonts w:ascii="Times New Roman Italic" w:hAnsi="Times New Roman Italic" w:cs="Times New Roman"/>
          <w:i/>
          <w:iCs/>
          <w:spacing w:val="-6"/>
          <w:szCs w:val="28"/>
        </w:rPr>
        <w:t>Căn cứ Thông tư số 60/2026/TT-BTC ngày 31</w:t>
      </w:r>
      <w:r w:rsidR="00245D5F" w:rsidRPr="00735D4B">
        <w:rPr>
          <w:rFonts w:ascii="Times New Roman Italic" w:hAnsi="Times New Roman Italic" w:cs="Times New Roman"/>
          <w:i/>
          <w:iCs/>
          <w:spacing w:val="-6"/>
          <w:szCs w:val="28"/>
        </w:rPr>
        <w:t xml:space="preserve"> tháng </w:t>
      </w:r>
      <w:r w:rsidRPr="00735D4B">
        <w:rPr>
          <w:rFonts w:ascii="Times New Roman Italic" w:hAnsi="Times New Roman Italic" w:cs="Times New Roman"/>
          <w:i/>
          <w:iCs/>
          <w:spacing w:val="-6"/>
          <w:szCs w:val="28"/>
        </w:rPr>
        <w:t>5</w:t>
      </w:r>
      <w:r w:rsidR="00245D5F" w:rsidRPr="00735D4B">
        <w:rPr>
          <w:rFonts w:ascii="Times New Roman Italic" w:hAnsi="Times New Roman Italic" w:cs="Times New Roman"/>
          <w:i/>
          <w:iCs/>
          <w:spacing w:val="-6"/>
          <w:szCs w:val="28"/>
        </w:rPr>
        <w:t xml:space="preserve"> năm </w:t>
      </w:r>
      <w:r w:rsidRPr="00735D4B">
        <w:rPr>
          <w:rFonts w:ascii="Times New Roman Italic" w:hAnsi="Times New Roman Italic" w:cs="Times New Roman"/>
          <w:i/>
          <w:iCs/>
          <w:spacing w:val="-6"/>
          <w:szCs w:val="28"/>
        </w:rPr>
        <w:t xml:space="preserve">2026 của Bộ </w:t>
      </w:r>
      <w:r w:rsidR="00650503" w:rsidRPr="00735D4B">
        <w:rPr>
          <w:rFonts w:ascii="Times New Roman Italic" w:hAnsi="Times New Roman Italic" w:cs="Times New Roman"/>
          <w:i/>
          <w:iCs/>
          <w:spacing w:val="-6"/>
          <w:szCs w:val="28"/>
        </w:rPr>
        <w:t>trưởn</w:t>
      </w:r>
      <w:r w:rsidR="00650503" w:rsidRPr="00735D4B">
        <w:rPr>
          <w:rFonts w:cs="Times New Roman"/>
          <w:i/>
          <w:iCs/>
          <w:szCs w:val="28"/>
        </w:rPr>
        <w:t xml:space="preserve">g Bộ </w:t>
      </w:r>
      <w:r w:rsidRPr="00735D4B">
        <w:rPr>
          <w:rFonts w:cs="Times New Roman"/>
          <w:i/>
          <w:iCs/>
          <w:szCs w:val="28"/>
        </w:rPr>
        <w:t xml:space="preserve">Tài chính </w:t>
      </w:r>
      <w:r w:rsidR="00650503" w:rsidRPr="00735D4B">
        <w:rPr>
          <w:rFonts w:cs="Times New Roman"/>
          <w:i/>
          <w:iCs/>
          <w:szCs w:val="28"/>
        </w:rPr>
        <w:t>h</w:t>
      </w:r>
      <w:r w:rsidRPr="00735D4B">
        <w:rPr>
          <w:rFonts w:cs="Times New Roman"/>
          <w:i/>
          <w:iCs/>
          <w:szCs w:val="28"/>
        </w:rPr>
        <w:t>ướng dẫn quản lý, sử dụng</w:t>
      </w:r>
      <w:r w:rsidR="00593F87" w:rsidRPr="00735D4B">
        <w:rPr>
          <w:rFonts w:cs="Times New Roman"/>
          <w:i/>
          <w:iCs/>
          <w:szCs w:val="28"/>
        </w:rPr>
        <w:t xml:space="preserve"> và</w:t>
      </w:r>
      <w:r w:rsidRPr="00735D4B">
        <w:rPr>
          <w:rFonts w:cs="Times New Roman"/>
          <w:i/>
          <w:iCs/>
          <w:szCs w:val="28"/>
        </w:rPr>
        <w:t xml:space="preserve"> quyết toán</w:t>
      </w:r>
      <w:r w:rsidR="00593F87" w:rsidRPr="00735D4B">
        <w:rPr>
          <w:rFonts w:cs="Times New Roman"/>
          <w:i/>
          <w:iCs/>
          <w:szCs w:val="28"/>
        </w:rPr>
        <w:t xml:space="preserve"> kinh phí chi thường xuyên </w:t>
      </w:r>
      <w:r w:rsidR="00593F87" w:rsidRPr="00735D4B">
        <w:rPr>
          <w:rFonts w:ascii="Times New Roman Italic" w:hAnsi="Times New Roman Italic" w:cs="Times New Roman"/>
          <w:i/>
          <w:iCs/>
          <w:spacing w:val="-10"/>
          <w:szCs w:val="28"/>
        </w:rPr>
        <w:t>ngân sách nhà nước thực hiện Chương trình mục tiêu quốc gia xây dựng nông thôn mới</w:t>
      </w:r>
      <w:r w:rsidR="00593F87" w:rsidRPr="00735D4B">
        <w:rPr>
          <w:rFonts w:cs="Times New Roman"/>
          <w:i/>
          <w:iCs/>
          <w:szCs w:val="28"/>
        </w:rPr>
        <w:t xml:space="preserve">, </w:t>
      </w:r>
      <w:r w:rsidR="00593F87" w:rsidRPr="00735D4B">
        <w:rPr>
          <w:rFonts w:ascii="Times New Roman Italic" w:hAnsi="Times New Roman Italic" w:cs="Times New Roman"/>
          <w:i/>
          <w:iCs/>
          <w:spacing w:val="-2"/>
          <w:szCs w:val="28"/>
        </w:rPr>
        <w:t>giảm nghèo bền vững và phát triển kinh tế - xã hội vùng đồng bào dân tộc thiểu số</w:t>
      </w:r>
      <w:r w:rsidR="00593F87" w:rsidRPr="00735D4B">
        <w:rPr>
          <w:rFonts w:cs="Times New Roman"/>
          <w:i/>
          <w:iCs/>
          <w:szCs w:val="28"/>
        </w:rPr>
        <w:t xml:space="preserve"> và miền núi giai đoạn 2026</w:t>
      </w:r>
      <w:r w:rsidR="00A15F01" w:rsidRPr="00735D4B">
        <w:rPr>
          <w:rFonts w:cs="Times New Roman"/>
          <w:i/>
          <w:iCs/>
          <w:szCs w:val="28"/>
        </w:rPr>
        <w:t xml:space="preserve"> </w:t>
      </w:r>
      <w:r w:rsidR="00593F87" w:rsidRPr="00735D4B">
        <w:rPr>
          <w:rFonts w:cs="Times New Roman"/>
          <w:i/>
          <w:iCs/>
          <w:szCs w:val="28"/>
        </w:rPr>
        <w:t>-</w:t>
      </w:r>
      <w:r w:rsidR="00A15F01" w:rsidRPr="00735D4B">
        <w:rPr>
          <w:rFonts w:cs="Times New Roman"/>
          <w:i/>
          <w:iCs/>
          <w:szCs w:val="28"/>
        </w:rPr>
        <w:t xml:space="preserve"> </w:t>
      </w:r>
      <w:r w:rsidR="00593F87" w:rsidRPr="00735D4B">
        <w:rPr>
          <w:rFonts w:cs="Times New Roman"/>
          <w:i/>
          <w:iCs/>
          <w:szCs w:val="28"/>
        </w:rPr>
        <w:t>2035, giai đoạn I</w:t>
      </w:r>
      <w:r w:rsidR="006576AA" w:rsidRPr="00735D4B">
        <w:rPr>
          <w:rFonts w:cs="Times New Roman"/>
          <w:i/>
          <w:iCs/>
          <w:szCs w:val="28"/>
        </w:rPr>
        <w:t xml:space="preserve">: </w:t>
      </w:r>
      <w:r w:rsidR="00A15F01" w:rsidRPr="00735D4B">
        <w:rPr>
          <w:rFonts w:cs="Times New Roman"/>
          <w:i/>
          <w:iCs/>
          <w:szCs w:val="28"/>
        </w:rPr>
        <w:t>T</w:t>
      </w:r>
      <w:r w:rsidR="006576AA" w:rsidRPr="00735D4B">
        <w:rPr>
          <w:rFonts w:cs="Times New Roman"/>
          <w:i/>
          <w:iCs/>
          <w:szCs w:val="28"/>
        </w:rPr>
        <w:t>ừ năm 2026 đến năm 2030;</w:t>
      </w:r>
      <w:r w:rsidRPr="00735D4B">
        <w:rPr>
          <w:rFonts w:cs="Times New Roman"/>
          <w:i/>
          <w:iCs/>
          <w:szCs w:val="28"/>
        </w:rPr>
        <w:t xml:space="preserve">  </w:t>
      </w:r>
    </w:p>
    <w:p w14:paraId="4EFFA6B8" w14:textId="314593C0" w:rsidR="00DB2D78" w:rsidRPr="00735D4B" w:rsidRDefault="006E3163" w:rsidP="00CF71E0">
      <w:pPr>
        <w:spacing w:before="120" w:after="120" w:line="360" w:lineRule="exact"/>
        <w:ind w:firstLine="709"/>
        <w:jc w:val="both"/>
        <w:rPr>
          <w:rFonts w:cs="Times New Roman"/>
          <w:i/>
          <w:iCs/>
          <w:szCs w:val="28"/>
        </w:rPr>
      </w:pPr>
      <w:r w:rsidRPr="00735D4B">
        <w:rPr>
          <w:rFonts w:ascii="Times New Roman Italic" w:hAnsi="Times New Roman Italic" w:cs="Times New Roman"/>
          <w:i/>
          <w:iCs/>
          <w:spacing w:val="-8"/>
          <w:szCs w:val="28"/>
          <w:lang w:val="vi-VN"/>
        </w:rPr>
        <w:t>Xét Tờ trình số</w:t>
      </w:r>
      <w:r w:rsidR="00D606EE" w:rsidRPr="00735D4B">
        <w:rPr>
          <w:rFonts w:ascii="Times New Roman Italic" w:hAnsi="Times New Roman Italic" w:cs="Times New Roman"/>
          <w:i/>
          <w:iCs/>
          <w:spacing w:val="-8"/>
          <w:szCs w:val="28"/>
        </w:rPr>
        <w:t xml:space="preserve"> 262</w:t>
      </w:r>
      <w:r w:rsidR="00E74AFA" w:rsidRPr="00735D4B">
        <w:rPr>
          <w:rFonts w:ascii="Times New Roman Italic" w:hAnsi="Times New Roman Italic" w:cs="Times New Roman"/>
          <w:i/>
          <w:iCs/>
          <w:spacing w:val="-8"/>
          <w:szCs w:val="28"/>
          <w:lang w:val="vi-VN"/>
        </w:rPr>
        <w:t>/TTr</w:t>
      </w:r>
      <w:r w:rsidR="003A62C5" w:rsidRPr="00735D4B">
        <w:rPr>
          <w:rFonts w:ascii="Times New Roman Italic" w:hAnsi="Times New Roman Italic" w:cs="Times New Roman"/>
          <w:i/>
          <w:iCs/>
          <w:spacing w:val="-8"/>
          <w:szCs w:val="28"/>
          <w:lang w:val="vi-VN"/>
        </w:rPr>
        <w:t>-UBND</w:t>
      </w:r>
      <w:r w:rsidR="00E74AFA" w:rsidRPr="00735D4B">
        <w:rPr>
          <w:rFonts w:ascii="Times New Roman Italic" w:hAnsi="Times New Roman Italic" w:cs="Times New Roman"/>
          <w:i/>
          <w:iCs/>
          <w:spacing w:val="-8"/>
          <w:szCs w:val="28"/>
          <w:lang w:val="vi-VN"/>
        </w:rPr>
        <w:t xml:space="preserve"> </w:t>
      </w:r>
      <w:r w:rsidRPr="00735D4B">
        <w:rPr>
          <w:rFonts w:ascii="Times New Roman Italic" w:hAnsi="Times New Roman Italic" w:cs="Times New Roman"/>
          <w:i/>
          <w:iCs/>
          <w:spacing w:val="-8"/>
          <w:szCs w:val="28"/>
          <w:lang w:val="vi-VN"/>
        </w:rPr>
        <w:t>ngày</w:t>
      </w:r>
      <w:r w:rsidR="00D606EE" w:rsidRPr="00735D4B">
        <w:rPr>
          <w:rFonts w:ascii="Times New Roman Italic" w:hAnsi="Times New Roman Italic" w:cs="Times New Roman"/>
          <w:i/>
          <w:iCs/>
          <w:spacing w:val="-8"/>
          <w:szCs w:val="28"/>
        </w:rPr>
        <w:t xml:space="preserve"> 10 </w:t>
      </w:r>
      <w:r w:rsidRPr="00735D4B">
        <w:rPr>
          <w:rFonts w:ascii="Times New Roman Italic" w:hAnsi="Times New Roman Italic" w:cs="Times New Roman"/>
          <w:i/>
          <w:iCs/>
          <w:spacing w:val="-8"/>
          <w:szCs w:val="28"/>
          <w:lang w:val="vi-VN"/>
        </w:rPr>
        <w:t>tháng</w:t>
      </w:r>
      <w:r w:rsidR="00D606EE" w:rsidRPr="00735D4B">
        <w:rPr>
          <w:rFonts w:ascii="Times New Roman Italic" w:hAnsi="Times New Roman Italic" w:cs="Times New Roman"/>
          <w:i/>
          <w:iCs/>
          <w:spacing w:val="-8"/>
          <w:szCs w:val="28"/>
        </w:rPr>
        <w:t xml:space="preserve"> 7 </w:t>
      </w:r>
      <w:r w:rsidRPr="00735D4B">
        <w:rPr>
          <w:rFonts w:ascii="Times New Roman Italic" w:hAnsi="Times New Roman Italic" w:cs="Times New Roman"/>
          <w:i/>
          <w:iCs/>
          <w:spacing w:val="-8"/>
          <w:szCs w:val="28"/>
          <w:lang w:val="vi-VN"/>
        </w:rPr>
        <w:t>năm 202</w:t>
      </w:r>
      <w:r w:rsidR="003A62C5" w:rsidRPr="00735D4B">
        <w:rPr>
          <w:rFonts w:ascii="Times New Roman Italic" w:hAnsi="Times New Roman Italic" w:cs="Times New Roman"/>
          <w:i/>
          <w:iCs/>
          <w:spacing w:val="-8"/>
          <w:szCs w:val="28"/>
          <w:lang w:val="vi-VN"/>
        </w:rPr>
        <w:t>6</w:t>
      </w:r>
      <w:r w:rsidRPr="00735D4B">
        <w:rPr>
          <w:rFonts w:ascii="Times New Roman Italic" w:hAnsi="Times New Roman Italic" w:cs="Times New Roman"/>
          <w:i/>
          <w:iCs/>
          <w:spacing w:val="-8"/>
          <w:szCs w:val="28"/>
          <w:lang w:val="vi-VN"/>
        </w:rPr>
        <w:t xml:space="preserve"> của Ủy ban nhân dâ</w:t>
      </w:r>
      <w:r w:rsidRPr="00735D4B">
        <w:rPr>
          <w:rFonts w:cs="Times New Roman"/>
          <w:i/>
          <w:iCs/>
          <w:szCs w:val="28"/>
          <w:lang w:val="vi-VN"/>
        </w:rPr>
        <w:t xml:space="preserve">n tỉnh Thái Nguyên </w:t>
      </w:r>
      <w:r w:rsidR="006576AA" w:rsidRPr="00735D4B">
        <w:rPr>
          <w:rFonts w:cs="Times New Roman"/>
          <w:i/>
          <w:iCs/>
          <w:szCs w:val="28"/>
        </w:rPr>
        <w:t xml:space="preserve">về </w:t>
      </w:r>
      <w:r w:rsidRPr="00735D4B">
        <w:rPr>
          <w:rFonts w:cs="Times New Roman"/>
          <w:i/>
          <w:iCs/>
          <w:szCs w:val="28"/>
          <w:lang w:val="vi-VN"/>
        </w:rPr>
        <w:t>dự thảo Nghị quyết</w:t>
      </w:r>
      <w:r w:rsidR="00A74639" w:rsidRPr="00735D4B">
        <w:rPr>
          <w:rFonts w:cs="Times New Roman"/>
          <w:i/>
          <w:iCs/>
          <w:szCs w:val="28"/>
        </w:rPr>
        <w:t xml:space="preserve"> </w:t>
      </w:r>
      <w:r w:rsidR="00D606EE" w:rsidRPr="00735D4B">
        <w:rPr>
          <w:rFonts w:cs="Times New Roman"/>
          <w:i/>
          <w:iCs/>
          <w:szCs w:val="28"/>
        </w:rPr>
        <w:t xml:space="preserve">của Hội đồng nhân dân tỉnh </w:t>
      </w:r>
      <w:r w:rsidR="008635D7" w:rsidRPr="00735D4B">
        <w:rPr>
          <w:rFonts w:cs="Times New Roman"/>
          <w:i/>
          <w:iCs/>
          <w:szCs w:val="28"/>
        </w:rPr>
        <w:t>q</w:t>
      </w:r>
      <w:r w:rsidR="00D67BC6" w:rsidRPr="00735D4B">
        <w:rPr>
          <w:rFonts w:cs="Times New Roman"/>
          <w:bCs/>
          <w:i/>
          <w:iCs/>
          <w:szCs w:val="28"/>
        </w:rPr>
        <w:t xml:space="preserve">uy định mức </w:t>
      </w:r>
      <w:r w:rsidR="00D67BC6" w:rsidRPr="00735D4B">
        <w:rPr>
          <w:rFonts w:cs="Times New Roman"/>
          <w:i/>
          <w:iCs/>
          <w:szCs w:val="28"/>
        </w:rPr>
        <w:t>hỗ trợ</w:t>
      </w:r>
      <w:r w:rsidR="008635D7" w:rsidRPr="00735D4B">
        <w:rPr>
          <w:rFonts w:cs="Times New Roman"/>
          <w:i/>
          <w:iCs/>
          <w:szCs w:val="28"/>
        </w:rPr>
        <w:t xml:space="preserve"> </w:t>
      </w:r>
      <w:r w:rsidR="0005167E" w:rsidRPr="00735D4B">
        <w:rPr>
          <w:rFonts w:cs="Times New Roman"/>
          <w:i/>
          <w:iCs/>
          <w:szCs w:val="28"/>
        </w:rPr>
        <w:t xml:space="preserve">cho </w:t>
      </w:r>
      <w:r w:rsidR="008635D7" w:rsidRPr="00735D4B">
        <w:rPr>
          <w:rFonts w:cs="Times New Roman"/>
          <w:i/>
          <w:iCs/>
          <w:szCs w:val="28"/>
        </w:rPr>
        <w:t>01 dự án, định mức hỗ trợ các đối tượng tham gia dự án</w:t>
      </w:r>
      <w:r w:rsidR="00D67BC6" w:rsidRPr="00735D4B">
        <w:rPr>
          <w:rFonts w:cs="Times New Roman"/>
          <w:i/>
          <w:iCs/>
          <w:szCs w:val="28"/>
        </w:rPr>
        <w:t xml:space="preserve"> phát triển </w:t>
      </w:r>
      <w:r w:rsidR="00D67BC6" w:rsidRPr="00735D4B">
        <w:rPr>
          <w:rFonts w:ascii="Times New Roman Italic" w:hAnsi="Times New Roman Italic" w:cs="Times New Roman"/>
          <w:i/>
          <w:iCs/>
          <w:spacing w:val="-4"/>
          <w:szCs w:val="28"/>
        </w:rPr>
        <w:t>sản xuất thuộc Chương trình mục tiêu quốc gia xây dựng nông thôn mới, giảm nghèo</w:t>
      </w:r>
      <w:r w:rsidR="00D67BC6" w:rsidRPr="00735D4B">
        <w:rPr>
          <w:rFonts w:cs="Times New Roman"/>
          <w:i/>
          <w:iCs/>
          <w:szCs w:val="28"/>
        </w:rPr>
        <w:t xml:space="preserve"> </w:t>
      </w:r>
      <w:r w:rsidR="00D67BC6" w:rsidRPr="00735D4B">
        <w:rPr>
          <w:rFonts w:ascii="Times New Roman Italic" w:hAnsi="Times New Roman Italic" w:cs="Times New Roman"/>
          <w:i/>
          <w:iCs/>
          <w:spacing w:val="-4"/>
          <w:szCs w:val="28"/>
        </w:rPr>
        <w:t>bền vững và phát triển kinh tế - xã hội vùng đồng bào dân tộc thiểu số và miền núi</w:t>
      </w:r>
      <w:r w:rsidR="00D67BC6" w:rsidRPr="00735D4B">
        <w:rPr>
          <w:rFonts w:cs="Times New Roman"/>
          <w:i/>
          <w:iCs/>
          <w:szCs w:val="28"/>
        </w:rPr>
        <w:t xml:space="preserve"> giai đoạn 2026</w:t>
      </w:r>
      <w:r w:rsidR="00107C6A" w:rsidRPr="00735D4B">
        <w:rPr>
          <w:rFonts w:cs="Times New Roman"/>
          <w:i/>
          <w:iCs/>
          <w:szCs w:val="28"/>
        </w:rPr>
        <w:t xml:space="preserve"> </w:t>
      </w:r>
      <w:r w:rsidR="00D67BC6" w:rsidRPr="00735D4B">
        <w:rPr>
          <w:rFonts w:cs="Times New Roman"/>
          <w:i/>
          <w:iCs/>
          <w:szCs w:val="28"/>
        </w:rPr>
        <w:t>-</w:t>
      </w:r>
      <w:r w:rsidR="00107C6A" w:rsidRPr="00735D4B">
        <w:rPr>
          <w:rFonts w:cs="Times New Roman"/>
          <w:i/>
          <w:iCs/>
          <w:szCs w:val="28"/>
        </w:rPr>
        <w:t xml:space="preserve"> </w:t>
      </w:r>
      <w:r w:rsidR="00D67BC6" w:rsidRPr="00735D4B">
        <w:rPr>
          <w:rFonts w:cs="Times New Roman"/>
          <w:i/>
          <w:iCs/>
          <w:szCs w:val="28"/>
        </w:rPr>
        <w:t>2030 trên địa bàn tỉnh Thái Nguyên</w:t>
      </w:r>
      <w:r w:rsidRPr="00735D4B">
        <w:rPr>
          <w:rFonts w:cs="Times New Roman"/>
          <w:i/>
          <w:iCs/>
          <w:szCs w:val="28"/>
        </w:rPr>
        <w:t xml:space="preserve">; </w:t>
      </w:r>
      <w:r w:rsidR="00DB2D78" w:rsidRPr="00735D4B">
        <w:rPr>
          <w:rFonts w:cs="Times New Roman"/>
          <w:i/>
          <w:iCs/>
          <w:szCs w:val="28"/>
        </w:rPr>
        <w:t xml:space="preserve">Báo cáo thẩm tra </w:t>
      </w:r>
      <w:r w:rsidR="00DB2D78" w:rsidRPr="00735D4B">
        <w:rPr>
          <w:rFonts w:ascii="Times New Roman Italic" w:hAnsi="Times New Roman Italic" w:cs="Times New Roman"/>
          <w:i/>
          <w:iCs/>
          <w:spacing w:val="-4"/>
          <w:szCs w:val="28"/>
        </w:rPr>
        <w:t xml:space="preserve">của </w:t>
      </w:r>
      <w:r w:rsidR="00C21244" w:rsidRPr="00735D4B">
        <w:rPr>
          <w:rFonts w:ascii="Times New Roman Italic" w:hAnsi="Times New Roman Italic" w:cs="Times New Roman"/>
          <w:i/>
          <w:iCs/>
          <w:spacing w:val="-4"/>
          <w:szCs w:val="28"/>
        </w:rPr>
        <w:br/>
      </w:r>
      <w:r w:rsidR="00DB2D78" w:rsidRPr="00735D4B">
        <w:rPr>
          <w:rFonts w:ascii="Times New Roman Italic" w:hAnsi="Times New Roman Italic" w:cs="Times New Roman"/>
          <w:i/>
          <w:iCs/>
          <w:spacing w:val="-2"/>
          <w:szCs w:val="28"/>
        </w:rPr>
        <w:t>Ban Dân tộc Hội đồng nhân dân tỉnh; Báo cáo số</w:t>
      </w:r>
      <w:r w:rsidR="003630BC" w:rsidRPr="00735D4B">
        <w:rPr>
          <w:rFonts w:ascii="Times New Roman Italic" w:hAnsi="Times New Roman Italic" w:cs="Times New Roman"/>
          <w:i/>
          <w:iCs/>
          <w:spacing w:val="-2"/>
          <w:szCs w:val="28"/>
        </w:rPr>
        <w:t xml:space="preserve"> 257</w:t>
      </w:r>
      <w:r w:rsidR="00DB2D78" w:rsidRPr="00735D4B">
        <w:rPr>
          <w:rFonts w:ascii="Times New Roman Italic" w:hAnsi="Times New Roman Italic" w:cs="Times New Roman"/>
          <w:i/>
          <w:iCs/>
          <w:spacing w:val="-2"/>
          <w:szCs w:val="28"/>
        </w:rPr>
        <w:t xml:space="preserve">/BC-UBND ngày </w:t>
      </w:r>
      <w:r w:rsidR="003630BC" w:rsidRPr="00735D4B">
        <w:rPr>
          <w:rFonts w:ascii="Times New Roman Italic" w:hAnsi="Times New Roman Italic" w:cs="Times New Roman"/>
          <w:i/>
          <w:iCs/>
          <w:spacing w:val="-2"/>
          <w:szCs w:val="28"/>
        </w:rPr>
        <w:t>16</w:t>
      </w:r>
      <w:r w:rsidR="00DB2D78" w:rsidRPr="00735D4B">
        <w:rPr>
          <w:rFonts w:ascii="Times New Roman Italic" w:hAnsi="Times New Roman Italic" w:cs="Times New Roman"/>
          <w:i/>
          <w:iCs/>
          <w:spacing w:val="-2"/>
          <w:szCs w:val="28"/>
        </w:rPr>
        <w:t xml:space="preserve"> tháng 7</w:t>
      </w:r>
      <w:r w:rsidR="00DB2D78" w:rsidRPr="00735D4B">
        <w:rPr>
          <w:rFonts w:cs="Times New Roman"/>
          <w:i/>
          <w:iCs/>
          <w:szCs w:val="28"/>
        </w:rPr>
        <w:t xml:space="preserve"> </w:t>
      </w:r>
      <w:r w:rsidR="00DB2D78" w:rsidRPr="00735D4B">
        <w:rPr>
          <w:rFonts w:ascii="Times New Roman Italic" w:hAnsi="Times New Roman Italic" w:cs="Times New Roman"/>
          <w:i/>
          <w:iCs/>
          <w:spacing w:val="-4"/>
          <w:szCs w:val="28"/>
        </w:rPr>
        <w:t>năm 2026 của Ủy ban nhân dân tỉnh Thái Nguyên giải trình, làm rõ một số nội dung</w:t>
      </w:r>
      <w:r w:rsidR="00DB2D78" w:rsidRPr="00735D4B">
        <w:rPr>
          <w:rFonts w:cs="Times New Roman"/>
          <w:i/>
          <w:iCs/>
          <w:szCs w:val="28"/>
        </w:rPr>
        <w:t xml:space="preserve"> </w:t>
      </w:r>
      <w:r w:rsidR="00DB2D78" w:rsidRPr="00735D4B">
        <w:rPr>
          <w:rFonts w:ascii="Times New Roman Italic" w:hAnsi="Times New Roman Italic" w:cs="Times New Roman"/>
          <w:i/>
          <w:iCs/>
          <w:spacing w:val="-6"/>
          <w:szCs w:val="28"/>
        </w:rPr>
        <w:t xml:space="preserve">thẩm tra của các Ban Hội đồng nhân dân tỉnh </w:t>
      </w:r>
      <w:r w:rsidR="00DB2D78" w:rsidRPr="00735D4B">
        <w:rPr>
          <w:rFonts w:cs="Times New Roman"/>
          <w:i/>
          <w:iCs/>
          <w:spacing w:val="-6"/>
          <w:szCs w:val="28"/>
        </w:rPr>
        <w:t xml:space="preserve">tại Kỳ họp thứ năm (Kỳ họp thường </w:t>
      </w:r>
      <w:r w:rsidR="00DB2D78" w:rsidRPr="00735D4B">
        <w:rPr>
          <w:rFonts w:ascii="Times New Roman Italic" w:hAnsi="Times New Roman Italic" w:cs="Times New Roman"/>
          <w:i/>
          <w:iCs/>
          <w:spacing w:val="-6"/>
          <w:szCs w:val="28"/>
        </w:rPr>
        <w:t>lệ</w:t>
      </w:r>
      <w:r w:rsidR="00DB2D78" w:rsidRPr="00735D4B">
        <w:rPr>
          <w:rFonts w:ascii="Times New Roman Italic" w:hAnsi="Times New Roman Italic" w:cs="Times New Roman"/>
          <w:i/>
          <w:iCs/>
          <w:spacing w:val="-2"/>
          <w:szCs w:val="28"/>
        </w:rPr>
        <w:t xml:space="preserve"> giữa năm 2026), Hội đồng nhân dân tỉnh Khóa XV; ý kiến thảo luận của đại biểu</w:t>
      </w:r>
      <w:r w:rsidR="00DB2D78" w:rsidRPr="00735D4B">
        <w:rPr>
          <w:rFonts w:cs="Times New Roman"/>
          <w:i/>
          <w:iCs/>
          <w:szCs w:val="28"/>
        </w:rPr>
        <w:t xml:space="preserve"> Hội đồng nhân dân tỉnh tại kỳ họp;</w:t>
      </w:r>
    </w:p>
    <w:p w14:paraId="51F23355" w14:textId="3410806C" w:rsidR="001F4A44" w:rsidRPr="00735D4B" w:rsidRDefault="00FB5BDB" w:rsidP="003D5555">
      <w:pPr>
        <w:spacing w:before="120" w:after="120" w:line="342" w:lineRule="exact"/>
        <w:ind w:firstLine="709"/>
        <w:jc w:val="both"/>
        <w:rPr>
          <w:rFonts w:cs="Times New Roman"/>
          <w:bCs/>
          <w:i/>
          <w:iCs/>
          <w:szCs w:val="28"/>
        </w:rPr>
      </w:pPr>
      <w:r w:rsidRPr="00735D4B">
        <w:rPr>
          <w:rFonts w:eastAsia="Times New Roman" w:cs="Times New Roman"/>
          <w:i/>
          <w:iCs/>
          <w:szCs w:val="28"/>
          <w:lang w:val="vi-VN"/>
        </w:rPr>
        <w:lastRenderedPageBreak/>
        <w:t>Hội đồng nhân dân</w:t>
      </w:r>
      <w:r w:rsidR="00D1276F" w:rsidRPr="00735D4B">
        <w:rPr>
          <w:rFonts w:eastAsia="Times New Roman" w:cs="Times New Roman"/>
          <w:i/>
          <w:iCs/>
          <w:szCs w:val="28"/>
          <w:lang w:val="vi-VN"/>
        </w:rPr>
        <w:t xml:space="preserve"> tỉnh</w:t>
      </w:r>
      <w:r w:rsidRPr="00735D4B">
        <w:rPr>
          <w:rFonts w:eastAsia="Times New Roman" w:cs="Times New Roman"/>
          <w:i/>
          <w:iCs/>
          <w:szCs w:val="28"/>
          <w:lang w:val="vi-VN"/>
        </w:rPr>
        <w:t xml:space="preserve"> </w:t>
      </w:r>
      <w:r w:rsidR="00E8228A" w:rsidRPr="00735D4B">
        <w:rPr>
          <w:rFonts w:eastAsia="Times New Roman" w:cs="Times New Roman"/>
          <w:i/>
          <w:iCs/>
          <w:szCs w:val="28"/>
        </w:rPr>
        <w:t xml:space="preserve">Thái Nguyên </w:t>
      </w:r>
      <w:r w:rsidRPr="00735D4B">
        <w:rPr>
          <w:rFonts w:eastAsia="Times New Roman" w:cs="Times New Roman"/>
          <w:i/>
          <w:iCs/>
          <w:szCs w:val="28"/>
          <w:lang w:val="vi-VN"/>
        </w:rPr>
        <w:t xml:space="preserve">ban hành Nghị quyết </w:t>
      </w:r>
      <w:bookmarkStart w:id="2" w:name="dieu_1"/>
      <w:r w:rsidR="00FF1143" w:rsidRPr="00735D4B">
        <w:rPr>
          <w:rFonts w:eastAsia="Times New Roman" w:cs="Times New Roman"/>
          <w:i/>
          <w:iCs/>
          <w:szCs w:val="28"/>
        </w:rPr>
        <w:t>q</w:t>
      </w:r>
      <w:r w:rsidR="00051906" w:rsidRPr="00735D4B">
        <w:rPr>
          <w:rFonts w:cs="Times New Roman"/>
          <w:bCs/>
          <w:i/>
          <w:iCs/>
          <w:szCs w:val="28"/>
        </w:rPr>
        <w:t xml:space="preserve">uy định </w:t>
      </w:r>
      <w:r w:rsidR="00BC6B46" w:rsidRPr="00735D4B">
        <w:rPr>
          <w:rFonts w:cs="Times New Roman"/>
          <w:bCs/>
          <w:i/>
          <w:iCs/>
          <w:szCs w:val="28"/>
        </w:rPr>
        <w:br/>
      </w:r>
      <w:r w:rsidR="001F4A44" w:rsidRPr="00735D4B">
        <w:rPr>
          <w:rFonts w:cs="Times New Roman"/>
          <w:bCs/>
          <w:i/>
          <w:iCs/>
          <w:szCs w:val="28"/>
        </w:rPr>
        <w:t xml:space="preserve">mức hỗ trợ cho 01 dự án, định mức hỗ trợ các đối tượng tham gia dự án phát triển </w:t>
      </w:r>
      <w:r w:rsidR="001F4A44" w:rsidRPr="00735D4B">
        <w:rPr>
          <w:rFonts w:ascii="Times New Roman Italic" w:hAnsi="Times New Roman Italic" w:cs="Times New Roman"/>
          <w:bCs/>
          <w:i/>
          <w:iCs/>
          <w:spacing w:val="-4"/>
          <w:szCs w:val="28"/>
        </w:rPr>
        <w:t>sản xuất thuộc Chương trình mục tiêu quốc gia xây dựng nông thôn mới, giảm nghèo</w:t>
      </w:r>
      <w:r w:rsidR="001F4A44" w:rsidRPr="00735D4B">
        <w:rPr>
          <w:rFonts w:cs="Times New Roman"/>
          <w:bCs/>
          <w:i/>
          <w:iCs/>
          <w:szCs w:val="28"/>
        </w:rPr>
        <w:t xml:space="preserve"> </w:t>
      </w:r>
      <w:r w:rsidR="001F4A44" w:rsidRPr="00735D4B">
        <w:rPr>
          <w:rFonts w:ascii="Times New Roman Italic" w:hAnsi="Times New Roman Italic" w:cs="Times New Roman"/>
          <w:bCs/>
          <w:i/>
          <w:iCs/>
          <w:spacing w:val="-2"/>
          <w:szCs w:val="28"/>
        </w:rPr>
        <w:t>bền vững và phát triển kinh tế - xã hội vùng đồng bào dân tộc thiểu số và miền nú</w:t>
      </w:r>
      <w:r w:rsidR="001F4A44" w:rsidRPr="00735D4B">
        <w:rPr>
          <w:rFonts w:cs="Times New Roman"/>
          <w:bCs/>
          <w:i/>
          <w:iCs/>
          <w:szCs w:val="28"/>
        </w:rPr>
        <w:t>i giai đoạn 2026 - 2030 trên địa bàn tỉnh Thái Nguyên.</w:t>
      </w:r>
    </w:p>
    <w:p w14:paraId="661BA89E" w14:textId="77777777" w:rsidR="00AD0E15" w:rsidRPr="00735D4B" w:rsidRDefault="00C71B8D" w:rsidP="003D5555">
      <w:pPr>
        <w:pBdr>
          <w:top w:val="dotted" w:sz="4" w:space="0" w:color="FFFFFF"/>
          <w:left w:val="dotted" w:sz="4" w:space="0" w:color="FFFFFF"/>
          <w:bottom w:val="dotted" w:sz="4" w:space="10" w:color="FFFFFF"/>
          <w:right w:val="dotted" w:sz="4" w:space="0" w:color="FFFFFF"/>
        </w:pBdr>
        <w:spacing w:before="120" w:after="120" w:line="342" w:lineRule="exact"/>
        <w:ind w:firstLine="709"/>
        <w:jc w:val="both"/>
        <w:rPr>
          <w:rFonts w:cs="Times New Roman"/>
          <w:b/>
          <w:bCs/>
          <w:szCs w:val="28"/>
        </w:rPr>
      </w:pPr>
      <w:r w:rsidRPr="00735D4B">
        <w:rPr>
          <w:rFonts w:cs="Times New Roman"/>
          <w:b/>
          <w:bCs/>
          <w:szCs w:val="28"/>
        </w:rPr>
        <w:t>Điều 1. Phạm vi điều chỉnh</w:t>
      </w:r>
    </w:p>
    <w:p w14:paraId="10993A76" w14:textId="357B82B1" w:rsidR="00F81ED9" w:rsidRPr="00735D4B" w:rsidRDefault="00C71B8D" w:rsidP="003D5555">
      <w:pPr>
        <w:pBdr>
          <w:top w:val="dotted" w:sz="4" w:space="0" w:color="FFFFFF"/>
          <w:left w:val="dotted" w:sz="4" w:space="0" w:color="FFFFFF"/>
          <w:bottom w:val="dotted" w:sz="4" w:space="10" w:color="FFFFFF"/>
          <w:right w:val="dotted" w:sz="4" w:space="0" w:color="FFFFFF"/>
        </w:pBdr>
        <w:spacing w:before="120" w:after="120" w:line="342" w:lineRule="exact"/>
        <w:ind w:firstLine="709"/>
        <w:jc w:val="both"/>
        <w:rPr>
          <w:rFonts w:cs="Times New Roman"/>
          <w:bCs/>
          <w:szCs w:val="28"/>
          <w:lang w:val="nl-NL"/>
        </w:rPr>
      </w:pPr>
      <w:r w:rsidRPr="00735D4B">
        <w:rPr>
          <w:rFonts w:cs="Times New Roman"/>
          <w:szCs w:val="28"/>
          <w:shd w:val="clear" w:color="auto" w:fill="FFFFFF"/>
        </w:rPr>
        <w:t xml:space="preserve">Nghị quyết này quy định mức hỗ trợ từ ngân sách nhà nước </w:t>
      </w:r>
      <w:r w:rsidR="00EF1CB8" w:rsidRPr="00735D4B">
        <w:rPr>
          <w:rFonts w:cs="Times New Roman"/>
          <w:szCs w:val="28"/>
          <w:shd w:val="clear" w:color="auto" w:fill="FFFFFF"/>
        </w:rPr>
        <w:t xml:space="preserve">cho 01 dự án, </w:t>
      </w:r>
      <w:r w:rsidR="00EF1CB8" w:rsidRPr="00735D4B">
        <w:rPr>
          <w:rFonts w:cs="Times New Roman"/>
          <w:spacing w:val="-6"/>
          <w:szCs w:val="28"/>
          <w:shd w:val="clear" w:color="auto" w:fill="FFFFFF"/>
        </w:rPr>
        <w:t>địn</w:t>
      </w:r>
      <w:r w:rsidR="00C0364E" w:rsidRPr="00735D4B">
        <w:rPr>
          <w:rFonts w:cs="Times New Roman"/>
          <w:spacing w:val="-6"/>
          <w:szCs w:val="28"/>
          <w:shd w:val="clear" w:color="auto" w:fill="FFFFFF"/>
        </w:rPr>
        <w:t xml:space="preserve">h mức hỗ trợ các đối tượng tham gia dự án </w:t>
      </w:r>
      <w:r w:rsidRPr="00735D4B">
        <w:rPr>
          <w:rFonts w:cs="Times New Roman"/>
          <w:spacing w:val="-6"/>
          <w:szCs w:val="28"/>
          <w:shd w:val="clear" w:color="auto" w:fill="FFFFFF"/>
        </w:rPr>
        <w:t xml:space="preserve">phát triển sản xuất thuộc </w:t>
      </w:r>
      <w:r w:rsidRPr="00735D4B">
        <w:rPr>
          <w:rFonts w:cs="Times New Roman"/>
          <w:spacing w:val="-6"/>
          <w:szCs w:val="28"/>
        </w:rPr>
        <w:t>Chương trìn</w:t>
      </w:r>
      <w:r w:rsidRPr="00735D4B">
        <w:rPr>
          <w:rFonts w:cs="Times New Roman"/>
          <w:szCs w:val="28"/>
        </w:rPr>
        <w:t>h mục tiêu quốc gia xây dựng nông thôn mới, giảm nghèo bền vững và phát triển kinh tế - xã hội vùng đồng bào dân tộc thiểu số và miền núi giai đoạn 2026</w:t>
      </w:r>
      <w:r w:rsidR="00D03514" w:rsidRPr="00735D4B">
        <w:rPr>
          <w:rFonts w:cs="Times New Roman"/>
          <w:szCs w:val="28"/>
        </w:rPr>
        <w:t xml:space="preserve"> </w:t>
      </w:r>
      <w:r w:rsidRPr="00735D4B">
        <w:rPr>
          <w:rFonts w:cs="Times New Roman"/>
          <w:szCs w:val="28"/>
        </w:rPr>
        <w:t>-</w:t>
      </w:r>
      <w:r w:rsidR="006672B6" w:rsidRPr="00735D4B">
        <w:rPr>
          <w:rFonts w:cs="Times New Roman"/>
          <w:szCs w:val="28"/>
        </w:rPr>
        <w:t xml:space="preserve"> </w:t>
      </w:r>
      <w:r w:rsidRPr="00735D4B">
        <w:rPr>
          <w:rFonts w:cs="Times New Roman"/>
          <w:szCs w:val="28"/>
        </w:rPr>
        <w:t>2030</w:t>
      </w:r>
      <w:r w:rsidRPr="00735D4B">
        <w:rPr>
          <w:rFonts w:cs="Times New Roman"/>
          <w:szCs w:val="28"/>
          <w:shd w:val="clear" w:color="auto" w:fill="FFFFFF"/>
        </w:rPr>
        <w:t xml:space="preserve"> </w:t>
      </w:r>
      <w:r w:rsidR="0068747B" w:rsidRPr="00735D4B">
        <w:rPr>
          <w:rFonts w:cs="Times New Roman"/>
          <w:szCs w:val="28"/>
          <w:shd w:val="clear" w:color="auto" w:fill="FFFFFF"/>
        </w:rPr>
        <w:t xml:space="preserve">(sau đây </w:t>
      </w:r>
      <w:r w:rsidR="006672B6" w:rsidRPr="00735D4B">
        <w:rPr>
          <w:rFonts w:cs="Times New Roman"/>
          <w:szCs w:val="28"/>
          <w:shd w:val="clear" w:color="auto" w:fill="FFFFFF"/>
        </w:rPr>
        <w:t>viết</w:t>
      </w:r>
      <w:r w:rsidR="0068747B" w:rsidRPr="00735D4B">
        <w:rPr>
          <w:rFonts w:cs="Times New Roman"/>
          <w:szCs w:val="28"/>
          <w:shd w:val="clear" w:color="auto" w:fill="FFFFFF"/>
        </w:rPr>
        <w:t xml:space="preserve"> tắt là Chương trình) </w:t>
      </w:r>
      <w:r w:rsidRPr="00735D4B">
        <w:rPr>
          <w:rFonts w:cs="Times New Roman"/>
          <w:bCs/>
          <w:szCs w:val="28"/>
          <w:lang w:val="nl-NL"/>
        </w:rPr>
        <w:t>trên địa bàn tỉnh Thái Nguyên</w:t>
      </w:r>
      <w:r w:rsidR="00676D78" w:rsidRPr="00735D4B">
        <w:rPr>
          <w:rFonts w:cs="Times New Roman"/>
          <w:bCs/>
          <w:szCs w:val="28"/>
          <w:lang w:val="nl-NL"/>
        </w:rPr>
        <w:t>.</w:t>
      </w:r>
      <w:r w:rsidR="00C0364E" w:rsidRPr="00735D4B">
        <w:rPr>
          <w:rFonts w:cs="Times New Roman"/>
          <w:bCs/>
          <w:szCs w:val="28"/>
          <w:lang w:val="nl-NL"/>
        </w:rPr>
        <w:t xml:space="preserve"> </w:t>
      </w:r>
    </w:p>
    <w:p w14:paraId="42E51966" w14:textId="69AC4328" w:rsidR="00C71B8D" w:rsidRPr="00735D4B" w:rsidRDefault="00C71B8D" w:rsidP="003D5555">
      <w:pPr>
        <w:pBdr>
          <w:top w:val="dotted" w:sz="4" w:space="0" w:color="FFFFFF"/>
          <w:left w:val="dotted" w:sz="4" w:space="0" w:color="FFFFFF"/>
          <w:bottom w:val="dotted" w:sz="4" w:space="10" w:color="FFFFFF"/>
          <w:right w:val="dotted" w:sz="4" w:space="0" w:color="FFFFFF"/>
        </w:pBdr>
        <w:spacing w:before="120" w:after="120" w:line="342" w:lineRule="exact"/>
        <w:ind w:firstLine="709"/>
        <w:jc w:val="both"/>
        <w:rPr>
          <w:rFonts w:cs="Times New Roman"/>
          <w:bCs/>
          <w:szCs w:val="28"/>
        </w:rPr>
      </w:pPr>
      <w:r w:rsidRPr="00735D4B">
        <w:rPr>
          <w:rFonts w:cs="Times New Roman"/>
          <w:b/>
          <w:bCs/>
          <w:szCs w:val="28"/>
        </w:rPr>
        <w:t xml:space="preserve">Điều 2. </w:t>
      </w:r>
      <w:r w:rsidRPr="00735D4B">
        <w:rPr>
          <w:rFonts w:cs="Times New Roman"/>
          <w:b/>
          <w:szCs w:val="28"/>
          <w:lang w:val="vi-VN"/>
        </w:rPr>
        <w:t>Đối tượng áp dụng</w:t>
      </w:r>
    </w:p>
    <w:p w14:paraId="60F982B9" w14:textId="5E51908C" w:rsidR="006034DA" w:rsidRPr="00735D4B" w:rsidRDefault="006034DA" w:rsidP="003D5555">
      <w:pPr>
        <w:pBdr>
          <w:top w:val="dotted" w:sz="4" w:space="0" w:color="FFFFFF"/>
          <w:left w:val="dotted" w:sz="4" w:space="0" w:color="FFFFFF"/>
          <w:bottom w:val="dotted" w:sz="4" w:space="10" w:color="FFFFFF"/>
          <w:right w:val="dotted" w:sz="4" w:space="0" w:color="FFFFFF"/>
        </w:pBdr>
        <w:spacing w:before="120" w:after="120" w:line="342" w:lineRule="exact"/>
        <w:ind w:firstLine="709"/>
        <w:jc w:val="both"/>
        <w:rPr>
          <w:rFonts w:eastAsia="Arial" w:cs="Times New Roman"/>
          <w:noProof/>
          <w:szCs w:val="28"/>
        </w:rPr>
      </w:pPr>
      <w:r w:rsidRPr="00735D4B">
        <w:rPr>
          <w:rFonts w:cs="Times New Roman"/>
          <w:iCs/>
          <w:szCs w:val="28"/>
        </w:rPr>
        <w:t xml:space="preserve">Nghị quyết này áp dụng đối với các cơ quan, tổ chức, </w:t>
      </w:r>
      <w:r w:rsidR="00517CFC" w:rsidRPr="00735D4B">
        <w:rPr>
          <w:rFonts w:cs="Times New Roman"/>
          <w:iCs/>
          <w:szCs w:val="28"/>
        </w:rPr>
        <w:t xml:space="preserve">hộ gia đình, </w:t>
      </w:r>
      <w:r w:rsidRPr="00735D4B">
        <w:rPr>
          <w:rFonts w:cs="Times New Roman"/>
          <w:iCs/>
          <w:szCs w:val="28"/>
        </w:rPr>
        <w:t>cá nhân tham gia hoặc có liên quan đến việc thực hiện dự án phát triển sản xuất thuộc Chương trình trên địa bàn tỉnh Thái Nguyên</w:t>
      </w:r>
      <w:r w:rsidRPr="00735D4B">
        <w:rPr>
          <w:rFonts w:eastAsia="Arial" w:cs="Times New Roman"/>
          <w:noProof/>
          <w:szCs w:val="28"/>
        </w:rPr>
        <w:t>.</w:t>
      </w:r>
    </w:p>
    <w:p w14:paraId="4FB28AAB" w14:textId="56EA5718" w:rsidR="002A5BFB" w:rsidRPr="00735D4B" w:rsidRDefault="00C71B8D" w:rsidP="003D5555">
      <w:pPr>
        <w:pBdr>
          <w:top w:val="dotted" w:sz="4" w:space="0" w:color="FFFFFF"/>
          <w:left w:val="dotted" w:sz="4" w:space="0" w:color="FFFFFF"/>
          <w:bottom w:val="dotted" w:sz="4" w:space="10" w:color="FFFFFF"/>
          <w:right w:val="dotted" w:sz="4" w:space="0" w:color="FFFFFF"/>
        </w:pBdr>
        <w:spacing w:before="120" w:after="120" w:line="342" w:lineRule="exact"/>
        <w:ind w:firstLine="709"/>
        <w:jc w:val="both"/>
        <w:rPr>
          <w:rFonts w:eastAsia="Arial" w:cs="Times New Roman"/>
          <w:b/>
          <w:bCs/>
          <w:noProof/>
          <w:szCs w:val="28"/>
        </w:rPr>
      </w:pPr>
      <w:r w:rsidRPr="00735D4B">
        <w:rPr>
          <w:rFonts w:eastAsia="Arial" w:cs="Times New Roman"/>
          <w:b/>
          <w:bCs/>
          <w:noProof/>
          <w:szCs w:val="28"/>
        </w:rPr>
        <w:t>Điều 3. Nguyên tắc</w:t>
      </w:r>
      <w:r w:rsidR="002A5BFB" w:rsidRPr="00735D4B">
        <w:rPr>
          <w:rFonts w:eastAsia="Arial" w:cs="Times New Roman"/>
          <w:b/>
          <w:bCs/>
          <w:noProof/>
          <w:szCs w:val="28"/>
        </w:rPr>
        <w:t xml:space="preserve"> hỗ trợ </w:t>
      </w:r>
    </w:p>
    <w:p w14:paraId="24F927BD" w14:textId="58D3E8A3" w:rsidR="00FE1D63" w:rsidRPr="00735D4B" w:rsidRDefault="002A5BFB" w:rsidP="003D5555">
      <w:pPr>
        <w:pBdr>
          <w:top w:val="dotted" w:sz="4" w:space="0" w:color="FFFFFF"/>
          <w:left w:val="dotted" w:sz="4" w:space="0" w:color="FFFFFF"/>
          <w:bottom w:val="dotted" w:sz="4" w:space="10" w:color="FFFFFF"/>
          <w:right w:val="dotted" w:sz="4" w:space="0" w:color="FFFFFF"/>
        </w:pBdr>
        <w:spacing w:before="120" w:after="120" w:line="342" w:lineRule="exact"/>
        <w:ind w:firstLine="709"/>
        <w:jc w:val="both"/>
        <w:rPr>
          <w:rFonts w:cs="Times New Roman"/>
          <w:szCs w:val="28"/>
          <w:lang w:val="pt-BR"/>
        </w:rPr>
      </w:pPr>
      <w:r w:rsidRPr="00735D4B">
        <w:rPr>
          <w:rFonts w:cs="Times New Roman"/>
          <w:szCs w:val="28"/>
          <w:lang w:val="vi-VN"/>
        </w:rPr>
        <w:t xml:space="preserve">1. </w:t>
      </w:r>
      <w:r w:rsidRPr="00735D4B">
        <w:rPr>
          <w:rFonts w:cs="Times New Roman"/>
          <w:szCs w:val="28"/>
          <w:lang w:val="pt-BR"/>
        </w:rPr>
        <w:t xml:space="preserve">Việc hỗ trợ phải đúng mục tiêu, đối tượng, nội dung, điều kiện hỗ trợ theo quy định của Chương trình </w:t>
      </w:r>
      <w:r w:rsidR="00CF7872" w:rsidRPr="00735D4B">
        <w:rPr>
          <w:rFonts w:cs="Times New Roman"/>
          <w:szCs w:val="28"/>
          <w:lang w:val="pt-BR"/>
        </w:rPr>
        <w:t xml:space="preserve">và công khai, minh bạch. </w:t>
      </w:r>
      <w:r w:rsidRPr="00735D4B">
        <w:rPr>
          <w:rFonts w:cs="Times New Roman"/>
          <w:szCs w:val="28"/>
          <w:lang w:val="pt-BR"/>
        </w:rPr>
        <w:t xml:space="preserve"> </w:t>
      </w:r>
    </w:p>
    <w:p w14:paraId="5622AA96" w14:textId="42874C7B" w:rsidR="00FE1D63" w:rsidRPr="00735D4B" w:rsidRDefault="002A5BFB" w:rsidP="003D5555">
      <w:pPr>
        <w:pBdr>
          <w:top w:val="dotted" w:sz="4" w:space="0" w:color="FFFFFF"/>
          <w:left w:val="dotted" w:sz="4" w:space="0" w:color="FFFFFF"/>
          <w:bottom w:val="dotted" w:sz="4" w:space="10" w:color="FFFFFF"/>
          <w:right w:val="dotted" w:sz="4" w:space="0" w:color="FFFFFF"/>
        </w:pBdr>
        <w:spacing w:before="120" w:after="120" w:line="342" w:lineRule="exact"/>
        <w:ind w:firstLine="709"/>
        <w:jc w:val="both"/>
        <w:rPr>
          <w:rFonts w:cs="Times New Roman"/>
          <w:szCs w:val="28"/>
        </w:rPr>
      </w:pPr>
      <w:r w:rsidRPr="00735D4B">
        <w:rPr>
          <w:rFonts w:cs="Times New Roman"/>
          <w:szCs w:val="28"/>
          <w:lang w:val="vi-VN"/>
        </w:rPr>
        <w:t xml:space="preserve">2. </w:t>
      </w:r>
      <w:r w:rsidRPr="00735D4B">
        <w:rPr>
          <w:rFonts w:cs="Times New Roman"/>
          <w:szCs w:val="28"/>
          <w:lang w:val="pt-BR"/>
        </w:rPr>
        <w:t xml:space="preserve">Mức hỗ trợ quy định tại Nghị quyết này là mức hỗ trợ tối đa; việc hỗ trợ </w:t>
      </w:r>
      <w:r w:rsidRPr="00735D4B">
        <w:rPr>
          <w:rFonts w:cs="Times New Roman"/>
          <w:spacing w:val="-2"/>
          <w:szCs w:val="28"/>
          <w:lang w:val="pt-BR"/>
        </w:rPr>
        <w:t xml:space="preserve">cụ thể căn cứ </w:t>
      </w:r>
      <w:r w:rsidR="005D4117" w:rsidRPr="00735D4B">
        <w:rPr>
          <w:rFonts w:cs="Times New Roman"/>
          <w:spacing w:val="-2"/>
          <w:szCs w:val="28"/>
          <w:lang w:val="pt-BR"/>
        </w:rPr>
        <w:t xml:space="preserve">theo thực tế về </w:t>
      </w:r>
      <w:r w:rsidR="0033713F" w:rsidRPr="00735D4B">
        <w:rPr>
          <w:rFonts w:cs="Times New Roman"/>
          <w:spacing w:val="-2"/>
          <w:szCs w:val="28"/>
          <w:lang w:val="pt-BR"/>
        </w:rPr>
        <w:t>nội dung, quy mô</w:t>
      </w:r>
      <w:r w:rsidR="005107A1" w:rsidRPr="00735D4B">
        <w:rPr>
          <w:rFonts w:cs="Times New Roman"/>
          <w:spacing w:val="-2"/>
          <w:szCs w:val="28"/>
          <w:lang w:val="pt-BR"/>
        </w:rPr>
        <w:t xml:space="preserve"> thực hiện, </w:t>
      </w:r>
      <w:r w:rsidR="00D51B31" w:rsidRPr="00735D4B">
        <w:rPr>
          <w:rFonts w:cs="Times New Roman"/>
          <w:spacing w:val="-2"/>
          <w:szCs w:val="28"/>
          <w:lang w:val="pt-BR"/>
        </w:rPr>
        <w:t>năng lực tổ chức sản xuất</w:t>
      </w:r>
      <w:r w:rsidR="00D51B31" w:rsidRPr="00735D4B">
        <w:rPr>
          <w:rFonts w:cs="Times New Roman"/>
          <w:szCs w:val="28"/>
          <w:lang w:val="pt-BR"/>
        </w:rPr>
        <w:t xml:space="preserve">, nguồn vốn được giao, </w:t>
      </w:r>
      <w:r w:rsidR="00DB39B5" w:rsidRPr="00735D4B">
        <w:rPr>
          <w:rFonts w:cs="Times New Roman"/>
          <w:szCs w:val="28"/>
          <w:lang w:val="pt-BR"/>
        </w:rPr>
        <w:t xml:space="preserve">nguồn vốn đối ứng, </w:t>
      </w:r>
      <w:r w:rsidR="00DB39B5" w:rsidRPr="00735D4B">
        <w:rPr>
          <w:rFonts w:cs="Times New Roman"/>
          <w:szCs w:val="28"/>
          <w:shd w:val="clear" w:color="auto" w:fill="FFFFFF"/>
        </w:rPr>
        <w:t>định mức kinh tế</w:t>
      </w:r>
      <w:r w:rsidR="00314A06" w:rsidRPr="00735D4B">
        <w:rPr>
          <w:rFonts w:cs="Times New Roman"/>
          <w:szCs w:val="28"/>
          <w:shd w:val="clear" w:color="auto" w:fill="FFFFFF"/>
        </w:rPr>
        <w:t xml:space="preserve"> -</w:t>
      </w:r>
      <w:r w:rsidR="00DB39B5" w:rsidRPr="00735D4B">
        <w:rPr>
          <w:rFonts w:cs="Times New Roman"/>
          <w:szCs w:val="28"/>
          <w:shd w:val="clear" w:color="auto" w:fill="FFFFFF"/>
        </w:rPr>
        <w:t xml:space="preserve"> kỹ thuật do cơ quan </w:t>
      </w:r>
      <w:r w:rsidR="00DB39B5" w:rsidRPr="00735D4B">
        <w:rPr>
          <w:rFonts w:cs="Times New Roman"/>
          <w:spacing w:val="-4"/>
          <w:szCs w:val="28"/>
          <w:shd w:val="clear" w:color="auto" w:fill="FFFFFF"/>
        </w:rPr>
        <w:t>nhà nước có thẩm quyền ban hành</w:t>
      </w:r>
      <w:r w:rsidR="009D55BA" w:rsidRPr="00735D4B">
        <w:rPr>
          <w:rFonts w:cs="Times New Roman"/>
          <w:spacing w:val="-4"/>
          <w:szCs w:val="28"/>
          <w:shd w:val="clear" w:color="auto" w:fill="FFFFFF"/>
        </w:rPr>
        <w:t xml:space="preserve">. </w:t>
      </w:r>
      <w:r w:rsidRPr="00735D4B">
        <w:rPr>
          <w:rFonts w:cs="Times New Roman"/>
          <w:spacing w:val="-4"/>
          <w:szCs w:val="28"/>
        </w:rPr>
        <w:t>Phần kinh phí còn lại do các đối tượng tham gia</w:t>
      </w:r>
      <w:r w:rsidRPr="00735D4B">
        <w:rPr>
          <w:rFonts w:cs="Times New Roman"/>
          <w:szCs w:val="28"/>
        </w:rPr>
        <w:t xml:space="preserve"> dự án đối ứng và huy động từ các nguồn hợp pháp khác.</w:t>
      </w:r>
    </w:p>
    <w:p w14:paraId="7DD8C0DB" w14:textId="751EB96F" w:rsidR="00C85066" w:rsidRPr="00735D4B" w:rsidRDefault="00C85066" w:rsidP="003D5555">
      <w:pPr>
        <w:pBdr>
          <w:top w:val="dotted" w:sz="4" w:space="0" w:color="FFFFFF"/>
          <w:left w:val="dotted" w:sz="4" w:space="0" w:color="FFFFFF"/>
          <w:bottom w:val="dotted" w:sz="4" w:space="10" w:color="FFFFFF"/>
          <w:right w:val="dotted" w:sz="4" w:space="0" w:color="FFFFFF"/>
        </w:pBdr>
        <w:spacing w:before="120" w:after="120" w:line="342" w:lineRule="exact"/>
        <w:ind w:firstLine="709"/>
        <w:jc w:val="both"/>
        <w:rPr>
          <w:rFonts w:cs="Times New Roman"/>
          <w:szCs w:val="28"/>
        </w:rPr>
      </w:pPr>
      <w:r w:rsidRPr="00735D4B">
        <w:rPr>
          <w:rFonts w:cs="Times New Roman"/>
          <w:spacing w:val="-6"/>
          <w:szCs w:val="28"/>
        </w:rPr>
        <w:t>3. Các dự án phát triển sản xuất phải bảo đảm tối thiểu 50% người dân tham gia</w:t>
      </w:r>
      <w:r w:rsidRPr="00735D4B">
        <w:rPr>
          <w:rFonts w:cs="Times New Roman"/>
          <w:szCs w:val="28"/>
        </w:rPr>
        <w:t xml:space="preserve"> </w:t>
      </w:r>
      <w:r w:rsidRPr="00735D4B">
        <w:rPr>
          <w:rFonts w:cs="Times New Roman"/>
          <w:spacing w:val="-6"/>
          <w:szCs w:val="28"/>
        </w:rPr>
        <w:t xml:space="preserve">dự án là đối tượng hỗ trợ của </w:t>
      </w:r>
      <w:r w:rsidR="005C31BF" w:rsidRPr="00735D4B">
        <w:rPr>
          <w:rFonts w:cs="Times New Roman"/>
          <w:spacing w:val="-6"/>
          <w:szCs w:val="28"/>
        </w:rPr>
        <w:t>C</w:t>
      </w:r>
      <w:r w:rsidRPr="00735D4B">
        <w:rPr>
          <w:rFonts w:cs="Times New Roman"/>
          <w:spacing w:val="-6"/>
          <w:szCs w:val="28"/>
        </w:rPr>
        <w:t>hương trình mục tiêu quốc gia, trong đó ưu tiên dự án</w:t>
      </w:r>
      <w:r w:rsidRPr="00735D4B">
        <w:rPr>
          <w:rFonts w:cs="Times New Roman"/>
          <w:szCs w:val="28"/>
        </w:rPr>
        <w:t xml:space="preserve"> có trên 70% người dân tham gia dự án là đối tượng thuộc hộ nghèo, hộ cận nghèo, </w:t>
      </w:r>
      <w:r w:rsidRPr="00735D4B">
        <w:rPr>
          <w:rFonts w:cs="Times New Roman"/>
          <w:spacing w:val="-4"/>
          <w:szCs w:val="28"/>
        </w:rPr>
        <w:t>hộ mới thoát nghèo</w:t>
      </w:r>
      <w:r w:rsidR="00D248F6" w:rsidRPr="00735D4B">
        <w:rPr>
          <w:rFonts w:cs="Times New Roman"/>
          <w:spacing w:val="-4"/>
          <w:szCs w:val="28"/>
        </w:rPr>
        <w:t xml:space="preserve"> (trong vòng 36 tháng kể từ thời điểm hộ được cấp có thẩm quyền</w:t>
      </w:r>
      <w:r w:rsidR="00D248F6" w:rsidRPr="00735D4B">
        <w:rPr>
          <w:rFonts w:cs="Times New Roman"/>
          <w:szCs w:val="28"/>
        </w:rPr>
        <w:t xml:space="preserve"> </w:t>
      </w:r>
      <w:r w:rsidR="00D248F6" w:rsidRPr="00735D4B">
        <w:rPr>
          <w:rFonts w:cs="Times New Roman"/>
          <w:spacing w:val="-2"/>
          <w:szCs w:val="28"/>
        </w:rPr>
        <w:t>công nhận thoát nghèo)</w:t>
      </w:r>
      <w:r w:rsidRPr="00735D4B">
        <w:rPr>
          <w:rFonts w:cs="Times New Roman"/>
          <w:spacing w:val="-2"/>
          <w:szCs w:val="28"/>
        </w:rPr>
        <w:t>, hộ dân tộc thiểu số, người có công với cách mạng, phụ nữ</w:t>
      </w:r>
      <w:r w:rsidRPr="00735D4B">
        <w:rPr>
          <w:rFonts w:cs="Times New Roman"/>
          <w:szCs w:val="28"/>
        </w:rPr>
        <w:t xml:space="preserve"> thuộc hộ nghèo, hộ dân tộc thiểu số.</w:t>
      </w:r>
    </w:p>
    <w:p w14:paraId="0E3A9F2F" w14:textId="6F9F1D6D" w:rsidR="00692BD4" w:rsidRPr="00735D4B" w:rsidRDefault="001527FA" w:rsidP="003D5555">
      <w:pPr>
        <w:pBdr>
          <w:top w:val="dotted" w:sz="4" w:space="0" w:color="FFFFFF"/>
          <w:left w:val="dotted" w:sz="4" w:space="0" w:color="FFFFFF"/>
          <w:bottom w:val="dotted" w:sz="4" w:space="10" w:color="FFFFFF"/>
          <w:right w:val="dotted" w:sz="4" w:space="0" w:color="FFFFFF"/>
        </w:pBdr>
        <w:spacing w:before="120" w:after="120" w:line="342" w:lineRule="exact"/>
        <w:ind w:firstLine="709"/>
        <w:jc w:val="both"/>
        <w:rPr>
          <w:rFonts w:eastAsia="Arial" w:cs="Times New Roman"/>
          <w:noProof/>
          <w:szCs w:val="28"/>
        </w:rPr>
      </w:pPr>
      <w:r w:rsidRPr="00735D4B">
        <w:rPr>
          <w:rFonts w:cs="Times New Roman"/>
          <w:spacing w:val="-8"/>
          <w:szCs w:val="28"/>
        </w:rPr>
        <w:t>4</w:t>
      </w:r>
      <w:r w:rsidR="00FE1D63" w:rsidRPr="00735D4B">
        <w:rPr>
          <w:rFonts w:cs="Times New Roman"/>
          <w:spacing w:val="-8"/>
          <w:szCs w:val="28"/>
        </w:rPr>
        <w:t>.</w:t>
      </w:r>
      <w:r w:rsidR="00FE1D63" w:rsidRPr="00735D4B">
        <w:rPr>
          <w:rFonts w:cs="Times New Roman"/>
          <w:b/>
          <w:bCs/>
          <w:spacing w:val="-8"/>
          <w:szCs w:val="28"/>
        </w:rPr>
        <w:t xml:space="preserve"> </w:t>
      </w:r>
      <w:r w:rsidR="00FE1D63" w:rsidRPr="00735D4B">
        <w:rPr>
          <w:rFonts w:cs="Times New Roman"/>
          <w:spacing w:val="-8"/>
          <w:szCs w:val="28"/>
        </w:rPr>
        <w:t xml:space="preserve">Ưu tiên hỗ trợ đối với </w:t>
      </w:r>
      <w:r w:rsidR="006960FB" w:rsidRPr="00735D4B">
        <w:rPr>
          <w:rFonts w:eastAsia="Arial" w:cs="Times New Roman"/>
          <w:noProof/>
          <w:spacing w:val="-8"/>
          <w:szCs w:val="28"/>
        </w:rPr>
        <w:t>hộ nghèo, hộ cận nghèo, hộ mới thoát nghèo (trong vòng</w:t>
      </w:r>
      <w:r w:rsidR="006960FB" w:rsidRPr="00735D4B">
        <w:rPr>
          <w:rFonts w:eastAsia="Arial" w:cs="Times New Roman"/>
          <w:noProof/>
          <w:szCs w:val="28"/>
        </w:rPr>
        <w:t xml:space="preserve"> 36 tháng kể từ thời điểm hộ được cấp có thẩm quyền công nhận thoát nghèo), </w:t>
      </w:r>
      <w:r w:rsidR="00EA5E08" w:rsidRPr="00735D4B">
        <w:rPr>
          <w:rFonts w:eastAsia="Arial" w:cs="Times New Roman"/>
          <w:noProof/>
          <w:szCs w:val="28"/>
        </w:rPr>
        <w:br/>
      </w:r>
      <w:r w:rsidR="002107AB" w:rsidRPr="00735D4B">
        <w:rPr>
          <w:rFonts w:cs="Times New Roman"/>
          <w:bCs/>
          <w:szCs w:val="28"/>
          <w:lang w:val="vi-VN"/>
        </w:rPr>
        <w:t xml:space="preserve">hộ </w:t>
      </w:r>
      <w:r w:rsidR="002107AB" w:rsidRPr="00735D4B">
        <w:rPr>
          <w:rFonts w:cs="Times New Roman"/>
          <w:bCs/>
          <w:szCs w:val="28"/>
        </w:rPr>
        <w:t xml:space="preserve">gia đình có thành viên là </w:t>
      </w:r>
      <w:r w:rsidR="002107AB" w:rsidRPr="00735D4B">
        <w:rPr>
          <w:rFonts w:cs="Times New Roman"/>
          <w:bCs/>
          <w:szCs w:val="28"/>
          <w:lang w:val="vi-VN"/>
        </w:rPr>
        <w:t>người có công với cách mạng</w:t>
      </w:r>
      <w:r w:rsidR="002107AB" w:rsidRPr="00735D4B">
        <w:rPr>
          <w:rFonts w:cs="Times New Roman"/>
          <w:bCs/>
          <w:szCs w:val="28"/>
        </w:rPr>
        <w:t xml:space="preserve">, </w:t>
      </w:r>
      <w:r w:rsidR="00692BD4" w:rsidRPr="00735D4B">
        <w:rPr>
          <w:rFonts w:cs="Times New Roman"/>
          <w:bCs/>
          <w:szCs w:val="28"/>
        </w:rPr>
        <w:t xml:space="preserve">hộ dân tộc thiểu số; </w:t>
      </w:r>
      <w:r w:rsidR="006960FB" w:rsidRPr="00735D4B">
        <w:rPr>
          <w:rFonts w:eastAsia="Arial" w:cs="Times New Roman"/>
          <w:noProof/>
          <w:szCs w:val="28"/>
        </w:rPr>
        <w:t>vùng đồng bào dân tộc thiểu số và miền núi, an toàn khu.</w:t>
      </w:r>
    </w:p>
    <w:p w14:paraId="44187611" w14:textId="33D102E4" w:rsidR="0002301F" w:rsidRPr="00735D4B" w:rsidRDefault="001527FA" w:rsidP="003D5555">
      <w:pPr>
        <w:pBdr>
          <w:top w:val="dotted" w:sz="4" w:space="0" w:color="FFFFFF"/>
          <w:left w:val="dotted" w:sz="4" w:space="0" w:color="FFFFFF"/>
          <w:bottom w:val="dotted" w:sz="4" w:space="10" w:color="FFFFFF"/>
          <w:right w:val="dotted" w:sz="4" w:space="0" w:color="FFFFFF"/>
        </w:pBdr>
        <w:spacing w:before="120" w:after="120" w:line="342" w:lineRule="exact"/>
        <w:ind w:firstLine="709"/>
        <w:jc w:val="both"/>
        <w:rPr>
          <w:rFonts w:cs="Times New Roman"/>
          <w:iCs/>
          <w:szCs w:val="28"/>
        </w:rPr>
      </w:pPr>
      <w:r w:rsidRPr="00735D4B">
        <w:rPr>
          <w:rFonts w:cs="Times New Roman"/>
          <w:iCs/>
          <w:spacing w:val="-2"/>
          <w:szCs w:val="28"/>
        </w:rPr>
        <w:t>5</w:t>
      </w:r>
      <w:r w:rsidR="0002301F" w:rsidRPr="00735D4B">
        <w:rPr>
          <w:rFonts w:cs="Times New Roman"/>
          <w:iCs/>
          <w:spacing w:val="-2"/>
          <w:szCs w:val="28"/>
        </w:rPr>
        <w:t>. Một đối tượng được tham gia nhiều dự án nhưng không trùng lặp nội dung</w:t>
      </w:r>
      <w:r w:rsidR="0002301F" w:rsidRPr="00735D4B">
        <w:rPr>
          <w:rFonts w:cs="Times New Roman"/>
          <w:iCs/>
          <w:szCs w:val="28"/>
        </w:rPr>
        <w:t xml:space="preserve"> hỗ trợ về loại cây trồng, vật nuôi, máy móc, thiết bị hoặc sản phẩm sản xuất và không vượt định mức hỗ trợ tối đa </w:t>
      </w:r>
      <w:r w:rsidR="001B7724" w:rsidRPr="00735D4B">
        <w:rPr>
          <w:rFonts w:cs="Times New Roman"/>
          <w:iCs/>
          <w:szCs w:val="28"/>
        </w:rPr>
        <w:t xml:space="preserve">quy định </w:t>
      </w:r>
      <w:r w:rsidR="0002301F" w:rsidRPr="00735D4B">
        <w:rPr>
          <w:rFonts w:cs="Times New Roman"/>
          <w:iCs/>
          <w:szCs w:val="28"/>
        </w:rPr>
        <w:t xml:space="preserve">tại Nghị quyết này. Trường hợp cùng một đối tượng, cùng một địa bàn hoặc cùng một dự án đủ điều kiện hưởng nhiều chính sách hỗ trợ </w:t>
      </w:r>
      <w:r w:rsidR="00C249F8" w:rsidRPr="00735D4B">
        <w:rPr>
          <w:rFonts w:cs="Times New Roman"/>
          <w:iCs/>
          <w:szCs w:val="28"/>
        </w:rPr>
        <w:t>từ ngân sách nhà nước cho</w:t>
      </w:r>
      <w:r w:rsidR="0002301F" w:rsidRPr="00735D4B">
        <w:rPr>
          <w:rFonts w:cs="Times New Roman"/>
          <w:iCs/>
          <w:szCs w:val="28"/>
        </w:rPr>
        <w:t xml:space="preserve"> cùng nội dung </w:t>
      </w:r>
      <w:r w:rsidR="00CD217F" w:rsidRPr="00735D4B">
        <w:rPr>
          <w:rFonts w:cs="Times New Roman"/>
          <w:iCs/>
          <w:szCs w:val="28"/>
        </w:rPr>
        <w:t xml:space="preserve">hỗ trợ </w:t>
      </w:r>
      <w:r w:rsidR="0002301F" w:rsidRPr="00735D4B">
        <w:rPr>
          <w:rFonts w:cs="Times New Roman"/>
          <w:iCs/>
          <w:szCs w:val="28"/>
        </w:rPr>
        <w:t xml:space="preserve">thì </w:t>
      </w:r>
      <w:r w:rsidR="00AF52FB" w:rsidRPr="00735D4B">
        <w:rPr>
          <w:rFonts w:cs="Times New Roman"/>
          <w:iCs/>
          <w:szCs w:val="28"/>
        </w:rPr>
        <w:t xml:space="preserve">chỉ </w:t>
      </w:r>
      <w:r w:rsidR="0002301F" w:rsidRPr="00735D4B">
        <w:rPr>
          <w:rFonts w:cs="Times New Roman"/>
          <w:iCs/>
          <w:szCs w:val="28"/>
        </w:rPr>
        <w:t>được lựa chọn</w:t>
      </w:r>
      <w:r w:rsidR="00AF52FB" w:rsidRPr="00735D4B">
        <w:rPr>
          <w:rFonts w:cs="Times New Roman"/>
          <w:iCs/>
          <w:szCs w:val="28"/>
        </w:rPr>
        <w:t xml:space="preserve"> một</w:t>
      </w:r>
      <w:r w:rsidR="0002301F" w:rsidRPr="00735D4B">
        <w:rPr>
          <w:rFonts w:cs="Times New Roman"/>
          <w:iCs/>
          <w:szCs w:val="28"/>
        </w:rPr>
        <w:t xml:space="preserve"> chính sách có mức hỗ trợ cao nhất</w:t>
      </w:r>
      <w:r w:rsidR="0073465E" w:rsidRPr="00735D4B">
        <w:rPr>
          <w:rFonts w:cs="Times New Roman"/>
          <w:iCs/>
          <w:szCs w:val="28"/>
        </w:rPr>
        <w:t>.</w:t>
      </w:r>
    </w:p>
    <w:p w14:paraId="1855A629" w14:textId="64920456" w:rsidR="00DB1DA4" w:rsidRPr="00735D4B" w:rsidRDefault="001527FA"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szCs w:val="28"/>
          <w:shd w:val="clear" w:color="auto" w:fill="FFFFFF"/>
        </w:rPr>
      </w:pPr>
      <w:r w:rsidRPr="00735D4B">
        <w:rPr>
          <w:rFonts w:cs="Times New Roman"/>
          <w:szCs w:val="28"/>
          <w:shd w:val="clear" w:color="auto" w:fill="FFFFFF"/>
        </w:rPr>
        <w:lastRenderedPageBreak/>
        <w:t>6</w:t>
      </w:r>
      <w:r w:rsidR="00DB1DA4" w:rsidRPr="00735D4B">
        <w:rPr>
          <w:rFonts w:cs="Times New Roman"/>
          <w:szCs w:val="28"/>
          <w:shd w:val="clear" w:color="auto" w:fill="FFFFFF"/>
        </w:rPr>
        <w:t xml:space="preserve">. Chủ trì liên kết được tham gia nhiều dự án </w:t>
      </w:r>
      <w:r w:rsidR="00881B26" w:rsidRPr="00735D4B">
        <w:rPr>
          <w:rFonts w:cs="Times New Roman"/>
          <w:szCs w:val="28"/>
          <w:shd w:val="clear" w:color="auto" w:fill="FFFFFF"/>
        </w:rPr>
        <w:t xml:space="preserve">cùng thời điểm </w:t>
      </w:r>
      <w:r w:rsidR="00881B26" w:rsidRPr="00735D4B">
        <w:rPr>
          <w:rFonts w:cs="Times New Roman"/>
          <w:spacing w:val="-2"/>
          <w:szCs w:val="28"/>
          <w:shd w:val="clear" w:color="auto" w:fill="FFFFFF"/>
        </w:rPr>
        <w:t>nhưng phải</w:t>
      </w:r>
      <w:r w:rsidR="00DB1DA4" w:rsidRPr="00735D4B">
        <w:rPr>
          <w:rFonts w:cs="Times New Roman"/>
          <w:spacing w:val="-2"/>
          <w:szCs w:val="28"/>
          <w:shd w:val="clear" w:color="auto" w:fill="FFFFFF"/>
        </w:rPr>
        <w:t xml:space="preserve"> bảo đảm khả năng tổ chức thực hiện dự án</w:t>
      </w:r>
      <w:r w:rsidR="00C14C93" w:rsidRPr="00735D4B">
        <w:rPr>
          <w:rFonts w:cs="Times New Roman"/>
          <w:spacing w:val="-2"/>
          <w:szCs w:val="28"/>
          <w:shd w:val="clear" w:color="auto" w:fill="FFFFFF"/>
        </w:rPr>
        <w:t xml:space="preserve"> theo quy định của pháp luật</w:t>
      </w:r>
      <w:r w:rsidR="00DB1DA4" w:rsidRPr="00735D4B">
        <w:rPr>
          <w:rFonts w:cs="Times New Roman"/>
          <w:spacing w:val="-2"/>
          <w:szCs w:val="28"/>
          <w:shd w:val="clear" w:color="auto" w:fill="FFFFFF"/>
        </w:rPr>
        <w:t>.</w:t>
      </w:r>
    </w:p>
    <w:p w14:paraId="0998633C" w14:textId="10DE2CA1" w:rsidR="00AD6A84" w:rsidRPr="00735D4B" w:rsidRDefault="001527FA"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szCs w:val="28"/>
          <w:shd w:val="clear" w:color="auto" w:fill="FFFFFF"/>
        </w:rPr>
      </w:pPr>
      <w:r w:rsidRPr="00735D4B">
        <w:rPr>
          <w:rFonts w:cs="Times New Roman"/>
          <w:szCs w:val="28"/>
          <w:shd w:val="clear" w:color="auto" w:fill="FFFFFF"/>
        </w:rPr>
        <w:t>7</w:t>
      </w:r>
      <w:r w:rsidR="00AD6A84" w:rsidRPr="00735D4B">
        <w:rPr>
          <w:rFonts w:cs="Times New Roman"/>
          <w:szCs w:val="28"/>
          <w:shd w:val="clear" w:color="auto" w:fill="FFFFFF"/>
        </w:rPr>
        <w:t xml:space="preserve">. </w:t>
      </w:r>
      <w:r w:rsidR="00001148" w:rsidRPr="00735D4B">
        <w:rPr>
          <w:rFonts w:cs="Times New Roman"/>
          <w:szCs w:val="28"/>
          <w:shd w:val="clear" w:color="auto" w:fill="FFFFFF"/>
        </w:rPr>
        <w:t xml:space="preserve">Dự án thực hiện theo cơ chế hỗ trợ phát triển sản xuất theo nhiệm vụ phải </w:t>
      </w:r>
      <w:r w:rsidR="00A84CE3">
        <w:rPr>
          <w:rFonts w:cs="Times New Roman"/>
          <w:szCs w:val="28"/>
          <w:shd w:val="clear" w:color="auto" w:fill="FFFFFF"/>
        </w:rPr>
        <w:t xml:space="preserve">bảo </w:t>
      </w:r>
      <w:r w:rsidR="00001148" w:rsidRPr="00735D4B">
        <w:rPr>
          <w:rFonts w:cs="Times New Roman"/>
          <w:szCs w:val="28"/>
          <w:shd w:val="clear" w:color="auto" w:fill="FFFFFF"/>
        </w:rPr>
        <w:t>đảm tối thiểu 70% kinh phí thực hiện dự án hỗ trợ trực tiếp cho thực hiện các hoạt động sản xuất hoặc cung ứng dịch vụ của người dân.</w:t>
      </w:r>
    </w:p>
    <w:p w14:paraId="704EFF78" w14:textId="11747FE2" w:rsidR="00DB1DA4" w:rsidRPr="00735D4B" w:rsidRDefault="001527FA"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iCs/>
          <w:szCs w:val="28"/>
          <w:lang w:val="vi-VN"/>
        </w:rPr>
      </w:pPr>
      <w:r w:rsidRPr="00735D4B">
        <w:rPr>
          <w:rFonts w:cs="Times New Roman"/>
          <w:iCs/>
          <w:szCs w:val="28"/>
        </w:rPr>
        <w:t>8</w:t>
      </w:r>
      <w:r w:rsidR="00DB1DA4" w:rsidRPr="00735D4B">
        <w:rPr>
          <w:rFonts w:cs="Times New Roman"/>
          <w:iCs/>
          <w:szCs w:val="28"/>
          <w:lang w:val="vi-VN"/>
        </w:rPr>
        <w:t xml:space="preserve">. </w:t>
      </w:r>
      <w:r w:rsidR="00D528E6" w:rsidRPr="00735D4B">
        <w:rPr>
          <w:rFonts w:cs="Times New Roman"/>
          <w:iCs/>
          <w:szCs w:val="28"/>
        </w:rPr>
        <w:t>Những</w:t>
      </w:r>
      <w:r w:rsidR="00DB1DA4" w:rsidRPr="00735D4B">
        <w:rPr>
          <w:rFonts w:cs="Times New Roman"/>
          <w:iCs/>
          <w:szCs w:val="28"/>
          <w:lang w:val="vi-VN"/>
        </w:rPr>
        <w:t xml:space="preserve"> nội dung khác không quy định tại Nghị quyết này thì thực hiện theo quy định của pháp luật hiện hành</w:t>
      </w:r>
      <w:r w:rsidR="00D528E6" w:rsidRPr="00735D4B">
        <w:rPr>
          <w:rFonts w:cs="Times New Roman"/>
          <w:iCs/>
          <w:szCs w:val="28"/>
        </w:rPr>
        <w:t>.</w:t>
      </w:r>
    </w:p>
    <w:p w14:paraId="13B3FB9F" w14:textId="5E234245" w:rsidR="00D8790E" w:rsidRPr="00735D4B" w:rsidRDefault="00C12E18"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b/>
          <w:bCs/>
          <w:szCs w:val="28"/>
        </w:rPr>
      </w:pPr>
      <w:r w:rsidRPr="00735D4B">
        <w:rPr>
          <w:rFonts w:ascii="Times New Roman Bold" w:hAnsi="Times New Roman Bold" w:cs="Times New Roman"/>
          <w:b/>
          <w:bCs/>
          <w:spacing w:val="-4"/>
          <w:szCs w:val="28"/>
        </w:rPr>
        <w:t xml:space="preserve">Điều </w:t>
      </w:r>
      <w:r w:rsidR="00D528E6" w:rsidRPr="00735D4B">
        <w:rPr>
          <w:rFonts w:ascii="Times New Roman Bold" w:hAnsi="Times New Roman Bold" w:cs="Times New Roman"/>
          <w:b/>
          <w:bCs/>
          <w:spacing w:val="-4"/>
          <w:szCs w:val="28"/>
        </w:rPr>
        <w:t>4</w:t>
      </w:r>
      <w:r w:rsidRPr="00735D4B">
        <w:rPr>
          <w:rFonts w:ascii="Times New Roman Bold" w:hAnsi="Times New Roman Bold" w:cs="Times New Roman"/>
          <w:b/>
          <w:bCs/>
          <w:spacing w:val="-4"/>
          <w:szCs w:val="28"/>
        </w:rPr>
        <w:t xml:space="preserve">. </w:t>
      </w:r>
      <w:r w:rsidRPr="00735D4B">
        <w:rPr>
          <w:rFonts w:ascii="Times New Roman Bold" w:hAnsi="Times New Roman Bold" w:cs="Times New Roman"/>
          <w:b/>
          <w:bCs/>
          <w:spacing w:val="-4"/>
          <w:szCs w:val="28"/>
          <w:shd w:val="clear" w:color="auto" w:fill="FFFFFF"/>
        </w:rPr>
        <w:t xml:space="preserve">Mức hỗ trợ </w:t>
      </w:r>
      <w:r w:rsidR="0005167E" w:rsidRPr="00735D4B">
        <w:rPr>
          <w:rFonts w:ascii="Times New Roman Bold" w:hAnsi="Times New Roman Bold" w:cs="Times New Roman"/>
          <w:b/>
          <w:bCs/>
          <w:spacing w:val="-4"/>
          <w:szCs w:val="28"/>
          <w:shd w:val="clear" w:color="auto" w:fill="FFFFFF"/>
        </w:rPr>
        <w:t xml:space="preserve">cho </w:t>
      </w:r>
      <w:r w:rsidR="00B22859" w:rsidRPr="00735D4B">
        <w:rPr>
          <w:rFonts w:ascii="Times New Roman Bold" w:hAnsi="Times New Roman Bold" w:cs="Times New Roman"/>
          <w:b/>
          <w:bCs/>
          <w:spacing w:val="-4"/>
          <w:szCs w:val="28"/>
          <w:shd w:val="clear" w:color="auto" w:fill="FFFFFF"/>
        </w:rPr>
        <w:t xml:space="preserve">01 dự án, định mức hỗ trợ các đối </w:t>
      </w:r>
      <w:r w:rsidR="00ED0891" w:rsidRPr="00735D4B">
        <w:rPr>
          <w:rFonts w:ascii="Times New Roman Bold" w:hAnsi="Times New Roman Bold" w:cs="Times New Roman"/>
          <w:b/>
          <w:bCs/>
          <w:spacing w:val="-4"/>
          <w:szCs w:val="28"/>
          <w:shd w:val="clear" w:color="auto" w:fill="FFFFFF"/>
        </w:rPr>
        <w:t>tượng</w:t>
      </w:r>
      <w:r w:rsidR="00B22859" w:rsidRPr="00735D4B">
        <w:rPr>
          <w:rFonts w:ascii="Times New Roman Bold" w:hAnsi="Times New Roman Bold" w:cs="Times New Roman"/>
          <w:b/>
          <w:bCs/>
          <w:spacing w:val="-4"/>
          <w:szCs w:val="28"/>
          <w:shd w:val="clear" w:color="auto" w:fill="FFFFFF"/>
        </w:rPr>
        <w:t xml:space="preserve"> tham gi</w:t>
      </w:r>
      <w:r w:rsidR="00B22859" w:rsidRPr="00735D4B">
        <w:rPr>
          <w:rFonts w:cs="Times New Roman"/>
          <w:b/>
          <w:bCs/>
          <w:szCs w:val="28"/>
          <w:shd w:val="clear" w:color="auto" w:fill="FFFFFF"/>
        </w:rPr>
        <w:t>a</w:t>
      </w:r>
      <w:r w:rsidR="00061C82" w:rsidRPr="00735D4B">
        <w:rPr>
          <w:rFonts w:cs="Times New Roman"/>
          <w:b/>
          <w:bCs/>
          <w:szCs w:val="28"/>
          <w:shd w:val="clear" w:color="auto" w:fill="FFFFFF"/>
        </w:rPr>
        <w:t xml:space="preserve"> </w:t>
      </w:r>
      <w:r w:rsidR="00ED0891" w:rsidRPr="00735D4B">
        <w:rPr>
          <w:rFonts w:cs="Times New Roman"/>
          <w:b/>
          <w:bCs/>
          <w:szCs w:val="28"/>
          <w:shd w:val="clear" w:color="auto" w:fill="FFFFFF"/>
        </w:rPr>
        <w:t xml:space="preserve">dự án </w:t>
      </w:r>
      <w:r w:rsidRPr="00735D4B">
        <w:rPr>
          <w:rFonts w:cs="Times New Roman"/>
          <w:b/>
          <w:bCs/>
          <w:szCs w:val="28"/>
          <w:shd w:val="clear" w:color="auto" w:fill="FFFFFF"/>
        </w:rPr>
        <w:t>phát triển sản xuất</w:t>
      </w:r>
      <w:r w:rsidR="00D8790E" w:rsidRPr="00735D4B">
        <w:rPr>
          <w:rFonts w:cs="Times New Roman"/>
          <w:b/>
          <w:bCs/>
          <w:szCs w:val="28"/>
          <w:shd w:val="clear" w:color="auto" w:fill="FFFFFF"/>
        </w:rPr>
        <w:t xml:space="preserve"> </w:t>
      </w:r>
      <w:r w:rsidR="00D8790E" w:rsidRPr="00735D4B">
        <w:rPr>
          <w:rFonts w:cs="Times New Roman"/>
          <w:b/>
          <w:bCs/>
          <w:szCs w:val="28"/>
        </w:rPr>
        <w:t>liên kết theo chuỗi giá trị</w:t>
      </w:r>
    </w:p>
    <w:p w14:paraId="732A2DE2" w14:textId="39143770" w:rsidR="00D8790E" w:rsidRPr="00735D4B" w:rsidRDefault="005748A0"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b/>
          <w:bCs/>
          <w:szCs w:val="28"/>
        </w:rPr>
      </w:pPr>
      <w:r w:rsidRPr="00735D4B">
        <w:rPr>
          <w:rFonts w:cs="Times New Roman"/>
          <w:b/>
          <w:bCs/>
          <w:szCs w:val="28"/>
        </w:rPr>
        <w:t>1.</w:t>
      </w:r>
      <w:r w:rsidR="00C12E18" w:rsidRPr="00735D4B">
        <w:rPr>
          <w:rFonts w:cs="Times New Roman"/>
          <w:b/>
          <w:bCs/>
          <w:szCs w:val="28"/>
        </w:rPr>
        <w:t xml:space="preserve"> </w:t>
      </w:r>
      <w:r w:rsidR="00D8790E" w:rsidRPr="00735D4B">
        <w:rPr>
          <w:rFonts w:cs="Times New Roman"/>
          <w:b/>
          <w:bCs/>
          <w:szCs w:val="28"/>
        </w:rPr>
        <w:t xml:space="preserve">Mức hỗ trợ </w:t>
      </w:r>
      <w:r w:rsidR="001B39DE" w:rsidRPr="00735D4B">
        <w:rPr>
          <w:rFonts w:cs="Times New Roman"/>
          <w:b/>
          <w:bCs/>
          <w:szCs w:val="28"/>
        </w:rPr>
        <w:t xml:space="preserve">cho </w:t>
      </w:r>
      <w:r w:rsidR="00D8790E" w:rsidRPr="00735D4B">
        <w:rPr>
          <w:rFonts w:cs="Times New Roman"/>
          <w:b/>
          <w:bCs/>
          <w:szCs w:val="28"/>
        </w:rPr>
        <w:t>01 d</w:t>
      </w:r>
      <w:r w:rsidR="00C12E18" w:rsidRPr="00735D4B">
        <w:rPr>
          <w:rFonts w:cs="Times New Roman"/>
          <w:b/>
          <w:bCs/>
          <w:szCs w:val="28"/>
        </w:rPr>
        <w:t xml:space="preserve">ự án </w:t>
      </w:r>
    </w:p>
    <w:p w14:paraId="23F61603" w14:textId="36CB1BFD" w:rsidR="00A1323F" w:rsidRPr="00735D4B" w:rsidRDefault="00C12E18"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szCs w:val="28"/>
        </w:rPr>
      </w:pPr>
      <w:r w:rsidRPr="00735D4B">
        <w:rPr>
          <w:rFonts w:cs="Times New Roman"/>
          <w:spacing w:val="-4"/>
          <w:szCs w:val="28"/>
        </w:rPr>
        <w:t xml:space="preserve">Hỗ trợ tối đa không quá 90% tổng chi phí thực hiện 01 dự án trên địa bàn </w:t>
      </w:r>
      <w:r w:rsidR="00B531F5" w:rsidRPr="00735D4B">
        <w:rPr>
          <w:rFonts w:cs="Times New Roman"/>
          <w:spacing w:val="-4"/>
          <w:szCs w:val="28"/>
          <w:lang w:val="vi-VN"/>
        </w:rPr>
        <w:t>xã</w:t>
      </w:r>
      <w:r w:rsidR="00B531F5" w:rsidRPr="00735D4B">
        <w:rPr>
          <w:rFonts w:cs="Times New Roman"/>
          <w:szCs w:val="28"/>
          <w:lang w:val="vi-VN"/>
        </w:rPr>
        <w:t xml:space="preserve"> khu vực III, xã An toàn khu, thôn đặc biệt khó khăn</w:t>
      </w:r>
      <w:r w:rsidRPr="00735D4B">
        <w:rPr>
          <w:rFonts w:cs="Times New Roman"/>
          <w:szCs w:val="28"/>
        </w:rPr>
        <w:t xml:space="preserve">; không quá 80% tổng chi phí </w:t>
      </w:r>
      <w:r w:rsidRPr="00735D4B">
        <w:rPr>
          <w:rFonts w:cs="Times New Roman"/>
          <w:spacing w:val="-4"/>
          <w:szCs w:val="28"/>
        </w:rPr>
        <w:t xml:space="preserve">thực hiện 01 dự án trên địa bàn </w:t>
      </w:r>
      <w:r w:rsidR="00B531F5" w:rsidRPr="00735D4B">
        <w:rPr>
          <w:rFonts w:cs="Times New Roman"/>
          <w:spacing w:val="-4"/>
          <w:szCs w:val="28"/>
        </w:rPr>
        <w:t xml:space="preserve">xã </w:t>
      </w:r>
      <w:r w:rsidR="003F305D" w:rsidRPr="00735D4B">
        <w:rPr>
          <w:rFonts w:cs="Times New Roman"/>
          <w:spacing w:val="-4"/>
          <w:szCs w:val="28"/>
        </w:rPr>
        <w:t xml:space="preserve">khu vực </w:t>
      </w:r>
      <w:r w:rsidR="00B531F5" w:rsidRPr="00735D4B">
        <w:rPr>
          <w:rFonts w:cs="Times New Roman"/>
          <w:spacing w:val="-4"/>
          <w:szCs w:val="28"/>
        </w:rPr>
        <w:t>II</w:t>
      </w:r>
      <w:r w:rsidRPr="00735D4B">
        <w:rPr>
          <w:rFonts w:cs="Times New Roman"/>
          <w:spacing w:val="-4"/>
          <w:szCs w:val="28"/>
        </w:rPr>
        <w:t>; không quá 70% tổng chi phí thực hiện</w:t>
      </w:r>
      <w:r w:rsidRPr="00735D4B">
        <w:rPr>
          <w:rFonts w:cs="Times New Roman"/>
          <w:szCs w:val="28"/>
        </w:rPr>
        <w:t xml:space="preserve"> </w:t>
      </w:r>
      <w:r w:rsidRPr="00735D4B">
        <w:rPr>
          <w:rFonts w:cs="Times New Roman"/>
          <w:spacing w:val="-6"/>
          <w:szCs w:val="28"/>
        </w:rPr>
        <w:t xml:space="preserve">01 dự án trên địa bàn </w:t>
      </w:r>
      <w:r w:rsidR="003F305D" w:rsidRPr="00735D4B">
        <w:rPr>
          <w:rFonts w:cs="Times New Roman"/>
          <w:spacing w:val="-6"/>
          <w:szCs w:val="28"/>
        </w:rPr>
        <w:t xml:space="preserve">xã khu vực </w:t>
      </w:r>
      <w:r w:rsidR="00A5222D" w:rsidRPr="00735D4B">
        <w:rPr>
          <w:rFonts w:cs="Times New Roman"/>
          <w:spacing w:val="-6"/>
          <w:szCs w:val="28"/>
        </w:rPr>
        <w:t>I</w:t>
      </w:r>
      <w:r w:rsidRPr="00735D4B">
        <w:rPr>
          <w:rFonts w:cs="Times New Roman"/>
          <w:spacing w:val="-6"/>
          <w:szCs w:val="28"/>
        </w:rPr>
        <w:t xml:space="preserve"> nhưng tối đa không quá 5</w:t>
      </w:r>
      <w:r w:rsidR="00570DAF" w:rsidRPr="00735D4B">
        <w:rPr>
          <w:rFonts w:cs="Times New Roman"/>
          <w:spacing w:val="-6"/>
          <w:szCs w:val="28"/>
        </w:rPr>
        <w:t>.000</w:t>
      </w:r>
      <w:r w:rsidRPr="00735D4B">
        <w:rPr>
          <w:rFonts w:cs="Times New Roman"/>
          <w:spacing w:val="-6"/>
          <w:szCs w:val="28"/>
        </w:rPr>
        <w:t xml:space="preserve"> </w:t>
      </w:r>
      <w:r w:rsidR="00570DAF" w:rsidRPr="00735D4B">
        <w:rPr>
          <w:rFonts w:cs="Times New Roman"/>
          <w:spacing w:val="-6"/>
          <w:szCs w:val="28"/>
        </w:rPr>
        <w:t>triệu</w:t>
      </w:r>
      <w:r w:rsidRPr="00735D4B">
        <w:rPr>
          <w:rFonts w:cs="Times New Roman"/>
          <w:spacing w:val="-6"/>
          <w:szCs w:val="28"/>
        </w:rPr>
        <w:t xml:space="preserve"> đồng/01 dự án</w:t>
      </w:r>
      <w:r w:rsidRPr="00735D4B">
        <w:rPr>
          <w:rFonts w:cs="Times New Roman"/>
          <w:szCs w:val="28"/>
        </w:rPr>
        <w:t xml:space="preserve"> thuộc phạm vi đầu tư của Chương trình.</w:t>
      </w:r>
    </w:p>
    <w:p w14:paraId="7AFF0A55" w14:textId="265FDA40" w:rsidR="00A1323F" w:rsidRPr="00735D4B" w:rsidRDefault="008E3C3C"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b/>
          <w:bCs/>
          <w:szCs w:val="28"/>
          <w:lang w:val="vi-VN"/>
        </w:rPr>
      </w:pPr>
      <w:r w:rsidRPr="00735D4B">
        <w:rPr>
          <w:rFonts w:cs="Times New Roman"/>
          <w:b/>
          <w:bCs/>
          <w:szCs w:val="28"/>
        </w:rPr>
        <w:t>2.</w:t>
      </w:r>
      <w:r w:rsidR="00A1323F" w:rsidRPr="00735D4B">
        <w:rPr>
          <w:rFonts w:cs="Times New Roman"/>
          <w:b/>
          <w:bCs/>
          <w:szCs w:val="28"/>
        </w:rPr>
        <w:t xml:space="preserve"> </w:t>
      </w:r>
      <w:r w:rsidR="00A1323F" w:rsidRPr="00735D4B">
        <w:rPr>
          <w:rFonts w:cs="Times New Roman"/>
          <w:b/>
          <w:bCs/>
          <w:szCs w:val="28"/>
          <w:lang w:val="vi-VN"/>
        </w:rPr>
        <w:t>Định mức hỗ trợ các đối tượng tham gia dự án</w:t>
      </w:r>
    </w:p>
    <w:p w14:paraId="00B0CDDF" w14:textId="7C5A073D" w:rsidR="00B23FCD" w:rsidRPr="00735D4B" w:rsidRDefault="008E3C3C"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szCs w:val="28"/>
        </w:rPr>
      </w:pPr>
      <w:r w:rsidRPr="00735D4B">
        <w:rPr>
          <w:rFonts w:cs="Times New Roman"/>
          <w:szCs w:val="28"/>
        </w:rPr>
        <w:t xml:space="preserve">a) Hỗ trợ </w:t>
      </w:r>
      <w:r w:rsidR="0081771C" w:rsidRPr="00735D4B">
        <w:rPr>
          <w:rFonts w:cs="Times New Roman"/>
          <w:szCs w:val="28"/>
        </w:rPr>
        <w:t>tối đa</w:t>
      </w:r>
      <w:r w:rsidR="00576E58" w:rsidRPr="00735D4B">
        <w:rPr>
          <w:rFonts w:cs="Times New Roman"/>
          <w:szCs w:val="28"/>
        </w:rPr>
        <w:t xml:space="preserve"> </w:t>
      </w:r>
      <w:r w:rsidRPr="00735D4B">
        <w:rPr>
          <w:rFonts w:cs="Times New Roman"/>
          <w:szCs w:val="28"/>
        </w:rPr>
        <w:t>80 triệu đồng/hộ</w:t>
      </w:r>
      <w:r w:rsidR="00BA7A3A" w:rsidRPr="00735D4B">
        <w:rPr>
          <w:rFonts w:cs="Times New Roman"/>
          <w:szCs w:val="28"/>
        </w:rPr>
        <w:t xml:space="preserve"> đối với hộ nghèo, hộ cận nghèo</w:t>
      </w:r>
      <w:r w:rsidR="00F8551A" w:rsidRPr="00735D4B">
        <w:rPr>
          <w:rFonts w:cs="Times New Roman"/>
          <w:szCs w:val="28"/>
        </w:rPr>
        <w:t>;</w:t>
      </w:r>
    </w:p>
    <w:p w14:paraId="7BD4C7AE" w14:textId="7998CAEA" w:rsidR="001E061C" w:rsidRPr="00735D4B" w:rsidRDefault="00B23FCD"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szCs w:val="28"/>
        </w:rPr>
      </w:pPr>
      <w:r w:rsidRPr="00735D4B">
        <w:rPr>
          <w:rFonts w:cs="Times New Roman"/>
          <w:szCs w:val="28"/>
        </w:rPr>
        <w:t>b) Hỗ trợ tối đa 70 triệu đồng/</w:t>
      </w:r>
      <w:r w:rsidR="00AD0D11" w:rsidRPr="00735D4B">
        <w:rPr>
          <w:rFonts w:eastAsia="Arial" w:cs="Times New Roman"/>
          <w:noProof/>
          <w:szCs w:val="28"/>
        </w:rPr>
        <w:t xml:space="preserve">hộ </w:t>
      </w:r>
      <w:r w:rsidR="000D54E9" w:rsidRPr="00735D4B">
        <w:rPr>
          <w:rFonts w:eastAsia="Arial" w:cs="Times New Roman"/>
          <w:noProof/>
          <w:szCs w:val="28"/>
        </w:rPr>
        <w:t xml:space="preserve">đối với hộ </w:t>
      </w:r>
      <w:r w:rsidR="00AD0D11" w:rsidRPr="00735D4B">
        <w:rPr>
          <w:rFonts w:eastAsia="Arial" w:cs="Times New Roman"/>
          <w:noProof/>
          <w:szCs w:val="28"/>
        </w:rPr>
        <w:t>mới thoát nghèo</w:t>
      </w:r>
      <w:r w:rsidR="00BE7FA7" w:rsidRPr="00735D4B">
        <w:rPr>
          <w:rFonts w:eastAsia="Arial" w:cs="Times New Roman"/>
          <w:noProof/>
          <w:szCs w:val="28"/>
        </w:rPr>
        <w:t xml:space="preserve"> (trong vòng 36 tháng kể từ thời điểm hộ được cấp có thẩm quyền công nhận thoát nghèo)</w:t>
      </w:r>
      <w:r w:rsidR="00AD0D11" w:rsidRPr="00735D4B">
        <w:rPr>
          <w:rFonts w:eastAsia="Arial" w:cs="Times New Roman"/>
          <w:noProof/>
          <w:szCs w:val="28"/>
        </w:rPr>
        <w:t xml:space="preserve">, </w:t>
      </w:r>
      <w:r w:rsidR="00BC4490" w:rsidRPr="00735D4B">
        <w:rPr>
          <w:rFonts w:eastAsia="Arial" w:cs="Times New Roman"/>
          <w:noProof/>
          <w:szCs w:val="28"/>
        </w:rPr>
        <w:br/>
      </w:r>
      <w:r w:rsidR="00AD0D11" w:rsidRPr="00735D4B">
        <w:rPr>
          <w:rFonts w:eastAsia="Arial" w:cs="Times New Roman"/>
          <w:noProof/>
          <w:szCs w:val="28"/>
        </w:rPr>
        <w:t xml:space="preserve">hộ </w:t>
      </w:r>
      <w:r w:rsidR="00AD0D11" w:rsidRPr="00735D4B">
        <w:rPr>
          <w:rFonts w:cs="Times New Roman"/>
          <w:bCs/>
          <w:szCs w:val="28"/>
        </w:rPr>
        <w:t xml:space="preserve">có thành viên là </w:t>
      </w:r>
      <w:r w:rsidR="00AD0D11" w:rsidRPr="00735D4B">
        <w:rPr>
          <w:rFonts w:cs="Times New Roman"/>
          <w:bCs/>
          <w:szCs w:val="28"/>
          <w:lang w:val="vi-VN"/>
        </w:rPr>
        <w:t>người có công với cách mạng</w:t>
      </w:r>
      <w:r w:rsidR="00AD0D11" w:rsidRPr="00735D4B">
        <w:rPr>
          <w:rFonts w:cs="Times New Roman"/>
          <w:bCs/>
          <w:szCs w:val="28"/>
        </w:rPr>
        <w:t>, hộ dân tộc thiểu số</w:t>
      </w:r>
      <w:r w:rsidR="00F8551A" w:rsidRPr="00735D4B">
        <w:rPr>
          <w:rFonts w:cs="Times New Roman"/>
          <w:bCs/>
          <w:szCs w:val="28"/>
        </w:rPr>
        <w:t>;</w:t>
      </w:r>
    </w:p>
    <w:p w14:paraId="1211614C" w14:textId="6C2B1F0D" w:rsidR="007E0CFD" w:rsidRPr="00735D4B" w:rsidRDefault="000D54E9"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bCs/>
          <w:szCs w:val="28"/>
        </w:rPr>
      </w:pPr>
      <w:r w:rsidRPr="00735D4B">
        <w:rPr>
          <w:rFonts w:cs="Times New Roman"/>
          <w:szCs w:val="28"/>
        </w:rPr>
        <w:t>c</w:t>
      </w:r>
      <w:r w:rsidR="001E061C" w:rsidRPr="00735D4B">
        <w:rPr>
          <w:rFonts w:cs="Times New Roman"/>
          <w:szCs w:val="28"/>
        </w:rPr>
        <w:t xml:space="preserve">) </w:t>
      </w:r>
      <w:r w:rsidR="005A62D9" w:rsidRPr="00735D4B">
        <w:rPr>
          <w:rFonts w:cs="Times New Roman"/>
          <w:bCs/>
          <w:szCs w:val="28"/>
        </w:rPr>
        <w:t>Hỗ trợ tối đa 50 triệu đồng/hộ đ</w:t>
      </w:r>
      <w:r w:rsidR="001E061C" w:rsidRPr="00735D4B">
        <w:rPr>
          <w:rFonts w:cs="Times New Roman"/>
          <w:bCs/>
          <w:szCs w:val="28"/>
          <w:lang w:val="vi-VN"/>
        </w:rPr>
        <w:t xml:space="preserve">ối </w:t>
      </w:r>
      <w:r w:rsidR="005A62D9" w:rsidRPr="00735D4B">
        <w:rPr>
          <w:rFonts w:cs="Times New Roman"/>
          <w:bCs/>
          <w:szCs w:val="28"/>
        </w:rPr>
        <w:t xml:space="preserve">với đối </w:t>
      </w:r>
      <w:r w:rsidR="001E061C" w:rsidRPr="00735D4B">
        <w:rPr>
          <w:rFonts w:cs="Times New Roman"/>
          <w:bCs/>
          <w:szCs w:val="28"/>
          <w:lang w:val="vi-VN"/>
        </w:rPr>
        <w:t>tượng không thuộc trường hợp quy định tại điểm a</w:t>
      </w:r>
      <w:r w:rsidR="00F8551A" w:rsidRPr="00735D4B">
        <w:rPr>
          <w:rFonts w:cs="Times New Roman"/>
          <w:bCs/>
          <w:szCs w:val="28"/>
        </w:rPr>
        <w:t>,</w:t>
      </w:r>
      <w:r w:rsidR="00E00F16" w:rsidRPr="00735D4B">
        <w:rPr>
          <w:rFonts w:cs="Times New Roman"/>
          <w:bCs/>
          <w:szCs w:val="28"/>
        </w:rPr>
        <w:t xml:space="preserve"> điểm </w:t>
      </w:r>
      <w:r w:rsidRPr="00735D4B">
        <w:rPr>
          <w:rFonts w:cs="Times New Roman"/>
          <w:bCs/>
          <w:szCs w:val="28"/>
        </w:rPr>
        <w:t>b</w:t>
      </w:r>
      <w:r w:rsidR="001E061C" w:rsidRPr="00735D4B">
        <w:rPr>
          <w:rFonts w:cs="Times New Roman"/>
          <w:bCs/>
          <w:szCs w:val="28"/>
          <w:lang w:val="vi-VN"/>
        </w:rPr>
        <w:t xml:space="preserve"> khoản này</w:t>
      </w:r>
      <w:r w:rsidR="004901F6" w:rsidRPr="00735D4B">
        <w:rPr>
          <w:rFonts w:cs="Times New Roman"/>
          <w:bCs/>
          <w:szCs w:val="28"/>
        </w:rPr>
        <w:t>;</w:t>
      </w:r>
    </w:p>
    <w:p w14:paraId="39907D75" w14:textId="1C8E4FDD" w:rsidR="007E0CFD" w:rsidRPr="00735D4B" w:rsidRDefault="000D54E9"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bCs/>
          <w:szCs w:val="28"/>
        </w:rPr>
      </w:pPr>
      <w:r w:rsidRPr="00735D4B">
        <w:rPr>
          <w:rFonts w:cs="Times New Roman"/>
          <w:bCs/>
          <w:szCs w:val="28"/>
        </w:rPr>
        <w:t>d</w:t>
      </w:r>
      <w:r w:rsidR="007E0CFD" w:rsidRPr="00735D4B">
        <w:rPr>
          <w:rFonts w:cs="Times New Roman"/>
          <w:bCs/>
          <w:szCs w:val="28"/>
        </w:rPr>
        <w:t>) Hỗ trợ cho chủ trì liên kết</w:t>
      </w:r>
      <w:r w:rsidR="005D1829" w:rsidRPr="00735D4B">
        <w:rPr>
          <w:rFonts w:cs="Times New Roman"/>
          <w:bCs/>
          <w:szCs w:val="28"/>
        </w:rPr>
        <w:t xml:space="preserve"> </w:t>
      </w:r>
      <w:r w:rsidR="007E0CFD" w:rsidRPr="00735D4B">
        <w:rPr>
          <w:rFonts w:cs="Times New Roman"/>
          <w:szCs w:val="28"/>
        </w:rPr>
        <w:t>thực</w:t>
      </w:r>
      <w:r w:rsidR="007E0CFD" w:rsidRPr="00735D4B">
        <w:rPr>
          <w:rFonts w:cs="Times New Roman"/>
          <w:bCs/>
          <w:szCs w:val="28"/>
        </w:rPr>
        <w:t xml:space="preserve"> hiện theo quy định tại khoản 1 Điều 7 </w:t>
      </w:r>
      <w:r w:rsidR="007E0CFD" w:rsidRPr="00735D4B">
        <w:rPr>
          <w:rFonts w:cs="Times New Roman"/>
          <w:bCs/>
          <w:spacing w:val="-6"/>
          <w:szCs w:val="28"/>
        </w:rPr>
        <w:t xml:space="preserve">Nghị định số 98/2018/NĐ-CP ngày 05 tháng 7 năm 2018 của Chính phủ về </w:t>
      </w:r>
      <w:r w:rsidR="00FE5527" w:rsidRPr="00735D4B">
        <w:rPr>
          <w:rFonts w:cs="Times New Roman"/>
          <w:bCs/>
          <w:spacing w:val="-6"/>
          <w:szCs w:val="28"/>
        </w:rPr>
        <w:t>c</w:t>
      </w:r>
      <w:r w:rsidR="007E0CFD" w:rsidRPr="00735D4B">
        <w:rPr>
          <w:rFonts w:cs="Times New Roman"/>
          <w:bCs/>
          <w:spacing w:val="-6"/>
          <w:szCs w:val="28"/>
        </w:rPr>
        <w:t>hính sách</w:t>
      </w:r>
      <w:r w:rsidR="007E0CFD" w:rsidRPr="00735D4B">
        <w:rPr>
          <w:rFonts w:cs="Times New Roman"/>
          <w:bCs/>
          <w:szCs w:val="28"/>
        </w:rPr>
        <w:t xml:space="preserve"> khuyến khích phát triển hợp tác, liên kết trong sản xuất và tiêu thụ sản phẩm </w:t>
      </w:r>
      <w:r w:rsidR="00E34DC5" w:rsidRPr="00735D4B">
        <w:rPr>
          <w:rFonts w:cs="Times New Roman"/>
          <w:bCs/>
          <w:szCs w:val="28"/>
        </w:rPr>
        <w:br/>
      </w:r>
      <w:r w:rsidR="007E0CFD" w:rsidRPr="00735D4B">
        <w:rPr>
          <w:rFonts w:cs="Times New Roman"/>
          <w:bCs/>
          <w:szCs w:val="28"/>
        </w:rPr>
        <w:t>nông nghiệp</w:t>
      </w:r>
      <w:r w:rsidR="007E5D03" w:rsidRPr="00735D4B">
        <w:rPr>
          <w:rFonts w:cs="Times New Roman"/>
          <w:bCs/>
          <w:szCs w:val="28"/>
        </w:rPr>
        <w:t>.</w:t>
      </w:r>
    </w:p>
    <w:p w14:paraId="173759FE" w14:textId="5509839E" w:rsidR="007E0CFD" w:rsidRPr="00735D4B" w:rsidRDefault="007E0CFD"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b/>
          <w:bCs/>
          <w:szCs w:val="28"/>
        </w:rPr>
      </w:pPr>
      <w:r w:rsidRPr="00735D4B">
        <w:rPr>
          <w:rFonts w:ascii="Times New Roman Bold" w:hAnsi="Times New Roman Bold" w:cs="Times New Roman"/>
          <w:b/>
          <w:bCs/>
          <w:spacing w:val="-4"/>
          <w:szCs w:val="28"/>
        </w:rPr>
        <w:t xml:space="preserve">Điều </w:t>
      </w:r>
      <w:r w:rsidR="0017612D" w:rsidRPr="00735D4B">
        <w:rPr>
          <w:rFonts w:ascii="Times New Roman Bold" w:hAnsi="Times New Roman Bold" w:cs="Times New Roman"/>
          <w:b/>
          <w:bCs/>
          <w:spacing w:val="-4"/>
          <w:szCs w:val="28"/>
        </w:rPr>
        <w:t>5</w:t>
      </w:r>
      <w:r w:rsidRPr="00735D4B">
        <w:rPr>
          <w:rFonts w:ascii="Times New Roman Bold" w:hAnsi="Times New Roman Bold" w:cs="Times New Roman"/>
          <w:b/>
          <w:bCs/>
          <w:spacing w:val="-4"/>
          <w:szCs w:val="28"/>
        </w:rPr>
        <w:t xml:space="preserve">. </w:t>
      </w:r>
      <w:r w:rsidRPr="00735D4B">
        <w:rPr>
          <w:rFonts w:ascii="Times New Roman Bold" w:hAnsi="Times New Roman Bold" w:cs="Times New Roman"/>
          <w:b/>
          <w:bCs/>
          <w:spacing w:val="-4"/>
          <w:szCs w:val="28"/>
          <w:shd w:val="clear" w:color="auto" w:fill="FFFFFF"/>
        </w:rPr>
        <w:t xml:space="preserve">Mức hỗ trợ </w:t>
      </w:r>
      <w:r w:rsidR="001B39DE" w:rsidRPr="00735D4B">
        <w:rPr>
          <w:rFonts w:ascii="Times New Roman Bold" w:hAnsi="Times New Roman Bold" w:cs="Times New Roman"/>
          <w:b/>
          <w:bCs/>
          <w:spacing w:val="-4"/>
          <w:szCs w:val="28"/>
          <w:shd w:val="clear" w:color="auto" w:fill="FFFFFF"/>
        </w:rPr>
        <w:t xml:space="preserve">cho </w:t>
      </w:r>
      <w:r w:rsidRPr="00735D4B">
        <w:rPr>
          <w:rFonts w:ascii="Times New Roman Bold" w:hAnsi="Times New Roman Bold" w:cs="Times New Roman"/>
          <w:b/>
          <w:bCs/>
          <w:spacing w:val="-4"/>
          <w:szCs w:val="28"/>
          <w:shd w:val="clear" w:color="auto" w:fill="FFFFFF"/>
        </w:rPr>
        <w:t>01 dự án, định mức hỗ trợ các đối tượng tham gia</w:t>
      </w:r>
      <w:r w:rsidR="00576E58" w:rsidRPr="00735D4B">
        <w:rPr>
          <w:rFonts w:cs="Times New Roman"/>
          <w:b/>
          <w:bCs/>
          <w:szCs w:val="28"/>
          <w:shd w:val="clear" w:color="auto" w:fill="FFFFFF"/>
        </w:rPr>
        <w:t xml:space="preserve"> </w:t>
      </w:r>
      <w:r w:rsidRPr="00735D4B">
        <w:rPr>
          <w:rFonts w:cs="Times New Roman"/>
          <w:b/>
          <w:bCs/>
          <w:szCs w:val="28"/>
          <w:shd w:val="clear" w:color="auto" w:fill="FFFFFF"/>
        </w:rPr>
        <w:t xml:space="preserve">dự án phát triển sản xuất </w:t>
      </w:r>
      <w:r w:rsidR="007E5D03" w:rsidRPr="00735D4B">
        <w:rPr>
          <w:rFonts w:cs="Times New Roman"/>
          <w:b/>
          <w:bCs/>
          <w:szCs w:val="28"/>
        </w:rPr>
        <w:t>của cộng đồng</w:t>
      </w:r>
    </w:p>
    <w:p w14:paraId="4081D0B9" w14:textId="00BCCB7F" w:rsidR="00300D53" w:rsidRPr="00735D4B" w:rsidRDefault="00300D53"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b/>
          <w:bCs/>
          <w:szCs w:val="28"/>
        </w:rPr>
      </w:pPr>
      <w:r w:rsidRPr="00735D4B">
        <w:rPr>
          <w:rFonts w:cs="Times New Roman"/>
          <w:b/>
          <w:bCs/>
          <w:szCs w:val="28"/>
        </w:rPr>
        <w:t xml:space="preserve">1. Mức hỗ trợ </w:t>
      </w:r>
      <w:r w:rsidR="001B39DE" w:rsidRPr="00735D4B">
        <w:rPr>
          <w:rFonts w:cs="Times New Roman"/>
          <w:b/>
          <w:bCs/>
          <w:szCs w:val="28"/>
        </w:rPr>
        <w:t xml:space="preserve">cho </w:t>
      </w:r>
      <w:r w:rsidRPr="00735D4B">
        <w:rPr>
          <w:rFonts w:cs="Times New Roman"/>
          <w:b/>
          <w:bCs/>
          <w:szCs w:val="28"/>
        </w:rPr>
        <w:t>01 dự án</w:t>
      </w:r>
    </w:p>
    <w:p w14:paraId="6DD09DF8" w14:textId="7218B662" w:rsidR="00300D53" w:rsidRPr="00735D4B" w:rsidRDefault="00300D53" w:rsidP="00313F09">
      <w:pPr>
        <w:pBdr>
          <w:top w:val="dotted" w:sz="4" w:space="0" w:color="FFFFFF"/>
          <w:left w:val="dotted" w:sz="4" w:space="0" w:color="FFFFFF"/>
          <w:bottom w:val="dotted" w:sz="4" w:space="10" w:color="FFFFFF"/>
          <w:right w:val="dotted" w:sz="4" w:space="0" w:color="FFFFFF"/>
        </w:pBdr>
        <w:spacing w:before="120" w:after="120" w:line="382" w:lineRule="exact"/>
        <w:ind w:firstLine="709"/>
        <w:jc w:val="both"/>
        <w:rPr>
          <w:rFonts w:cs="Times New Roman"/>
          <w:szCs w:val="28"/>
        </w:rPr>
      </w:pPr>
      <w:r w:rsidRPr="00735D4B">
        <w:rPr>
          <w:rFonts w:cs="Times New Roman"/>
          <w:spacing w:val="-2"/>
          <w:szCs w:val="28"/>
        </w:rPr>
        <w:t>Hỗ</w:t>
      </w:r>
      <w:r w:rsidR="0013351D" w:rsidRPr="00735D4B">
        <w:rPr>
          <w:rFonts w:cs="Times New Roman"/>
          <w:spacing w:val="-2"/>
          <w:szCs w:val="28"/>
        </w:rPr>
        <w:t xml:space="preserve"> trợ</w:t>
      </w:r>
      <w:r w:rsidRPr="00735D4B">
        <w:rPr>
          <w:rFonts w:cs="Times New Roman"/>
          <w:spacing w:val="-2"/>
          <w:szCs w:val="28"/>
        </w:rPr>
        <w:t xml:space="preserve"> tối đa không quá 95% tổng chi phí thực hiện 01 dự án trên địa bàn </w:t>
      </w:r>
      <w:r w:rsidR="00B531F5" w:rsidRPr="00735D4B">
        <w:rPr>
          <w:rFonts w:cs="Times New Roman"/>
          <w:spacing w:val="-2"/>
          <w:szCs w:val="28"/>
          <w:lang w:val="vi-VN"/>
        </w:rPr>
        <w:t>xã</w:t>
      </w:r>
      <w:r w:rsidR="00B531F5" w:rsidRPr="00735D4B">
        <w:rPr>
          <w:rFonts w:cs="Times New Roman"/>
          <w:szCs w:val="28"/>
          <w:lang w:val="vi-VN"/>
        </w:rPr>
        <w:t xml:space="preserve"> khu vực III, xã An toàn khu, thôn đặc biệt khó khăn</w:t>
      </w:r>
      <w:r w:rsidRPr="00735D4B">
        <w:rPr>
          <w:rFonts w:cs="Times New Roman"/>
          <w:szCs w:val="28"/>
        </w:rPr>
        <w:t xml:space="preserve">; không quá 80% tổng chi phí </w:t>
      </w:r>
      <w:r w:rsidRPr="00735D4B">
        <w:rPr>
          <w:rFonts w:cs="Times New Roman"/>
          <w:spacing w:val="-4"/>
          <w:szCs w:val="28"/>
        </w:rPr>
        <w:t xml:space="preserve">thực hiện 01 dự án trên địa bàn </w:t>
      </w:r>
      <w:r w:rsidR="00A5222D" w:rsidRPr="00735D4B">
        <w:rPr>
          <w:rFonts w:cs="Times New Roman"/>
          <w:spacing w:val="-4"/>
          <w:szCs w:val="28"/>
        </w:rPr>
        <w:t xml:space="preserve">xã </w:t>
      </w:r>
      <w:r w:rsidR="003F305D" w:rsidRPr="00735D4B">
        <w:rPr>
          <w:rFonts w:cs="Times New Roman"/>
          <w:spacing w:val="-4"/>
          <w:szCs w:val="28"/>
        </w:rPr>
        <w:t xml:space="preserve">khu vực </w:t>
      </w:r>
      <w:r w:rsidR="00A5222D" w:rsidRPr="00735D4B">
        <w:rPr>
          <w:rFonts w:cs="Times New Roman"/>
          <w:spacing w:val="-4"/>
          <w:szCs w:val="28"/>
        </w:rPr>
        <w:t>II</w:t>
      </w:r>
      <w:r w:rsidRPr="00735D4B">
        <w:rPr>
          <w:rFonts w:cs="Times New Roman"/>
          <w:spacing w:val="-4"/>
          <w:szCs w:val="28"/>
        </w:rPr>
        <w:t>; không quá 70% tổng chi phí thực hiện</w:t>
      </w:r>
      <w:r w:rsidR="00B50DDE" w:rsidRPr="00735D4B">
        <w:rPr>
          <w:rFonts w:cs="Times New Roman"/>
          <w:szCs w:val="28"/>
        </w:rPr>
        <w:t xml:space="preserve"> </w:t>
      </w:r>
      <w:r w:rsidRPr="00735D4B">
        <w:rPr>
          <w:rFonts w:cs="Times New Roman"/>
          <w:spacing w:val="-6"/>
          <w:szCs w:val="28"/>
        </w:rPr>
        <w:t>01 dự án trên địa bàn</w:t>
      </w:r>
      <w:r w:rsidR="00A5222D" w:rsidRPr="00735D4B">
        <w:rPr>
          <w:rFonts w:cs="Times New Roman"/>
          <w:spacing w:val="-6"/>
          <w:szCs w:val="28"/>
        </w:rPr>
        <w:t xml:space="preserve"> xã </w:t>
      </w:r>
      <w:r w:rsidR="003F305D" w:rsidRPr="00735D4B">
        <w:rPr>
          <w:rFonts w:cs="Times New Roman"/>
          <w:spacing w:val="-6"/>
          <w:szCs w:val="28"/>
        </w:rPr>
        <w:t>khu vực</w:t>
      </w:r>
      <w:r w:rsidR="00A5222D" w:rsidRPr="00735D4B">
        <w:rPr>
          <w:rFonts w:cs="Times New Roman"/>
          <w:spacing w:val="-6"/>
          <w:szCs w:val="28"/>
        </w:rPr>
        <w:t xml:space="preserve"> I</w:t>
      </w:r>
      <w:r w:rsidRPr="00735D4B">
        <w:rPr>
          <w:rFonts w:cs="Times New Roman"/>
          <w:spacing w:val="-6"/>
          <w:szCs w:val="28"/>
        </w:rPr>
        <w:t xml:space="preserve"> nhưng tối đa không quá 2</w:t>
      </w:r>
      <w:r w:rsidR="00877A8D" w:rsidRPr="00735D4B">
        <w:rPr>
          <w:rFonts w:cs="Times New Roman"/>
          <w:spacing w:val="-6"/>
          <w:szCs w:val="28"/>
        </w:rPr>
        <w:t>.000</w:t>
      </w:r>
      <w:r w:rsidRPr="00735D4B">
        <w:rPr>
          <w:rFonts w:cs="Times New Roman"/>
          <w:spacing w:val="-6"/>
          <w:szCs w:val="28"/>
        </w:rPr>
        <w:t xml:space="preserve"> </w:t>
      </w:r>
      <w:r w:rsidR="00877A8D" w:rsidRPr="00735D4B">
        <w:rPr>
          <w:rFonts w:cs="Times New Roman"/>
          <w:spacing w:val="-6"/>
          <w:szCs w:val="28"/>
        </w:rPr>
        <w:t>triệu</w:t>
      </w:r>
      <w:r w:rsidRPr="00735D4B">
        <w:rPr>
          <w:rFonts w:cs="Times New Roman"/>
          <w:spacing w:val="-6"/>
          <w:szCs w:val="28"/>
        </w:rPr>
        <w:t xml:space="preserve"> đồng/01 dự án</w:t>
      </w:r>
      <w:r w:rsidRPr="00735D4B">
        <w:rPr>
          <w:rFonts w:cs="Times New Roman"/>
          <w:szCs w:val="28"/>
        </w:rPr>
        <w:t xml:space="preserve"> thuộc phạm vi đầu tư của Chương trình.</w:t>
      </w:r>
    </w:p>
    <w:p w14:paraId="6E843E0A" w14:textId="77777777" w:rsidR="00300D53" w:rsidRPr="00735D4B" w:rsidRDefault="00300D53"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b/>
          <w:bCs/>
          <w:szCs w:val="28"/>
          <w:lang w:val="vi-VN"/>
        </w:rPr>
      </w:pPr>
      <w:r w:rsidRPr="00735D4B">
        <w:rPr>
          <w:rFonts w:cs="Times New Roman"/>
          <w:b/>
          <w:bCs/>
          <w:szCs w:val="28"/>
        </w:rPr>
        <w:lastRenderedPageBreak/>
        <w:t xml:space="preserve">2. </w:t>
      </w:r>
      <w:r w:rsidRPr="00735D4B">
        <w:rPr>
          <w:rFonts w:cs="Times New Roman"/>
          <w:b/>
          <w:bCs/>
          <w:szCs w:val="28"/>
          <w:lang w:val="vi-VN"/>
        </w:rPr>
        <w:t>Định mức hỗ trợ các đối tượng tham gia dự án</w:t>
      </w:r>
    </w:p>
    <w:p w14:paraId="5DC32F05" w14:textId="39B82390" w:rsidR="00E75022" w:rsidRPr="00735D4B" w:rsidRDefault="00E75022"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szCs w:val="28"/>
        </w:rPr>
      </w:pPr>
      <w:r w:rsidRPr="00735D4B">
        <w:rPr>
          <w:rFonts w:cs="Times New Roman"/>
          <w:szCs w:val="28"/>
        </w:rPr>
        <w:t>a) Hỗ trợ tối đa 80 triệu đồng/hộ đối với hộ nghèo, hộ cận nghèo</w:t>
      </w:r>
      <w:r w:rsidR="00425A86" w:rsidRPr="00735D4B">
        <w:rPr>
          <w:rFonts w:cs="Times New Roman"/>
          <w:szCs w:val="28"/>
        </w:rPr>
        <w:t>;</w:t>
      </w:r>
    </w:p>
    <w:p w14:paraId="23EFC78F" w14:textId="4A9DC978" w:rsidR="00E75022" w:rsidRPr="00735D4B" w:rsidRDefault="00E75022"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szCs w:val="28"/>
        </w:rPr>
      </w:pPr>
      <w:r w:rsidRPr="00735D4B">
        <w:rPr>
          <w:rFonts w:cs="Times New Roman"/>
          <w:szCs w:val="28"/>
        </w:rPr>
        <w:t>b) Hỗ trợ tối đa 70 triệu đồng/</w:t>
      </w:r>
      <w:r w:rsidRPr="00735D4B">
        <w:rPr>
          <w:rFonts w:eastAsia="Arial" w:cs="Times New Roman"/>
          <w:noProof/>
          <w:szCs w:val="28"/>
        </w:rPr>
        <w:t>hộ đối với hộ mới thoát nghèo</w:t>
      </w:r>
      <w:r w:rsidR="00BE7FA7" w:rsidRPr="00735D4B">
        <w:rPr>
          <w:rFonts w:eastAsia="Arial" w:cs="Times New Roman"/>
          <w:noProof/>
          <w:szCs w:val="28"/>
        </w:rPr>
        <w:t xml:space="preserve"> (trong vòng 36 tháng kể từ thời điểm hộ được cấp có thẩm quyền công nhận thoát nghèo)</w:t>
      </w:r>
      <w:r w:rsidRPr="00735D4B">
        <w:rPr>
          <w:rFonts w:eastAsia="Arial" w:cs="Times New Roman"/>
          <w:noProof/>
          <w:szCs w:val="28"/>
        </w:rPr>
        <w:t xml:space="preserve">, </w:t>
      </w:r>
      <w:r w:rsidR="00BC4490" w:rsidRPr="00735D4B">
        <w:rPr>
          <w:rFonts w:eastAsia="Arial" w:cs="Times New Roman"/>
          <w:noProof/>
          <w:szCs w:val="28"/>
        </w:rPr>
        <w:br/>
      </w:r>
      <w:r w:rsidRPr="00735D4B">
        <w:rPr>
          <w:rFonts w:eastAsia="Arial" w:cs="Times New Roman"/>
          <w:noProof/>
          <w:szCs w:val="28"/>
        </w:rPr>
        <w:t xml:space="preserve">hộ </w:t>
      </w:r>
      <w:r w:rsidRPr="00735D4B">
        <w:rPr>
          <w:rFonts w:cs="Times New Roman"/>
          <w:bCs/>
          <w:szCs w:val="28"/>
        </w:rPr>
        <w:t xml:space="preserve">có thành viên là </w:t>
      </w:r>
      <w:r w:rsidRPr="00735D4B">
        <w:rPr>
          <w:rFonts w:cs="Times New Roman"/>
          <w:bCs/>
          <w:szCs w:val="28"/>
          <w:lang w:val="vi-VN"/>
        </w:rPr>
        <w:t>người có công với cách mạng</w:t>
      </w:r>
      <w:r w:rsidRPr="00735D4B">
        <w:rPr>
          <w:rFonts w:cs="Times New Roman"/>
          <w:bCs/>
          <w:szCs w:val="28"/>
        </w:rPr>
        <w:t>, hộ dân tộc thiểu số</w:t>
      </w:r>
      <w:r w:rsidR="00F6567F" w:rsidRPr="00735D4B">
        <w:rPr>
          <w:rFonts w:cs="Times New Roman"/>
          <w:bCs/>
          <w:szCs w:val="28"/>
        </w:rPr>
        <w:t>;</w:t>
      </w:r>
      <w:r w:rsidRPr="00735D4B">
        <w:rPr>
          <w:rFonts w:cs="Times New Roman"/>
          <w:szCs w:val="28"/>
        </w:rPr>
        <w:t xml:space="preserve"> </w:t>
      </w:r>
    </w:p>
    <w:p w14:paraId="40C76C46" w14:textId="42BEF3FC" w:rsidR="00E75022" w:rsidRPr="00735D4B" w:rsidRDefault="00E75022"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bCs/>
          <w:szCs w:val="28"/>
        </w:rPr>
      </w:pPr>
      <w:r w:rsidRPr="00735D4B">
        <w:rPr>
          <w:rFonts w:cs="Times New Roman"/>
          <w:szCs w:val="28"/>
        </w:rPr>
        <w:t xml:space="preserve">c) </w:t>
      </w:r>
      <w:r w:rsidRPr="00735D4B">
        <w:rPr>
          <w:rFonts w:cs="Times New Roman"/>
          <w:bCs/>
          <w:szCs w:val="28"/>
        </w:rPr>
        <w:t>Hỗ trợ tối đa 50 triệu đồng/hộ đ</w:t>
      </w:r>
      <w:r w:rsidRPr="00735D4B">
        <w:rPr>
          <w:rFonts w:cs="Times New Roman"/>
          <w:bCs/>
          <w:szCs w:val="28"/>
          <w:lang w:val="vi-VN"/>
        </w:rPr>
        <w:t xml:space="preserve">ối </w:t>
      </w:r>
      <w:r w:rsidRPr="00735D4B">
        <w:rPr>
          <w:rFonts w:cs="Times New Roman"/>
          <w:bCs/>
          <w:szCs w:val="28"/>
        </w:rPr>
        <w:t xml:space="preserve">với đối </w:t>
      </w:r>
      <w:r w:rsidRPr="00735D4B">
        <w:rPr>
          <w:rFonts w:cs="Times New Roman"/>
          <w:bCs/>
          <w:szCs w:val="28"/>
          <w:lang w:val="vi-VN"/>
        </w:rPr>
        <w:t>tượng không thuộc trường hợp quy định tại điểm a</w:t>
      </w:r>
      <w:r w:rsidR="00F6567F" w:rsidRPr="00735D4B">
        <w:rPr>
          <w:rFonts w:cs="Times New Roman"/>
          <w:bCs/>
          <w:szCs w:val="28"/>
        </w:rPr>
        <w:t>,</w:t>
      </w:r>
      <w:r w:rsidR="00E00F16" w:rsidRPr="00735D4B">
        <w:rPr>
          <w:rFonts w:cs="Times New Roman"/>
          <w:bCs/>
          <w:szCs w:val="28"/>
        </w:rPr>
        <w:t xml:space="preserve"> điểm </w:t>
      </w:r>
      <w:r w:rsidRPr="00735D4B">
        <w:rPr>
          <w:rFonts w:cs="Times New Roman"/>
          <w:bCs/>
          <w:szCs w:val="28"/>
        </w:rPr>
        <w:t>b</w:t>
      </w:r>
      <w:r w:rsidRPr="00735D4B">
        <w:rPr>
          <w:rFonts w:cs="Times New Roman"/>
          <w:bCs/>
          <w:szCs w:val="28"/>
          <w:lang w:val="vi-VN"/>
        </w:rPr>
        <w:t xml:space="preserve"> khoản này</w:t>
      </w:r>
      <w:r w:rsidRPr="00735D4B">
        <w:rPr>
          <w:rFonts w:cs="Times New Roman"/>
          <w:bCs/>
          <w:szCs w:val="28"/>
        </w:rPr>
        <w:t>.</w:t>
      </w:r>
    </w:p>
    <w:p w14:paraId="3324C77D" w14:textId="322DA9B5" w:rsidR="00A71A94" w:rsidRPr="00735D4B" w:rsidRDefault="001B57A3"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b/>
          <w:szCs w:val="28"/>
          <w:lang w:val="vi-VN"/>
        </w:rPr>
      </w:pPr>
      <w:r w:rsidRPr="00735D4B">
        <w:rPr>
          <w:rFonts w:ascii="Times New Roman Bold" w:hAnsi="Times New Roman Bold" w:cs="Times New Roman"/>
          <w:b/>
          <w:bCs/>
          <w:spacing w:val="-4"/>
          <w:szCs w:val="28"/>
          <w:lang w:val="vi-VN"/>
        </w:rPr>
        <w:t xml:space="preserve">Điều </w:t>
      </w:r>
      <w:r w:rsidR="0017612D" w:rsidRPr="00735D4B">
        <w:rPr>
          <w:rFonts w:ascii="Times New Roman Bold" w:hAnsi="Times New Roman Bold" w:cs="Times New Roman"/>
          <w:b/>
          <w:bCs/>
          <w:spacing w:val="-4"/>
          <w:szCs w:val="28"/>
        </w:rPr>
        <w:t>6</w:t>
      </w:r>
      <w:r w:rsidRPr="00735D4B">
        <w:rPr>
          <w:rFonts w:ascii="Times New Roman Bold" w:hAnsi="Times New Roman Bold" w:cs="Times New Roman"/>
          <w:b/>
          <w:bCs/>
          <w:spacing w:val="-4"/>
          <w:szCs w:val="28"/>
          <w:lang w:val="vi-VN"/>
        </w:rPr>
        <w:t>. Mức h</w:t>
      </w:r>
      <w:r w:rsidRPr="00735D4B">
        <w:rPr>
          <w:rFonts w:ascii="Times New Roman Bold" w:hAnsi="Times New Roman Bold" w:cs="Times New Roman"/>
          <w:b/>
          <w:spacing w:val="-4"/>
          <w:szCs w:val="28"/>
          <w:lang w:val="vi-VN"/>
        </w:rPr>
        <w:t>ỗ trợ</w:t>
      </w:r>
      <w:r w:rsidR="009F346E" w:rsidRPr="00735D4B">
        <w:rPr>
          <w:rFonts w:ascii="Times New Roman Bold" w:hAnsi="Times New Roman Bold" w:cs="Times New Roman"/>
          <w:b/>
          <w:spacing w:val="-4"/>
          <w:szCs w:val="28"/>
        </w:rPr>
        <w:t xml:space="preserve"> </w:t>
      </w:r>
      <w:r w:rsidRPr="00735D4B">
        <w:rPr>
          <w:rFonts w:ascii="Times New Roman Bold" w:hAnsi="Times New Roman Bold" w:cs="Times New Roman"/>
          <w:b/>
          <w:spacing w:val="-4"/>
          <w:szCs w:val="28"/>
          <w:lang w:val="vi-VN"/>
        </w:rPr>
        <w:t>cho 01 dự án, định mức hỗ trợ</w:t>
      </w:r>
      <w:r w:rsidR="00FF2BAF" w:rsidRPr="00735D4B">
        <w:rPr>
          <w:rFonts w:ascii="Times New Roman Bold" w:hAnsi="Times New Roman Bold" w:cs="Times New Roman"/>
          <w:b/>
          <w:spacing w:val="-4"/>
          <w:szCs w:val="28"/>
        </w:rPr>
        <w:t xml:space="preserve"> các</w:t>
      </w:r>
      <w:r w:rsidRPr="00735D4B">
        <w:rPr>
          <w:rFonts w:ascii="Times New Roman Bold" w:hAnsi="Times New Roman Bold" w:cs="Times New Roman"/>
          <w:b/>
          <w:spacing w:val="-4"/>
          <w:szCs w:val="28"/>
          <w:lang w:val="vi-VN"/>
        </w:rPr>
        <w:t xml:space="preserve"> đối tượng tham gia</w:t>
      </w:r>
      <w:r w:rsidRPr="00735D4B">
        <w:rPr>
          <w:rFonts w:cs="Times New Roman"/>
          <w:b/>
          <w:szCs w:val="28"/>
          <w:lang w:val="vi-VN"/>
        </w:rPr>
        <w:t xml:space="preserve"> dự án</w:t>
      </w:r>
      <w:r w:rsidR="00A71A94" w:rsidRPr="00735D4B">
        <w:rPr>
          <w:rFonts w:cs="Times New Roman"/>
          <w:b/>
          <w:szCs w:val="28"/>
        </w:rPr>
        <w:t xml:space="preserve"> </w:t>
      </w:r>
      <w:r w:rsidR="00D155C6" w:rsidRPr="00735D4B">
        <w:rPr>
          <w:rFonts w:cs="Times New Roman"/>
          <w:b/>
          <w:szCs w:val="28"/>
        </w:rPr>
        <w:t>p</w:t>
      </w:r>
      <w:r w:rsidR="00A71A94" w:rsidRPr="00735D4B">
        <w:rPr>
          <w:rFonts w:cs="Times New Roman"/>
          <w:b/>
          <w:szCs w:val="28"/>
        </w:rPr>
        <w:t>hát triển sản xuất</w:t>
      </w:r>
      <w:r w:rsidRPr="00735D4B">
        <w:rPr>
          <w:rFonts w:cs="Times New Roman"/>
          <w:b/>
          <w:szCs w:val="28"/>
          <w:lang w:val="vi-VN"/>
        </w:rPr>
        <w:t xml:space="preserve"> theo nhiệm vụ</w:t>
      </w:r>
    </w:p>
    <w:p w14:paraId="20A0FFFE" w14:textId="0BFCC695" w:rsidR="00D155C6" w:rsidRPr="00735D4B" w:rsidRDefault="00D155C6"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szCs w:val="28"/>
        </w:rPr>
      </w:pPr>
      <w:r w:rsidRPr="00735D4B">
        <w:rPr>
          <w:rFonts w:cs="Times New Roman"/>
          <w:b/>
          <w:bCs/>
          <w:szCs w:val="28"/>
        </w:rPr>
        <w:t>1. Mức hỗ trợ</w:t>
      </w:r>
      <w:r w:rsidR="00663F4A" w:rsidRPr="00735D4B">
        <w:rPr>
          <w:rFonts w:cs="Times New Roman"/>
          <w:b/>
          <w:bCs/>
          <w:szCs w:val="28"/>
        </w:rPr>
        <w:t xml:space="preserve"> cho</w:t>
      </w:r>
      <w:r w:rsidRPr="00735D4B">
        <w:rPr>
          <w:rFonts w:cs="Times New Roman"/>
          <w:b/>
          <w:bCs/>
          <w:szCs w:val="28"/>
        </w:rPr>
        <w:t xml:space="preserve"> 01 dự án</w:t>
      </w:r>
      <w:r w:rsidR="00AB457D" w:rsidRPr="00735D4B">
        <w:rPr>
          <w:rFonts w:cs="Times New Roman"/>
          <w:b/>
          <w:bCs/>
          <w:szCs w:val="28"/>
        </w:rPr>
        <w:t xml:space="preserve">: </w:t>
      </w:r>
      <w:r w:rsidR="00C12E18" w:rsidRPr="00735D4B">
        <w:rPr>
          <w:rFonts w:cs="Times New Roman"/>
          <w:szCs w:val="28"/>
        </w:rPr>
        <w:t xml:space="preserve">Hỗ </w:t>
      </w:r>
      <w:r w:rsidR="00B964AC" w:rsidRPr="00735D4B">
        <w:rPr>
          <w:rFonts w:cs="Times New Roman"/>
          <w:szCs w:val="28"/>
        </w:rPr>
        <w:t xml:space="preserve">trợ </w:t>
      </w:r>
      <w:r w:rsidR="00C12E18" w:rsidRPr="00735D4B">
        <w:rPr>
          <w:rFonts w:cs="Times New Roman"/>
          <w:szCs w:val="28"/>
        </w:rPr>
        <w:t>tối đa 3</w:t>
      </w:r>
      <w:r w:rsidR="00D82EC3" w:rsidRPr="00735D4B">
        <w:rPr>
          <w:rFonts w:cs="Times New Roman"/>
          <w:szCs w:val="28"/>
        </w:rPr>
        <w:t>.000</w:t>
      </w:r>
      <w:r w:rsidR="00C12E18" w:rsidRPr="00735D4B">
        <w:rPr>
          <w:rFonts w:cs="Times New Roman"/>
          <w:szCs w:val="28"/>
        </w:rPr>
        <w:t xml:space="preserve"> </w:t>
      </w:r>
      <w:r w:rsidR="00D82EC3" w:rsidRPr="00735D4B">
        <w:rPr>
          <w:rFonts w:cs="Times New Roman"/>
          <w:szCs w:val="28"/>
        </w:rPr>
        <w:t>triệu</w:t>
      </w:r>
      <w:r w:rsidR="00C12E18" w:rsidRPr="00735D4B">
        <w:rPr>
          <w:rFonts w:cs="Times New Roman"/>
          <w:szCs w:val="28"/>
        </w:rPr>
        <w:t xml:space="preserve"> đồng/01 dự án</w:t>
      </w:r>
      <w:r w:rsidRPr="00735D4B">
        <w:rPr>
          <w:rFonts w:cs="Times New Roman"/>
          <w:szCs w:val="28"/>
        </w:rPr>
        <w:t>.</w:t>
      </w:r>
    </w:p>
    <w:p w14:paraId="5F5D97BB" w14:textId="77777777" w:rsidR="00AB457D" w:rsidRPr="00735D4B" w:rsidRDefault="00AB457D"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b/>
          <w:bCs/>
          <w:szCs w:val="28"/>
          <w:lang w:val="vi-VN"/>
        </w:rPr>
      </w:pPr>
      <w:r w:rsidRPr="00735D4B">
        <w:rPr>
          <w:rFonts w:cs="Times New Roman"/>
          <w:b/>
          <w:bCs/>
          <w:szCs w:val="28"/>
        </w:rPr>
        <w:t xml:space="preserve">2. </w:t>
      </w:r>
      <w:r w:rsidRPr="00735D4B">
        <w:rPr>
          <w:rFonts w:cs="Times New Roman"/>
          <w:b/>
          <w:bCs/>
          <w:szCs w:val="28"/>
          <w:lang w:val="vi-VN"/>
        </w:rPr>
        <w:t>Định mức hỗ trợ các đối tượng tham gia dự án</w:t>
      </w:r>
    </w:p>
    <w:p w14:paraId="4CC83ED7" w14:textId="044E5CF5" w:rsidR="00A53E60" w:rsidRPr="00735D4B" w:rsidRDefault="00A53E60"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szCs w:val="28"/>
        </w:rPr>
      </w:pPr>
      <w:r w:rsidRPr="00735D4B">
        <w:rPr>
          <w:rFonts w:cs="Times New Roman"/>
          <w:szCs w:val="28"/>
        </w:rPr>
        <w:t>a) Hỗ trợ tối đa 80 triệu đồng/hộ đối với hộ nghèo, hộ cận nghèo</w:t>
      </w:r>
      <w:r w:rsidR="00F34D97" w:rsidRPr="00735D4B">
        <w:rPr>
          <w:rFonts w:cs="Times New Roman"/>
          <w:szCs w:val="28"/>
        </w:rPr>
        <w:t>;</w:t>
      </w:r>
    </w:p>
    <w:p w14:paraId="391FACED" w14:textId="1CD44F4F" w:rsidR="00A53E60" w:rsidRPr="00735D4B" w:rsidRDefault="00A53E60"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szCs w:val="28"/>
        </w:rPr>
      </w:pPr>
      <w:r w:rsidRPr="00735D4B">
        <w:rPr>
          <w:rFonts w:cs="Times New Roman"/>
          <w:szCs w:val="28"/>
        </w:rPr>
        <w:t>b) Hỗ trợ tối đa 70 triệu đồng/</w:t>
      </w:r>
      <w:r w:rsidRPr="00735D4B">
        <w:rPr>
          <w:rFonts w:eastAsia="Arial" w:cs="Times New Roman"/>
          <w:noProof/>
          <w:szCs w:val="28"/>
        </w:rPr>
        <w:t>hộ đối với hộ mới thoát nghèo</w:t>
      </w:r>
      <w:r w:rsidR="00BE7FA7" w:rsidRPr="00735D4B">
        <w:rPr>
          <w:rFonts w:eastAsia="Arial" w:cs="Times New Roman"/>
          <w:noProof/>
          <w:szCs w:val="28"/>
        </w:rPr>
        <w:t xml:space="preserve"> (trong vòng 36 tháng kể từ thời điểm hộ được cấp có thẩm quyền công nhận thoát nghèo)</w:t>
      </w:r>
      <w:r w:rsidRPr="00735D4B">
        <w:rPr>
          <w:rFonts w:eastAsia="Arial" w:cs="Times New Roman"/>
          <w:noProof/>
          <w:szCs w:val="28"/>
        </w:rPr>
        <w:t xml:space="preserve">, </w:t>
      </w:r>
      <w:r w:rsidR="00BC4490" w:rsidRPr="00735D4B">
        <w:rPr>
          <w:rFonts w:eastAsia="Arial" w:cs="Times New Roman"/>
          <w:noProof/>
          <w:szCs w:val="28"/>
        </w:rPr>
        <w:br/>
      </w:r>
      <w:r w:rsidRPr="00735D4B">
        <w:rPr>
          <w:rFonts w:eastAsia="Arial" w:cs="Times New Roman"/>
          <w:noProof/>
          <w:szCs w:val="28"/>
        </w:rPr>
        <w:t xml:space="preserve">hộ </w:t>
      </w:r>
      <w:r w:rsidRPr="00735D4B">
        <w:rPr>
          <w:rFonts w:cs="Times New Roman"/>
          <w:bCs/>
          <w:szCs w:val="28"/>
        </w:rPr>
        <w:t xml:space="preserve">có thành viên là </w:t>
      </w:r>
      <w:r w:rsidRPr="00735D4B">
        <w:rPr>
          <w:rFonts w:cs="Times New Roman"/>
          <w:bCs/>
          <w:szCs w:val="28"/>
          <w:lang w:val="vi-VN"/>
        </w:rPr>
        <w:t>người có công với cách mạng</w:t>
      </w:r>
      <w:r w:rsidRPr="00735D4B">
        <w:rPr>
          <w:rFonts w:cs="Times New Roman"/>
          <w:bCs/>
          <w:szCs w:val="28"/>
        </w:rPr>
        <w:t>, hộ dân tộc thiểu số</w:t>
      </w:r>
      <w:r w:rsidR="006743C1" w:rsidRPr="00735D4B">
        <w:rPr>
          <w:rFonts w:cs="Times New Roman"/>
          <w:bCs/>
          <w:szCs w:val="28"/>
        </w:rPr>
        <w:t>;</w:t>
      </w:r>
      <w:r w:rsidRPr="00735D4B">
        <w:rPr>
          <w:rFonts w:cs="Times New Roman"/>
          <w:szCs w:val="28"/>
        </w:rPr>
        <w:t xml:space="preserve"> </w:t>
      </w:r>
    </w:p>
    <w:p w14:paraId="0F39CC61" w14:textId="28ADD589" w:rsidR="00A53E60" w:rsidRPr="00735D4B" w:rsidRDefault="00A53E60"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bCs/>
          <w:szCs w:val="28"/>
        </w:rPr>
      </w:pPr>
      <w:r w:rsidRPr="00735D4B">
        <w:rPr>
          <w:rFonts w:cs="Times New Roman"/>
          <w:szCs w:val="28"/>
        </w:rPr>
        <w:t xml:space="preserve">c) </w:t>
      </w:r>
      <w:r w:rsidRPr="00735D4B">
        <w:rPr>
          <w:rFonts w:cs="Times New Roman"/>
          <w:bCs/>
          <w:szCs w:val="28"/>
        </w:rPr>
        <w:t>Hỗ trợ tối đa 50 triệu đồng/hộ đ</w:t>
      </w:r>
      <w:r w:rsidRPr="00735D4B">
        <w:rPr>
          <w:rFonts w:cs="Times New Roman"/>
          <w:bCs/>
          <w:szCs w:val="28"/>
          <w:lang w:val="vi-VN"/>
        </w:rPr>
        <w:t xml:space="preserve">ối </w:t>
      </w:r>
      <w:r w:rsidRPr="00735D4B">
        <w:rPr>
          <w:rFonts w:cs="Times New Roman"/>
          <w:bCs/>
          <w:szCs w:val="28"/>
        </w:rPr>
        <w:t xml:space="preserve">với đối </w:t>
      </w:r>
      <w:r w:rsidRPr="00735D4B">
        <w:rPr>
          <w:rFonts w:cs="Times New Roman"/>
          <w:bCs/>
          <w:szCs w:val="28"/>
          <w:lang w:val="vi-VN"/>
        </w:rPr>
        <w:t>tượng không thuộc trường hợp quy định tại điểm a</w:t>
      </w:r>
      <w:r w:rsidR="006743C1" w:rsidRPr="00735D4B">
        <w:rPr>
          <w:rFonts w:cs="Times New Roman"/>
          <w:bCs/>
          <w:szCs w:val="28"/>
        </w:rPr>
        <w:t>,</w:t>
      </w:r>
      <w:r w:rsidR="00E00F16" w:rsidRPr="00735D4B">
        <w:rPr>
          <w:rFonts w:cs="Times New Roman"/>
          <w:bCs/>
          <w:szCs w:val="28"/>
        </w:rPr>
        <w:t xml:space="preserve"> điểm </w:t>
      </w:r>
      <w:r w:rsidRPr="00735D4B">
        <w:rPr>
          <w:rFonts w:cs="Times New Roman"/>
          <w:bCs/>
          <w:szCs w:val="28"/>
        </w:rPr>
        <w:t>b</w:t>
      </w:r>
      <w:r w:rsidRPr="00735D4B">
        <w:rPr>
          <w:rFonts w:cs="Times New Roman"/>
          <w:bCs/>
          <w:szCs w:val="28"/>
          <w:lang w:val="vi-VN"/>
        </w:rPr>
        <w:t xml:space="preserve"> khoản này</w:t>
      </w:r>
      <w:r w:rsidRPr="00735D4B">
        <w:rPr>
          <w:rFonts w:cs="Times New Roman"/>
          <w:bCs/>
          <w:szCs w:val="28"/>
        </w:rPr>
        <w:t>.</w:t>
      </w:r>
    </w:p>
    <w:p w14:paraId="1007AF88" w14:textId="27C6E771" w:rsidR="00A20315" w:rsidRPr="00735D4B" w:rsidRDefault="001E093A"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b/>
          <w:bCs/>
          <w:szCs w:val="28"/>
        </w:rPr>
      </w:pPr>
      <w:r w:rsidRPr="00735D4B">
        <w:rPr>
          <w:rFonts w:cs="Times New Roman"/>
          <w:b/>
          <w:bCs/>
          <w:szCs w:val="28"/>
        </w:rPr>
        <w:t xml:space="preserve">Điều </w:t>
      </w:r>
      <w:r w:rsidR="0017612D" w:rsidRPr="00735D4B">
        <w:rPr>
          <w:rFonts w:cs="Times New Roman"/>
          <w:b/>
          <w:bCs/>
          <w:szCs w:val="28"/>
        </w:rPr>
        <w:t>7</w:t>
      </w:r>
      <w:r w:rsidRPr="00735D4B">
        <w:rPr>
          <w:rFonts w:cs="Times New Roman"/>
          <w:b/>
          <w:bCs/>
          <w:szCs w:val="28"/>
        </w:rPr>
        <w:t xml:space="preserve">. Nguồn kinh phí thực hiện </w:t>
      </w:r>
    </w:p>
    <w:p w14:paraId="3B423E61" w14:textId="1255C04D" w:rsidR="00A20315" w:rsidRPr="00735D4B" w:rsidRDefault="001E093A"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szCs w:val="28"/>
        </w:rPr>
      </w:pPr>
      <w:r w:rsidRPr="00735D4B">
        <w:rPr>
          <w:rFonts w:cs="Times New Roman"/>
          <w:spacing w:val="-6"/>
          <w:szCs w:val="28"/>
        </w:rPr>
        <w:t xml:space="preserve">Kinh phí thực hiện từ nguồn </w:t>
      </w:r>
      <w:r w:rsidR="00A20315" w:rsidRPr="00735D4B">
        <w:rPr>
          <w:rFonts w:cs="Times New Roman"/>
          <w:spacing w:val="-6"/>
          <w:szCs w:val="28"/>
        </w:rPr>
        <w:t xml:space="preserve">ngân sách </w:t>
      </w:r>
      <w:r w:rsidR="00E0514F" w:rsidRPr="00735D4B">
        <w:rPr>
          <w:rFonts w:cs="Times New Roman"/>
          <w:spacing w:val="-6"/>
          <w:szCs w:val="28"/>
        </w:rPr>
        <w:t>t</w:t>
      </w:r>
      <w:r w:rsidR="00A20315" w:rsidRPr="00735D4B">
        <w:rPr>
          <w:rFonts w:cs="Times New Roman"/>
          <w:spacing w:val="-6"/>
          <w:szCs w:val="28"/>
        </w:rPr>
        <w:t>rung ương hỗ trợ có mục tiêu thực hiện</w:t>
      </w:r>
      <w:r w:rsidR="00A20315" w:rsidRPr="00735D4B">
        <w:rPr>
          <w:rFonts w:cs="Times New Roman"/>
          <w:szCs w:val="28"/>
        </w:rPr>
        <w:t xml:space="preserve"> Chương trình mục tiêu quốc gia xây dựng nông thôn mới, giảm nghèo bền vững và phát triển kinh tế - xã hội vùng đồng bào dân tộc thiểu số</w:t>
      </w:r>
      <w:r w:rsidR="00E0514F" w:rsidRPr="00735D4B">
        <w:rPr>
          <w:rFonts w:cs="Times New Roman"/>
          <w:szCs w:val="28"/>
        </w:rPr>
        <w:t xml:space="preserve"> và</w:t>
      </w:r>
      <w:r w:rsidR="00A20315" w:rsidRPr="00735D4B">
        <w:rPr>
          <w:rFonts w:cs="Times New Roman"/>
          <w:szCs w:val="28"/>
        </w:rPr>
        <w:t xml:space="preserve"> miền núi giai đoạn </w:t>
      </w:r>
      <w:r w:rsidR="00A20315" w:rsidRPr="00735D4B">
        <w:rPr>
          <w:rFonts w:cs="Times New Roman"/>
          <w:spacing w:val="-6"/>
          <w:szCs w:val="28"/>
        </w:rPr>
        <w:t>2026</w:t>
      </w:r>
      <w:r w:rsidR="00E0514F" w:rsidRPr="00735D4B">
        <w:rPr>
          <w:rFonts w:cs="Times New Roman"/>
          <w:spacing w:val="-6"/>
          <w:szCs w:val="28"/>
        </w:rPr>
        <w:t xml:space="preserve"> </w:t>
      </w:r>
      <w:r w:rsidR="00A20315" w:rsidRPr="00735D4B">
        <w:rPr>
          <w:rFonts w:cs="Times New Roman"/>
          <w:spacing w:val="-6"/>
          <w:szCs w:val="28"/>
        </w:rPr>
        <w:t>-</w:t>
      </w:r>
      <w:r w:rsidR="00E0514F" w:rsidRPr="00735D4B">
        <w:rPr>
          <w:rFonts w:cs="Times New Roman"/>
          <w:spacing w:val="-6"/>
          <w:szCs w:val="28"/>
        </w:rPr>
        <w:t xml:space="preserve"> </w:t>
      </w:r>
      <w:r w:rsidR="00A20315" w:rsidRPr="00735D4B">
        <w:rPr>
          <w:rFonts w:cs="Times New Roman"/>
          <w:spacing w:val="-6"/>
          <w:szCs w:val="28"/>
        </w:rPr>
        <w:t>2030; nguồn đối ứng ngân sách địa phương theo quy định hiện hành; lồng ghép</w:t>
      </w:r>
      <w:r w:rsidR="00A20315" w:rsidRPr="00735D4B">
        <w:rPr>
          <w:rFonts w:cs="Times New Roman"/>
          <w:szCs w:val="28"/>
        </w:rPr>
        <w:t xml:space="preserve"> </w:t>
      </w:r>
      <w:r w:rsidR="00A20315" w:rsidRPr="00735D4B">
        <w:rPr>
          <w:rFonts w:cs="Times New Roman"/>
          <w:spacing w:val="-6"/>
          <w:szCs w:val="28"/>
        </w:rPr>
        <w:t>từ nguồn kinh phí thực hiện các chương trình, kế hoạch, đề án có liên quan; nguồn vốn</w:t>
      </w:r>
      <w:r w:rsidR="00A20315" w:rsidRPr="00735D4B">
        <w:rPr>
          <w:rFonts w:cs="Times New Roman"/>
          <w:szCs w:val="28"/>
        </w:rPr>
        <w:t xml:space="preserve"> xã hội hóa được huy động từ các doanh nghiệp, tổ chức, cá nhân trong, ngoài nước và các nguồn hợp pháp khác. </w:t>
      </w:r>
    </w:p>
    <w:p w14:paraId="160198EB" w14:textId="485F3D70" w:rsidR="00570DA7" w:rsidRPr="00735D4B" w:rsidRDefault="00F208BF"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szCs w:val="28"/>
          <w:lang w:val="vi-VN" w:eastAsia="vi-VN"/>
        </w:rPr>
      </w:pPr>
      <w:bookmarkStart w:id="3" w:name="loai_2"/>
      <w:bookmarkEnd w:id="2"/>
      <w:r w:rsidRPr="00735D4B">
        <w:rPr>
          <w:rFonts w:eastAsia="Times New Roman" w:cs="Times New Roman"/>
          <w:b/>
          <w:bCs/>
          <w:szCs w:val="28"/>
        </w:rPr>
        <w:t xml:space="preserve">Điều </w:t>
      </w:r>
      <w:r w:rsidR="0017612D" w:rsidRPr="00735D4B">
        <w:rPr>
          <w:rFonts w:eastAsia="Times New Roman" w:cs="Times New Roman"/>
          <w:b/>
          <w:bCs/>
          <w:szCs w:val="28"/>
        </w:rPr>
        <w:t>8</w:t>
      </w:r>
      <w:r w:rsidRPr="00735D4B">
        <w:rPr>
          <w:rFonts w:eastAsia="Times New Roman" w:cs="Times New Roman"/>
          <w:b/>
          <w:bCs/>
          <w:szCs w:val="28"/>
        </w:rPr>
        <w:t xml:space="preserve">. </w:t>
      </w:r>
      <w:r w:rsidR="00570DA7" w:rsidRPr="00735D4B">
        <w:rPr>
          <w:rFonts w:eastAsia="Times New Roman" w:cs="Times New Roman"/>
          <w:b/>
          <w:bCs/>
          <w:szCs w:val="28"/>
          <w:lang w:val="vi-VN"/>
        </w:rPr>
        <w:t>Tổ chức thực hiện</w:t>
      </w:r>
    </w:p>
    <w:p w14:paraId="1A01DB9C" w14:textId="77777777" w:rsidR="00DB0276" w:rsidRPr="00735D4B" w:rsidRDefault="00DB0276"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eastAsia="Times New Roman" w:cs="Times New Roman"/>
          <w:szCs w:val="28"/>
        </w:rPr>
      </w:pPr>
      <w:r w:rsidRPr="00735D4B">
        <w:rPr>
          <w:rFonts w:eastAsia="Times New Roman" w:cs="Times New Roman"/>
          <w:spacing w:val="-6"/>
          <w:szCs w:val="28"/>
        </w:rPr>
        <w:t>1. Giao Ủy ban nhân dân tỉnh tổ chức thực hiện Nghị quyết theo đúng quy định</w:t>
      </w:r>
      <w:r w:rsidRPr="00735D4B">
        <w:rPr>
          <w:rFonts w:eastAsia="Times New Roman" w:cs="Times New Roman"/>
          <w:szCs w:val="28"/>
        </w:rPr>
        <w:t xml:space="preserve"> của pháp luật.</w:t>
      </w:r>
    </w:p>
    <w:p w14:paraId="2F0AA0AC" w14:textId="5452BC53" w:rsidR="00DB0276" w:rsidRPr="00735D4B" w:rsidRDefault="00DB0276"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eastAsia="Times New Roman" w:cs="Times New Roman"/>
          <w:szCs w:val="28"/>
        </w:rPr>
      </w:pPr>
      <w:r w:rsidRPr="00735D4B">
        <w:rPr>
          <w:rFonts w:eastAsia="Times New Roman" w:cs="Times New Roman"/>
          <w:spacing w:val="-4"/>
          <w:szCs w:val="28"/>
        </w:rPr>
        <w:t>2. Giao Thường trực Hội đồng nhân dân tỉnh, các Ban Hội đồng nhân dân tỉnh</w:t>
      </w:r>
      <w:r w:rsidRPr="00735D4B">
        <w:rPr>
          <w:rFonts w:eastAsia="Times New Roman" w:cs="Times New Roman"/>
          <w:szCs w:val="28"/>
        </w:rPr>
        <w:t xml:space="preserve">, </w:t>
      </w:r>
      <w:r w:rsidRPr="00735D4B">
        <w:rPr>
          <w:rFonts w:eastAsia="Times New Roman" w:cs="Times New Roman"/>
          <w:spacing w:val="-4"/>
          <w:szCs w:val="28"/>
        </w:rPr>
        <w:t>các Tổ đại biểu Hội đồng nhân dân tỉnh và đại biểu Hội đồng nhân dân tỉnh giám sá</w:t>
      </w:r>
      <w:r w:rsidRPr="00735D4B">
        <w:rPr>
          <w:rFonts w:eastAsia="Times New Roman" w:cs="Times New Roman"/>
          <w:szCs w:val="28"/>
        </w:rPr>
        <w:t>t việc thực hiện Nghị quyết.</w:t>
      </w:r>
    </w:p>
    <w:p w14:paraId="751C656C" w14:textId="7B480286" w:rsidR="00570DA7" w:rsidRPr="00735D4B" w:rsidRDefault="00570DA7"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cs="Times New Roman"/>
          <w:b/>
          <w:bCs/>
          <w:szCs w:val="28"/>
          <w:lang w:val="vi-VN"/>
        </w:rPr>
      </w:pPr>
      <w:r w:rsidRPr="00735D4B">
        <w:rPr>
          <w:rFonts w:cs="Times New Roman"/>
          <w:b/>
          <w:bCs/>
          <w:szCs w:val="28"/>
          <w:lang w:val="vi-VN"/>
        </w:rPr>
        <w:t xml:space="preserve">Điều </w:t>
      </w:r>
      <w:r w:rsidR="0017612D" w:rsidRPr="00735D4B">
        <w:rPr>
          <w:rFonts w:cs="Times New Roman"/>
          <w:b/>
          <w:bCs/>
          <w:szCs w:val="28"/>
        </w:rPr>
        <w:t>9</w:t>
      </w:r>
      <w:r w:rsidRPr="00735D4B">
        <w:rPr>
          <w:rFonts w:cs="Times New Roman"/>
          <w:b/>
          <w:bCs/>
          <w:szCs w:val="28"/>
          <w:lang w:val="vi-VN"/>
        </w:rPr>
        <w:t>. Điều khoản thi hành</w:t>
      </w:r>
    </w:p>
    <w:p w14:paraId="5D6BE2FC" w14:textId="570D05CE" w:rsidR="00570DA7" w:rsidRPr="00735D4B" w:rsidRDefault="00570DA7" w:rsidP="00A110EE">
      <w:pPr>
        <w:pBdr>
          <w:top w:val="dotted" w:sz="4" w:space="0" w:color="FFFFFF"/>
          <w:left w:val="dotted" w:sz="4" w:space="0" w:color="FFFFFF"/>
          <w:bottom w:val="dotted" w:sz="4" w:space="10" w:color="FFFFFF"/>
          <w:right w:val="dotted" w:sz="4" w:space="0" w:color="FFFFFF"/>
        </w:pBdr>
        <w:spacing w:before="120" w:after="120" w:line="380" w:lineRule="exact"/>
        <w:ind w:firstLine="709"/>
        <w:jc w:val="both"/>
        <w:rPr>
          <w:rFonts w:eastAsia="Times New Roman" w:cs="Times New Roman"/>
          <w:szCs w:val="28"/>
        </w:rPr>
      </w:pPr>
      <w:r w:rsidRPr="00735D4B">
        <w:rPr>
          <w:rFonts w:eastAsia="Times New Roman" w:cs="Times New Roman"/>
          <w:szCs w:val="28"/>
          <w:lang w:val="vi-VN"/>
        </w:rPr>
        <w:t xml:space="preserve">1. Nghị quyết này có hiệu lực thi hành </w:t>
      </w:r>
      <w:r w:rsidR="00456287" w:rsidRPr="00735D4B">
        <w:rPr>
          <w:rFonts w:eastAsia="Times New Roman" w:cs="Times New Roman"/>
          <w:szCs w:val="28"/>
        </w:rPr>
        <w:t>từ ngày 1</w:t>
      </w:r>
      <w:r w:rsidR="00ED78FC" w:rsidRPr="00735D4B">
        <w:rPr>
          <w:rFonts w:eastAsia="Times New Roman" w:cs="Times New Roman"/>
          <w:szCs w:val="28"/>
        </w:rPr>
        <w:t>7</w:t>
      </w:r>
      <w:r w:rsidR="00456287" w:rsidRPr="00735D4B">
        <w:rPr>
          <w:rFonts w:eastAsia="Times New Roman" w:cs="Times New Roman"/>
          <w:szCs w:val="28"/>
        </w:rPr>
        <w:t xml:space="preserve"> tháng 7 năm 2026</w:t>
      </w:r>
      <w:r w:rsidRPr="00735D4B">
        <w:rPr>
          <w:rFonts w:eastAsia="Times New Roman" w:cs="Times New Roman"/>
          <w:szCs w:val="28"/>
          <w:lang w:val="vi-VN"/>
        </w:rPr>
        <w:t>.</w:t>
      </w:r>
    </w:p>
    <w:p w14:paraId="2019AAFA" w14:textId="27B0B643" w:rsidR="0084795F" w:rsidRPr="00735D4B" w:rsidRDefault="00FF3B04" w:rsidP="00A110EE">
      <w:pPr>
        <w:pBdr>
          <w:top w:val="dotted" w:sz="4" w:space="0" w:color="FFFFFF"/>
          <w:left w:val="dotted" w:sz="4" w:space="0" w:color="FFFFFF"/>
          <w:bottom w:val="dotted" w:sz="4" w:space="10" w:color="FFFFFF"/>
          <w:right w:val="dotted" w:sz="4" w:space="0" w:color="FFFFFF"/>
        </w:pBdr>
        <w:spacing w:before="120" w:after="120" w:line="366" w:lineRule="exact"/>
        <w:ind w:firstLine="709"/>
        <w:jc w:val="both"/>
        <w:rPr>
          <w:rFonts w:eastAsia="Times New Roman" w:cs="Times New Roman"/>
          <w:szCs w:val="28"/>
          <w:lang w:val="vi-VN"/>
        </w:rPr>
      </w:pPr>
      <w:r w:rsidRPr="00735D4B">
        <w:rPr>
          <w:rFonts w:eastAsia="Times New Roman" w:cs="Times New Roman"/>
          <w:szCs w:val="28"/>
          <w:lang w:val="vi-VN"/>
        </w:rPr>
        <w:lastRenderedPageBreak/>
        <w:t>2. Các Nghị quyết sau hết hiệu lực kể từ ngày</w:t>
      </w:r>
      <w:r w:rsidR="00316241" w:rsidRPr="00735D4B">
        <w:rPr>
          <w:rFonts w:eastAsia="Times New Roman" w:cs="Times New Roman"/>
          <w:szCs w:val="28"/>
        </w:rPr>
        <w:t xml:space="preserve"> </w:t>
      </w:r>
      <w:r w:rsidRPr="00735D4B">
        <w:rPr>
          <w:rFonts w:eastAsia="Times New Roman" w:cs="Times New Roman"/>
          <w:szCs w:val="28"/>
          <w:lang w:val="vi-VN"/>
        </w:rPr>
        <w:t>Nghị quyết này có hiệu lực thi hành:</w:t>
      </w:r>
    </w:p>
    <w:p w14:paraId="67B8C7C5" w14:textId="1996DC1E" w:rsidR="0084795F" w:rsidRPr="00735D4B" w:rsidRDefault="00E71214" w:rsidP="00A110EE">
      <w:pPr>
        <w:pBdr>
          <w:top w:val="dotted" w:sz="4" w:space="0" w:color="FFFFFF"/>
          <w:left w:val="dotted" w:sz="4" w:space="0" w:color="FFFFFF"/>
          <w:bottom w:val="dotted" w:sz="4" w:space="10" w:color="FFFFFF"/>
          <w:right w:val="dotted" w:sz="4" w:space="0" w:color="FFFFFF"/>
        </w:pBdr>
        <w:spacing w:before="120" w:after="120" w:line="366" w:lineRule="exact"/>
        <w:ind w:firstLine="709"/>
        <w:jc w:val="both"/>
        <w:rPr>
          <w:rFonts w:eastAsia="Times New Roman" w:cs="Times New Roman"/>
          <w:szCs w:val="28"/>
        </w:rPr>
      </w:pPr>
      <w:r w:rsidRPr="00735D4B">
        <w:rPr>
          <w:rFonts w:eastAsia="Times New Roman" w:cs="Times New Roman"/>
          <w:spacing w:val="-6"/>
          <w:szCs w:val="28"/>
        </w:rPr>
        <w:t xml:space="preserve">a) </w:t>
      </w:r>
      <w:r w:rsidR="009C1020" w:rsidRPr="00735D4B">
        <w:rPr>
          <w:rFonts w:eastAsia="Times New Roman" w:cs="Times New Roman"/>
          <w:spacing w:val="-6"/>
          <w:szCs w:val="28"/>
        </w:rPr>
        <w:t>Nghị quyết số 19/2022/NQ-HĐND ngày 29</w:t>
      </w:r>
      <w:r w:rsidR="00841F2C" w:rsidRPr="00735D4B">
        <w:rPr>
          <w:rFonts w:eastAsia="Times New Roman" w:cs="Times New Roman"/>
          <w:spacing w:val="-6"/>
          <w:szCs w:val="28"/>
        </w:rPr>
        <w:t xml:space="preserve"> tháng </w:t>
      </w:r>
      <w:r w:rsidR="009C1020" w:rsidRPr="00735D4B">
        <w:rPr>
          <w:rFonts w:eastAsia="Times New Roman" w:cs="Times New Roman"/>
          <w:spacing w:val="-6"/>
          <w:szCs w:val="28"/>
        </w:rPr>
        <w:t>8</w:t>
      </w:r>
      <w:r w:rsidR="00841F2C" w:rsidRPr="00735D4B">
        <w:rPr>
          <w:rFonts w:eastAsia="Times New Roman" w:cs="Times New Roman"/>
          <w:spacing w:val="-6"/>
          <w:szCs w:val="28"/>
        </w:rPr>
        <w:t xml:space="preserve"> năm </w:t>
      </w:r>
      <w:r w:rsidR="009C1020" w:rsidRPr="00735D4B">
        <w:rPr>
          <w:rFonts w:eastAsia="Times New Roman" w:cs="Times New Roman"/>
          <w:spacing w:val="-6"/>
          <w:szCs w:val="28"/>
        </w:rPr>
        <w:t>2022</w:t>
      </w:r>
      <w:r w:rsidR="00841F2C" w:rsidRPr="00735D4B">
        <w:rPr>
          <w:rFonts w:eastAsia="Times New Roman" w:cs="Times New Roman"/>
          <w:spacing w:val="-6"/>
          <w:szCs w:val="28"/>
        </w:rPr>
        <w:t xml:space="preserve"> của H</w:t>
      </w:r>
      <w:r w:rsidR="004F247E" w:rsidRPr="00735D4B">
        <w:rPr>
          <w:rFonts w:eastAsia="Times New Roman" w:cs="Times New Roman"/>
          <w:spacing w:val="-6"/>
          <w:szCs w:val="28"/>
        </w:rPr>
        <w:t>ội đồng</w:t>
      </w:r>
      <w:r w:rsidR="004F247E" w:rsidRPr="00735D4B">
        <w:rPr>
          <w:rFonts w:eastAsia="Times New Roman" w:cs="Times New Roman"/>
          <w:szCs w:val="28"/>
        </w:rPr>
        <w:t xml:space="preserve"> </w:t>
      </w:r>
      <w:r w:rsidR="004F247E" w:rsidRPr="00735D4B">
        <w:rPr>
          <w:rFonts w:eastAsia="Times New Roman" w:cs="Times New Roman"/>
          <w:spacing w:val="-4"/>
          <w:szCs w:val="28"/>
        </w:rPr>
        <w:t>nhân dân</w:t>
      </w:r>
      <w:r w:rsidR="00841F2C" w:rsidRPr="00735D4B">
        <w:rPr>
          <w:rFonts w:eastAsia="Times New Roman" w:cs="Times New Roman"/>
          <w:spacing w:val="-4"/>
          <w:szCs w:val="28"/>
        </w:rPr>
        <w:t xml:space="preserve"> tỉnh Thái Nguyên</w:t>
      </w:r>
      <w:r w:rsidR="009C1020" w:rsidRPr="00735D4B">
        <w:rPr>
          <w:rFonts w:eastAsia="Times New Roman" w:cs="Times New Roman"/>
          <w:spacing w:val="-4"/>
          <w:szCs w:val="28"/>
        </w:rPr>
        <w:t xml:space="preserve"> ban hành Quy định nội dung hỗ trợ, mẫu hồ sơ, trình tự</w:t>
      </w:r>
      <w:r w:rsidR="009C1020" w:rsidRPr="00735D4B">
        <w:rPr>
          <w:rFonts w:eastAsia="Times New Roman" w:cs="Times New Roman"/>
          <w:szCs w:val="28"/>
        </w:rPr>
        <w:t>, thủ tục lựa chọn dự án, kế hoạch, phương án sản xuất, lựa chọn đơn vị đặt hàng trong thực hiện các hoạt động hỗ trợ phát triển sản xuất thuộc các chương trình mục tiêu quốc gia trên địa bàn tỉnh Thái Nguyên</w:t>
      </w:r>
      <w:r w:rsidR="000A2E06" w:rsidRPr="00735D4B">
        <w:rPr>
          <w:rFonts w:eastAsia="Times New Roman" w:cs="Times New Roman"/>
          <w:szCs w:val="28"/>
        </w:rPr>
        <w:t>;</w:t>
      </w:r>
    </w:p>
    <w:p w14:paraId="1FCC3491" w14:textId="15343830" w:rsidR="00D50E58" w:rsidRPr="00735D4B" w:rsidRDefault="003636B5" w:rsidP="00A110EE">
      <w:pPr>
        <w:pBdr>
          <w:top w:val="dotted" w:sz="4" w:space="0" w:color="FFFFFF"/>
          <w:left w:val="dotted" w:sz="4" w:space="0" w:color="FFFFFF"/>
          <w:bottom w:val="dotted" w:sz="4" w:space="10" w:color="FFFFFF"/>
          <w:right w:val="dotted" w:sz="4" w:space="0" w:color="FFFFFF"/>
        </w:pBdr>
        <w:spacing w:before="120" w:after="120" w:line="366" w:lineRule="exact"/>
        <w:ind w:firstLine="709"/>
        <w:jc w:val="both"/>
        <w:rPr>
          <w:rFonts w:eastAsia="Times New Roman" w:cs="Times New Roman"/>
          <w:szCs w:val="28"/>
        </w:rPr>
      </w:pPr>
      <w:r w:rsidRPr="00735D4B">
        <w:rPr>
          <w:rFonts w:eastAsia="Times New Roman" w:cs="Times New Roman"/>
          <w:spacing w:val="-6"/>
          <w:szCs w:val="28"/>
        </w:rPr>
        <w:t>b</w:t>
      </w:r>
      <w:r w:rsidR="00D50E58" w:rsidRPr="00735D4B">
        <w:rPr>
          <w:rFonts w:eastAsia="Times New Roman" w:cs="Times New Roman"/>
          <w:spacing w:val="-6"/>
          <w:szCs w:val="28"/>
        </w:rPr>
        <w:t xml:space="preserve">) Nghị quyết số 12/2022/NQ-HĐND ngày 29 tháng 8 năm 2022 </w:t>
      </w:r>
      <w:r w:rsidR="00D50E58" w:rsidRPr="00735D4B">
        <w:rPr>
          <w:rFonts w:eastAsia="Times New Roman" w:cs="Times New Roman"/>
          <w:spacing w:val="-6"/>
          <w:szCs w:val="28"/>
          <w:lang w:val="vi-VN"/>
        </w:rPr>
        <w:t>của Hội đồng</w:t>
      </w:r>
      <w:r w:rsidR="00D50E58" w:rsidRPr="00735D4B">
        <w:rPr>
          <w:rFonts w:eastAsia="Times New Roman" w:cs="Times New Roman"/>
          <w:szCs w:val="28"/>
          <w:lang w:val="vi-VN"/>
        </w:rPr>
        <w:t xml:space="preserve"> nhân dân tỉnh Bắc Kạn</w:t>
      </w:r>
      <w:r w:rsidR="00D50E58" w:rsidRPr="00735D4B">
        <w:rPr>
          <w:rFonts w:eastAsia="Times New Roman" w:cs="Times New Roman"/>
          <w:szCs w:val="28"/>
        </w:rPr>
        <w:t xml:space="preserve"> quy định mức hỗ trợ từ ngân sách nhà nước thực hiện </w:t>
      </w:r>
      <w:r w:rsidR="00D50E58" w:rsidRPr="00735D4B">
        <w:rPr>
          <w:rFonts w:eastAsia="Times New Roman" w:cs="Times New Roman"/>
          <w:spacing w:val="-4"/>
          <w:szCs w:val="28"/>
        </w:rPr>
        <w:t>Chương trình mục tiêu quốc gia xây dựng nông thôn mới trên địa bàn tỉnh Bắc Kạn</w:t>
      </w:r>
      <w:r w:rsidR="00D50E58" w:rsidRPr="00735D4B">
        <w:rPr>
          <w:rFonts w:eastAsia="Times New Roman" w:cs="Times New Roman"/>
          <w:szCs w:val="28"/>
        </w:rPr>
        <w:t xml:space="preserve"> đến năm 2025</w:t>
      </w:r>
      <w:r w:rsidR="007A0723" w:rsidRPr="00735D4B">
        <w:rPr>
          <w:rFonts w:eastAsia="Times New Roman" w:cs="Times New Roman"/>
          <w:szCs w:val="28"/>
        </w:rPr>
        <w:t xml:space="preserve"> (nguồn vốn sự nghiệp);</w:t>
      </w:r>
    </w:p>
    <w:p w14:paraId="5C59FA3F" w14:textId="0EE97741" w:rsidR="00C05316" w:rsidRPr="00735D4B" w:rsidRDefault="003636B5" w:rsidP="00A110EE">
      <w:pPr>
        <w:pBdr>
          <w:top w:val="dotted" w:sz="4" w:space="0" w:color="FFFFFF"/>
          <w:left w:val="dotted" w:sz="4" w:space="0" w:color="FFFFFF"/>
          <w:bottom w:val="dotted" w:sz="4" w:space="10" w:color="FFFFFF"/>
          <w:right w:val="dotted" w:sz="4" w:space="0" w:color="FFFFFF"/>
        </w:pBdr>
        <w:spacing w:before="120" w:after="120" w:line="366" w:lineRule="exact"/>
        <w:ind w:firstLine="709"/>
        <w:jc w:val="both"/>
        <w:rPr>
          <w:rFonts w:eastAsia="Times New Roman" w:cs="Times New Roman"/>
          <w:szCs w:val="28"/>
        </w:rPr>
      </w:pPr>
      <w:r w:rsidRPr="00735D4B">
        <w:rPr>
          <w:rFonts w:eastAsia="Times New Roman" w:cs="Times New Roman"/>
          <w:spacing w:val="-8"/>
          <w:szCs w:val="28"/>
        </w:rPr>
        <w:t>c</w:t>
      </w:r>
      <w:r w:rsidR="00E71214" w:rsidRPr="00735D4B">
        <w:rPr>
          <w:rFonts w:eastAsia="Times New Roman" w:cs="Times New Roman"/>
          <w:spacing w:val="-8"/>
          <w:szCs w:val="28"/>
        </w:rPr>
        <w:t xml:space="preserve">) </w:t>
      </w:r>
      <w:r w:rsidR="005B38B4" w:rsidRPr="00735D4B">
        <w:rPr>
          <w:rFonts w:eastAsia="Times New Roman" w:cs="Times New Roman"/>
          <w:spacing w:val="-8"/>
          <w:szCs w:val="28"/>
        </w:rPr>
        <w:t xml:space="preserve">Nghị quyết </w:t>
      </w:r>
      <w:r w:rsidR="009C1020" w:rsidRPr="00735D4B">
        <w:rPr>
          <w:rFonts w:eastAsia="Times New Roman" w:cs="Times New Roman"/>
          <w:spacing w:val="-8"/>
          <w:szCs w:val="28"/>
        </w:rPr>
        <w:t>số 19/2023/NQ-HĐND ngày 08</w:t>
      </w:r>
      <w:r w:rsidR="005B38B4" w:rsidRPr="00735D4B">
        <w:rPr>
          <w:rFonts w:eastAsia="Times New Roman" w:cs="Times New Roman"/>
          <w:spacing w:val="-8"/>
          <w:szCs w:val="28"/>
        </w:rPr>
        <w:t xml:space="preserve"> tháng </w:t>
      </w:r>
      <w:r w:rsidR="009C1020" w:rsidRPr="00735D4B">
        <w:rPr>
          <w:rFonts w:eastAsia="Times New Roman" w:cs="Times New Roman"/>
          <w:spacing w:val="-8"/>
          <w:szCs w:val="28"/>
        </w:rPr>
        <w:t>12</w:t>
      </w:r>
      <w:r w:rsidR="005B38B4" w:rsidRPr="00735D4B">
        <w:rPr>
          <w:rFonts w:eastAsia="Times New Roman" w:cs="Times New Roman"/>
          <w:spacing w:val="-8"/>
          <w:szCs w:val="28"/>
        </w:rPr>
        <w:t xml:space="preserve"> năm </w:t>
      </w:r>
      <w:r w:rsidR="009C1020" w:rsidRPr="00735D4B">
        <w:rPr>
          <w:rFonts w:eastAsia="Times New Roman" w:cs="Times New Roman"/>
          <w:spacing w:val="-8"/>
          <w:szCs w:val="28"/>
        </w:rPr>
        <w:t xml:space="preserve">2023 </w:t>
      </w:r>
      <w:r w:rsidR="005B38B4" w:rsidRPr="00735D4B">
        <w:rPr>
          <w:rFonts w:eastAsia="Times New Roman" w:cs="Times New Roman"/>
          <w:spacing w:val="-8"/>
          <w:szCs w:val="28"/>
        </w:rPr>
        <w:t>của Hội đồng</w:t>
      </w:r>
      <w:r w:rsidR="005B38B4" w:rsidRPr="00735D4B">
        <w:rPr>
          <w:rFonts w:eastAsia="Times New Roman" w:cs="Times New Roman"/>
          <w:szCs w:val="28"/>
        </w:rPr>
        <w:t xml:space="preserve"> nhân dân tỉnh Thái Nguyên </w:t>
      </w:r>
      <w:r w:rsidR="009C1020" w:rsidRPr="00735D4B">
        <w:rPr>
          <w:rFonts w:eastAsia="Times New Roman" w:cs="Times New Roman"/>
          <w:szCs w:val="28"/>
        </w:rPr>
        <w:t xml:space="preserve">sửa đổi, bổ sung một số điều </w:t>
      </w:r>
      <w:r w:rsidR="00E9104F" w:rsidRPr="00735D4B">
        <w:rPr>
          <w:rFonts w:eastAsia="Times New Roman" w:cs="Times New Roman"/>
          <w:szCs w:val="28"/>
        </w:rPr>
        <w:t>của Q</w:t>
      </w:r>
      <w:r w:rsidR="009C1020" w:rsidRPr="00735D4B">
        <w:rPr>
          <w:rFonts w:eastAsia="Times New Roman" w:cs="Times New Roman"/>
          <w:szCs w:val="28"/>
        </w:rPr>
        <w:t xml:space="preserve">uy định nội dung hỗ trợ, mẫu hồ sơ, trình tự, thủ tục lựa chọn dự án, kế hoạch, phương án sản xuất, lựa chọn đơn vị đặt hàng trong thực hiện các hoạt động hỗ trợ phát triển sản xuất thuộc các chương trình mục tiêu quốc gia trên địa bàn tỉnh Thái Nguyên ban hành </w:t>
      </w:r>
      <w:r w:rsidR="009C1020" w:rsidRPr="00735D4B">
        <w:rPr>
          <w:rFonts w:eastAsia="Times New Roman" w:cs="Times New Roman"/>
          <w:spacing w:val="-6"/>
          <w:szCs w:val="28"/>
        </w:rPr>
        <w:t>kèm theo Nghị quyết số 19/2022/NQ-HĐND ngày 29</w:t>
      </w:r>
      <w:r w:rsidR="00A5028D" w:rsidRPr="00735D4B">
        <w:rPr>
          <w:rFonts w:eastAsia="Times New Roman" w:cs="Times New Roman"/>
          <w:spacing w:val="-6"/>
          <w:szCs w:val="28"/>
        </w:rPr>
        <w:t xml:space="preserve"> tháng </w:t>
      </w:r>
      <w:r w:rsidR="009C1020" w:rsidRPr="00735D4B">
        <w:rPr>
          <w:rFonts w:eastAsia="Times New Roman" w:cs="Times New Roman"/>
          <w:spacing w:val="-6"/>
          <w:szCs w:val="28"/>
        </w:rPr>
        <w:t>8</w:t>
      </w:r>
      <w:r w:rsidR="00A5028D" w:rsidRPr="00735D4B">
        <w:rPr>
          <w:rFonts w:eastAsia="Times New Roman" w:cs="Times New Roman"/>
          <w:spacing w:val="-6"/>
          <w:szCs w:val="28"/>
        </w:rPr>
        <w:t xml:space="preserve"> năm </w:t>
      </w:r>
      <w:r w:rsidR="009C1020" w:rsidRPr="00735D4B">
        <w:rPr>
          <w:rFonts w:eastAsia="Times New Roman" w:cs="Times New Roman"/>
          <w:spacing w:val="-6"/>
          <w:szCs w:val="28"/>
        </w:rPr>
        <w:t xml:space="preserve">2022 của Hội </w:t>
      </w:r>
      <w:r w:rsidR="00E641E6" w:rsidRPr="00735D4B">
        <w:rPr>
          <w:rFonts w:eastAsia="Times New Roman" w:cs="Times New Roman"/>
          <w:spacing w:val="-6"/>
          <w:szCs w:val="28"/>
        </w:rPr>
        <w:t>đ</w:t>
      </w:r>
      <w:r w:rsidR="009C1020" w:rsidRPr="00735D4B">
        <w:rPr>
          <w:rFonts w:eastAsia="Times New Roman" w:cs="Times New Roman"/>
          <w:spacing w:val="-6"/>
          <w:szCs w:val="28"/>
        </w:rPr>
        <w:t>ồng</w:t>
      </w:r>
      <w:r w:rsidR="009C1020" w:rsidRPr="00735D4B">
        <w:rPr>
          <w:rFonts w:eastAsia="Times New Roman" w:cs="Times New Roman"/>
          <w:szCs w:val="28"/>
        </w:rPr>
        <w:t xml:space="preserve"> nhân dân tỉnh Thái Nguyên</w:t>
      </w:r>
      <w:r w:rsidR="000A2E06" w:rsidRPr="00735D4B">
        <w:rPr>
          <w:rFonts w:eastAsia="Times New Roman" w:cs="Times New Roman"/>
          <w:szCs w:val="28"/>
        </w:rPr>
        <w:t>;</w:t>
      </w:r>
    </w:p>
    <w:p w14:paraId="1CB7C4C5" w14:textId="22398423" w:rsidR="00D50E58" w:rsidRPr="00735D4B" w:rsidRDefault="003636B5" w:rsidP="00A110EE">
      <w:pPr>
        <w:pBdr>
          <w:top w:val="dotted" w:sz="4" w:space="0" w:color="FFFFFF"/>
          <w:left w:val="dotted" w:sz="4" w:space="0" w:color="FFFFFF"/>
          <w:bottom w:val="dotted" w:sz="4" w:space="10" w:color="FFFFFF"/>
          <w:right w:val="dotted" w:sz="4" w:space="0" w:color="FFFFFF"/>
        </w:pBdr>
        <w:spacing w:before="120" w:after="120" w:line="366" w:lineRule="exact"/>
        <w:ind w:firstLine="709"/>
        <w:jc w:val="both"/>
        <w:rPr>
          <w:rFonts w:eastAsia="Times New Roman" w:cs="Times New Roman"/>
          <w:szCs w:val="28"/>
        </w:rPr>
      </w:pPr>
      <w:r w:rsidRPr="00735D4B">
        <w:rPr>
          <w:rFonts w:eastAsia="Times New Roman" w:cs="Times New Roman"/>
          <w:spacing w:val="-8"/>
          <w:szCs w:val="28"/>
        </w:rPr>
        <w:t>d</w:t>
      </w:r>
      <w:r w:rsidR="00D50E58" w:rsidRPr="00735D4B">
        <w:rPr>
          <w:rFonts w:eastAsia="Times New Roman" w:cs="Times New Roman"/>
          <w:spacing w:val="-8"/>
          <w:szCs w:val="28"/>
        </w:rPr>
        <w:t xml:space="preserve">) Nghị quyết số 17/2023/NQ-HĐND ngày 08 tháng 12 năm 2023 </w:t>
      </w:r>
      <w:r w:rsidR="00D50E58" w:rsidRPr="00735D4B">
        <w:rPr>
          <w:rFonts w:eastAsia="Times New Roman" w:cs="Times New Roman"/>
          <w:spacing w:val="-8"/>
          <w:szCs w:val="28"/>
          <w:lang w:val="vi-VN"/>
        </w:rPr>
        <w:t>của Hội đồng</w:t>
      </w:r>
      <w:r w:rsidR="00D50E58" w:rsidRPr="00735D4B">
        <w:rPr>
          <w:rFonts w:eastAsia="Times New Roman" w:cs="Times New Roman"/>
          <w:szCs w:val="28"/>
          <w:lang w:val="vi-VN"/>
        </w:rPr>
        <w:t xml:space="preserve"> </w:t>
      </w:r>
      <w:r w:rsidR="00D50E58" w:rsidRPr="00735D4B">
        <w:rPr>
          <w:rFonts w:eastAsia="Times New Roman" w:cs="Times New Roman"/>
          <w:spacing w:val="-4"/>
          <w:szCs w:val="28"/>
          <w:lang w:val="vi-VN"/>
        </w:rPr>
        <w:t>nhân dân tỉnh Bắc Kạn</w:t>
      </w:r>
      <w:r w:rsidR="00D50E58" w:rsidRPr="00735D4B">
        <w:rPr>
          <w:rFonts w:eastAsia="Times New Roman" w:cs="Times New Roman"/>
          <w:spacing w:val="-4"/>
          <w:szCs w:val="28"/>
        </w:rPr>
        <w:t xml:space="preserve"> sửa đổi, bổ sung Nghị quyết số 12/2022/NQ-HĐND ngày 29</w:t>
      </w:r>
      <w:r w:rsidR="00D50E58" w:rsidRPr="00735D4B">
        <w:rPr>
          <w:rFonts w:eastAsia="Times New Roman" w:cs="Times New Roman"/>
          <w:szCs w:val="28"/>
        </w:rPr>
        <w:t xml:space="preserve"> tháng 8 năm 2022 của Hội đồng nhân dân tỉnh quy định mức hỗ trợ từ ngân sách nhà nước thực hiện Chương trình mục tiêu quốc gia xây dựng nông thôn mới </w:t>
      </w:r>
      <w:r w:rsidR="00BC4490" w:rsidRPr="00735D4B">
        <w:rPr>
          <w:rFonts w:eastAsia="Times New Roman" w:cs="Times New Roman"/>
          <w:szCs w:val="28"/>
        </w:rPr>
        <w:br/>
      </w:r>
      <w:r w:rsidR="00D50E58" w:rsidRPr="00735D4B">
        <w:rPr>
          <w:rFonts w:eastAsia="Times New Roman" w:cs="Times New Roman"/>
          <w:szCs w:val="28"/>
        </w:rPr>
        <w:t>trên địa bàn tỉnh Bắc Kạn đến năm 2025</w:t>
      </w:r>
      <w:r w:rsidR="00160A6A" w:rsidRPr="00735D4B">
        <w:rPr>
          <w:rFonts w:eastAsia="Times New Roman" w:cs="Times New Roman"/>
          <w:szCs w:val="28"/>
        </w:rPr>
        <w:t xml:space="preserve"> (nguồn vốn sự nghiệp)</w:t>
      </w:r>
      <w:r w:rsidR="00CD29D9" w:rsidRPr="00735D4B">
        <w:rPr>
          <w:rFonts w:eastAsia="Times New Roman" w:cs="Times New Roman"/>
          <w:szCs w:val="28"/>
        </w:rPr>
        <w:t>;</w:t>
      </w:r>
    </w:p>
    <w:p w14:paraId="41E502CD" w14:textId="5E16ED4C" w:rsidR="000C0BAB" w:rsidRPr="00735D4B" w:rsidRDefault="003636B5" w:rsidP="00A110EE">
      <w:pPr>
        <w:pBdr>
          <w:top w:val="dotted" w:sz="4" w:space="0" w:color="FFFFFF"/>
          <w:left w:val="dotted" w:sz="4" w:space="0" w:color="FFFFFF"/>
          <w:bottom w:val="dotted" w:sz="4" w:space="10" w:color="FFFFFF"/>
          <w:right w:val="dotted" w:sz="4" w:space="0" w:color="FFFFFF"/>
        </w:pBdr>
        <w:spacing w:before="120" w:after="120" w:line="366" w:lineRule="exact"/>
        <w:ind w:firstLine="709"/>
        <w:jc w:val="both"/>
        <w:rPr>
          <w:rFonts w:eastAsia="Times New Roman" w:cs="Times New Roman"/>
          <w:szCs w:val="28"/>
        </w:rPr>
      </w:pPr>
      <w:r w:rsidRPr="00735D4B">
        <w:rPr>
          <w:rFonts w:eastAsia="Times New Roman" w:cs="Times New Roman"/>
          <w:spacing w:val="-6"/>
          <w:szCs w:val="28"/>
        </w:rPr>
        <w:t>đ</w:t>
      </w:r>
      <w:r w:rsidR="00E71214" w:rsidRPr="00735D4B">
        <w:rPr>
          <w:rFonts w:eastAsia="Times New Roman" w:cs="Times New Roman"/>
          <w:spacing w:val="-6"/>
          <w:szCs w:val="28"/>
        </w:rPr>
        <w:t xml:space="preserve">) </w:t>
      </w:r>
      <w:r w:rsidR="000C7137" w:rsidRPr="00735D4B">
        <w:rPr>
          <w:rFonts w:eastAsia="Times New Roman" w:cs="Times New Roman"/>
          <w:spacing w:val="-6"/>
          <w:szCs w:val="28"/>
        </w:rPr>
        <w:t xml:space="preserve">Nghị quyết </w:t>
      </w:r>
      <w:r w:rsidR="009C1020" w:rsidRPr="00735D4B">
        <w:rPr>
          <w:rFonts w:eastAsia="Times New Roman" w:cs="Times New Roman"/>
          <w:spacing w:val="-6"/>
          <w:szCs w:val="28"/>
        </w:rPr>
        <w:t>số 09/2024/NQ-HĐND ngày 18</w:t>
      </w:r>
      <w:r w:rsidR="005A6776" w:rsidRPr="00735D4B">
        <w:rPr>
          <w:rFonts w:eastAsia="Times New Roman" w:cs="Times New Roman"/>
          <w:spacing w:val="-6"/>
          <w:szCs w:val="28"/>
        </w:rPr>
        <w:t xml:space="preserve"> tháng </w:t>
      </w:r>
      <w:r w:rsidR="00456287" w:rsidRPr="00735D4B">
        <w:rPr>
          <w:rFonts w:eastAsia="Times New Roman" w:cs="Times New Roman"/>
          <w:spacing w:val="-6"/>
          <w:szCs w:val="28"/>
        </w:rPr>
        <w:t>7</w:t>
      </w:r>
      <w:r w:rsidR="005A6776" w:rsidRPr="00735D4B">
        <w:rPr>
          <w:rFonts w:eastAsia="Times New Roman" w:cs="Times New Roman"/>
          <w:spacing w:val="-6"/>
          <w:szCs w:val="28"/>
        </w:rPr>
        <w:t xml:space="preserve"> năm </w:t>
      </w:r>
      <w:r w:rsidR="009C1020" w:rsidRPr="00735D4B">
        <w:rPr>
          <w:rFonts w:eastAsia="Times New Roman" w:cs="Times New Roman"/>
          <w:spacing w:val="-6"/>
          <w:szCs w:val="28"/>
        </w:rPr>
        <w:t>2024</w:t>
      </w:r>
      <w:r w:rsidR="005A6776" w:rsidRPr="00735D4B">
        <w:rPr>
          <w:rFonts w:eastAsia="Times New Roman" w:cs="Times New Roman"/>
          <w:spacing w:val="-6"/>
          <w:szCs w:val="28"/>
        </w:rPr>
        <w:t xml:space="preserve"> </w:t>
      </w:r>
      <w:r w:rsidR="005A6776" w:rsidRPr="00735D4B">
        <w:rPr>
          <w:rFonts w:eastAsia="Times New Roman" w:cs="Times New Roman"/>
          <w:spacing w:val="-6"/>
          <w:szCs w:val="28"/>
          <w:lang w:val="vi-VN"/>
        </w:rPr>
        <w:t>của Hội đồng</w:t>
      </w:r>
      <w:r w:rsidR="005A6776" w:rsidRPr="00735D4B">
        <w:rPr>
          <w:rFonts w:eastAsia="Times New Roman" w:cs="Times New Roman"/>
          <w:szCs w:val="28"/>
          <w:lang w:val="vi-VN"/>
        </w:rPr>
        <w:t xml:space="preserve"> nhân dân tỉnh Bắc Kạn</w:t>
      </w:r>
      <w:r w:rsidR="009C1020" w:rsidRPr="00735D4B">
        <w:rPr>
          <w:rFonts w:eastAsia="Times New Roman" w:cs="Times New Roman"/>
          <w:szCs w:val="28"/>
        </w:rPr>
        <w:t xml:space="preserve"> ban hành Quy định nội dung hỗ trợ, mức hỗ trợ, tiêu chí </w:t>
      </w:r>
      <w:r w:rsidR="009C1020" w:rsidRPr="00735D4B">
        <w:rPr>
          <w:rFonts w:eastAsia="Times New Roman" w:cs="Times New Roman"/>
          <w:spacing w:val="-4"/>
          <w:szCs w:val="28"/>
        </w:rPr>
        <w:t>lựa chọn dự án, kế hoạch, phương án sản xuất trong thực hiện các hoạt động hỗ tr</w:t>
      </w:r>
      <w:r w:rsidR="009C1020" w:rsidRPr="00735D4B">
        <w:rPr>
          <w:rFonts w:eastAsia="Times New Roman" w:cs="Times New Roman"/>
          <w:szCs w:val="28"/>
        </w:rPr>
        <w:t xml:space="preserve">ợ </w:t>
      </w:r>
      <w:r w:rsidR="009C1020" w:rsidRPr="00735D4B">
        <w:rPr>
          <w:rFonts w:eastAsia="Times New Roman" w:cs="Times New Roman"/>
          <w:spacing w:val="-6"/>
          <w:szCs w:val="28"/>
        </w:rPr>
        <w:t>phát triển sản xuất thuộc các chương trình mục tiêu quốc gia trên địa bàn tỉnh Bắc Kạn</w:t>
      </w:r>
      <w:r w:rsidR="008E77B5" w:rsidRPr="00735D4B">
        <w:rPr>
          <w:rFonts w:eastAsia="Times New Roman" w:cs="Times New Roman"/>
          <w:spacing w:val="-6"/>
          <w:szCs w:val="28"/>
        </w:rPr>
        <w:t>.</w:t>
      </w:r>
    </w:p>
    <w:p w14:paraId="5AA57379" w14:textId="5CBF6CD7" w:rsidR="000C0BAB" w:rsidRPr="00735D4B" w:rsidRDefault="00AB5529" w:rsidP="00A110EE">
      <w:pPr>
        <w:pBdr>
          <w:top w:val="dotted" w:sz="4" w:space="0" w:color="FFFFFF"/>
          <w:left w:val="dotted" w:sz="4" w:space="0" w:color="FFFFFF"/>
          <w:bottom w:val="dotted" w:sz="4" w:space="10" w:color="FFFFFF"/>
          <w:right w:val="dotted" w:sz="4" w:space="0" w:color="FFFFFF"/>
        </w:pBdr>
        <w:spacing w:before="120" w:after="120" w:line="366" w:lineRule="exact"/>
        <w:ind w:firstLine="709"/>
        <w:jc w:val="both"/>
        <w:rPr>
          <w:rFonts w:cs="Times New Roman"/>
          <w:szCs w:val="28"/>
        </w:rPr>
      </w:pPr>
      <w:r w:rsidRPr="00735D4B">
        <w:rPr>
          <w:rFonts w:cs="Times New Roman"/>
          <w:szCs w:val="28"/>
        </w:rPr>
        <w:t xml:space="preserve">3. Trường hợp văn bản </w:t>
      </w:r>
      <w:r w:rsidR="00881EF1" w:rsidRPr="00735D4B">
        <w:rPr>
          <w:rFonts w:cs="Times New Roman"/>
          <w:szCs w:val="28"/>
        </w:rPr>
        <w:t xml:space="preserve">viện </w:t>
      </w:r>
      <w:r w:rsidRPr="00735D4B">
        <w:rPr>
          <w:rFonts w:cs="Times New Roman"/>
          <w:szCs w:val="28"/>
        </w:rPr>
        <w:t xml:space="preserve">dẫn </w:t>
      </w:r>
      <w:r w:rsidR="0099641C" w:rsidRPr="00735D4B">
        <w:rPr>
          <w:rFonts w:cs="Times New Roman"/>
          <w:szCs w:val="28"/>
        </w:rPr>
        <w:t>tại</w:t>
      </w:r>
      <w:r w:rsidRPr="00735D4B">
        <w:rPr>
          <w:rFonts w:cs="Times New Roman"/>
          <w:szCs w:val="28"/>
        </w:rPr>
        <w:t xml:space="preserve"> Nghị quyết này được sửa đổi, bổ sung</w:t>
      </w:r>
      <w:r w:rsidR="0099641C" w:rsidRPr="00735D4B">
        <w:rPr>
          <w:rFonts w:cs="Times New Roman"/>
          <w:szCs w:val="28"/>
        </w:rPr>
        <w:t xml:space="preserve"> </w:t>
      </w:r>
      <w:r w:rsidR="0099641C" w:rsidRPr="00735D4B">
        <w:rPr>
          <w:rFonts w:cs="Times New Roman"/>
          <w:spacing w:val="-6"/>
          <w:szCs w:val="28"/>
        </w:rPr>
        <w:t>hoặc thay thế bằng văn bản khác của cấp có thẩm quyền thì áp</w:t>
      </w:r>
      <w:r w:rsidR="00A619A5" w:rsidRPr="00735D4B">
        <w:rPr>
          <w:rFonts w:cs="Times New Roman"/>
          <w:spacing w:val="-6"/>
          <w:szCs w:val="28"/>
        </w:rPr>
        <w:t xml:space="preserve"> dụng theo các văn bản</w:t>
      </w:r>
      <w:r w:rsidR="00A619A5" w:rsidRPr="00735D4B">
        <w:rPr>
          <w:rFonts w:cs="Times New Roman"/>
          <w:szCs w:val="28"/>
        </w:rPr>
        <w:t xml:space="preserve"> sửa đổi, bổ sung, thay thế.</w:t>
      </w:r>
    </w:p>
    <w:p w14:paraId="6CB235D7" w14:textId="53B29FDA" w:rsidR="00881EF1" w:rsidRPr="00735D4B" w:rsidRDefault="00881EF1" w:rsidP="00A110EE">
      <w:pPr>
        <w:pBdr>
          <w:top w:val="dotted" w:sz="4" w:space="0" w:color="FFFFFF"/>
          <w:left w:val="dotted" w:sz="4" w:space="0" w:color="FFFFFF"/>
          <w:bottom w:val="dotted" w:sz="4" w:space="10" w:color="FFFFFF"/>
          <w:right w:val="dotted" w:sz="4" w:space="0" w:color="FFFFFF"/>
        </w:pBdr>
        <w:spacing w:before="120" w:after="120" w:line="366" w:lineRule="exact"/>
        <w:ind w:firstLine="709"/>
        <w:jc w:val="both"/>
        <w:rPr>
          <w:rFonts w:cs="Times New Roman"/>
          <w:b/>
          <w:bCs/>
          <w:szCs w:val="28"/>
        </w:rPr>
      </w:pPr>
      <w:r w:rsidRPr="00735D4B">
        <w:rPr>
          <w:rFonts w:cs="Times New Roman"/>
          <w:b/>
          <w:bCs/>
          <w:szCs w:val="28"/>
        </w:rPr>
        <w:t>Điều 1</w:t>
      </w:r>
      <w:r w:rsidR="0017612D" w:rsidRPr="00735D4B">
        <w:rPr>
          <w:rFonts w:cs="Times New Roman"/>
          <w:b/>
          <w:bCs/>
          <w:szCs w:val="28"/>
        </w:rPr>
        <w:t>0</w:t>
      </w:r>
      <w:r w:rsidRPr="00735D4B">
        <w:rPr>
          <w:rFonts w:cs="Times New Roman"/>
          <w:b/>
          <w:bCs/>
          <w:szCs w:val="28"/>
        </w:rPr>
        <w:t>. Điều khoản chuyển tiếp</w:t>
      </w:r>
    </w:p>
    <w:p w14:paraId="3D3F274F" w14:textId="53EBEAA1" w:rsidR="00765786" w:rsidRPr="00735D4B" w:rsidRDefault="002A3806" w:rsidP="00A110EE">
      <w:pPr>
        <w:pBdr>
          <w:top w:val="dotted" w:sz="4" w:space="0" w:color="FFFFFF"/>
          <w:left w:val="dotted" w:sz="4" w:space="0" w:color="FFFFFF"/>
          <w:bottom w:val="dotted" w:sz="4" w:space="10" w:color="FFFFFF"/>
          <w:right w:val="dotted" w:sz="4" w:space="0" w:color="FFFFFF"/>
        </w:pBdr>
        <w:spacing w:before="120" w:after="120" w:line="366" w:lineRule="exact"/>
        <w:ind w:firstLine="709"/>
        <w:jc w:val="both"/>
        <w:rPr>
          <w:rFonts w:cs="Times New Roman"/>
          <w:bCs/>
          <w:szCs w:val="28"/>
        </w:rPr>
      </w:pPr>
      <w:r w:rsidRPr="00735D4B">
        <w:rPr>
          <w:rFonts w:cs="Times New Roman"/>
          <w:bCs/>
          <w:szCs w:val="28"/>
        </w:rPr>
        <w:t>1. C</w:t>
      </w:r>
      <w:r w:rsidR="00765786" w:rsidRPr="00735D4B">
        <w:rPr>
          <w:rFonts w:cs="Times New Roman"/>
          <w:bCs/>
          <w:szCs w:val="28"/>
        </w:rPr>
        <w:t>ác dự án phát triển sản xuất đã được cấp có thẩm quyền phê duyệt</w:t>
      </w:r>
      <w:r w:rsidRPr="00735D4B">
        <w:rPr>
          <w:rFonts w:cs="Times New Roman"/>
          <w:bCs/>
          <w:szCs w:val="28"/>
        </w:rPr>
        <w:t xml:space="preserve"> và đang triển khai thực hiện</w:t>
      </w:r>
      <w:r w:rsidR="00765786" w:rsidRPr="00735D4B">
        <w:rPr>
          <w:rFonts w:cs="Times New Roman"/>
          <w:bCs/>
          <w:szCs w:val="28"/>
        </w:rPr>
        <w:t xml:space="preserve"> trên địa bàn tỉnh Bắc Kạn (trước </w:t>
      </w:r>
      <w:r w:rsidR="005E777F" w:rsidRPr="00735D4B">
        <w:rPr>
          <w:rFonts w:cs="Times New Roman"/>
          <w:bCs/>
          <w:szCs w:val="28"/>
        </w:rPr>
        <w:t>sắp xếp</w:t>
      </w:r>
      <w:r w:rsidR="00765786" w:rsidRPr="00735D4B">
        <w:rPr>
          <w:rFonts w:cs="Times New Roman"/>
          <w:bCs/>
          <w:szCs w:val="28"/>
        </w:rPr>
        <w:t xml:space="preserve">) thuộc các </w:t>
      </w:r>
      <w:r w:rsidR="00B24F30" w:rsidRPr="00735D4B">
        <w:rPr>
          <w:rFonts w:cs="Times New Roman"/>
          <w:bCs/>
          <w:spacing w:val="-6"/>
          <w:szCs w:val="28"/>
        </w:rPr>
        <w:t>c</w:t>
      </w:r>
      <w:r w:rsidR="00765786" w:rsidRPr="00735D4B">
        <w:rPr>
          <w:rFonts w:cs="Times New Roman"/>
          <w:bCs/>
          <w:spacing w:val="-6"/>
          <w:szCs w:val="28"/>
        </w:rPr>
        <w:t>hương trình mục tiêu quốc gia giai đoạn 2021</w:t>
      </w:r>
      <w:r w:rsidR="004B4C88" w:rsidRPr="00735D4B">
        <w:rPr>
          <w:rFonts w:cs="Times New Roman"/>
          <w:bCs/>
          <w:spacing w:val="-6"/>
          <w:szCs w:val="28"/>
        </w:rPr>
        <w:t xml:space="preserve"> </w:t>
      </w:r>
      <w:r w:rsidR="00765786" w:rsidRPr="00735D4B">
        <w:rPr>
          <w:rFonts w:cs="Times New Roman"/>
          <w:bCs/>
          <w:spacing w:val="-6"/>
          <w:szCs w:val="28"/>
        </w:rPr>
        <w:t>-</w:t>
      </w:r>
      <w:r w:rsidR="004B4C88" w:rsidRPr="00735D4B">
        <w:rPr>
          <w:rFonts w:cs="Times New Roman"/>
          <w:bCs/>
          <w:spacing w:val="-6"/>
          <w:szCs w:val="28"/>
        </w:rPr>
        <w:t xml:space="preserve"> </w:t>
      </w:r>
      <w:r w:rsidR="00765786" w:rsidRPr="00735D4B">
        <w:rPr>
          <w:rFonts w:cs="Times New Roman"/>
          <w:bCs/>
          <w:spacing w:val="-6"/>
          <w:szCs w:val="28"/>
        </w:rPr>
        <w:t xml:space="preserve">2025 trước </w:t>
      </w:r>
      <w:r w:rsidR="001B7724" w:rsidRPr="00735D4B">
        <w:rPr>
          <w:rFonts w:cs="Times New Roman"/>
          <w:bCs/>
          <w:spacing w:val="-6"/>
          <w:szCs w:val="28"/>
        </w:rPr>
        <w:t>thời điểm</w:t>
      </w:r>
      <w:r w:rsidR="00765786" w:rsidRPr="00735D4B">
        <w:rPr>
          <w:rFonts w:cs="Times New Roman"/>
          <w:bCs/>
          <w:spacing w:val="-6"/>
          <w:szCs w:val="28"/>
        </w:rPr>
        <w:t xml:space="preserve"> Nghị quyết này</w:t>
      </w:r>
      <w:r w:rsidR="00765786" w:rsidRPr="00735D4B">
        <w:rPr>
          <w:rFonts w:cs="Times New Roman"/>
          <w:bCs/>
          <w:szCs w:val="28"/>
        </w:rPr>
        <w:t xml:space="preserve"> có hiệu lực thi hành thì tiếp tục thực hiện theo </w:t>
      </w:r>
      <w:r w:rsidR="00B24F30" w:rsidRPr="00735D4B">
        <w:rPr>
          <w:rFonts w:cs="Times New Roman"/>
          <w:bCs/>
          <w:szCs w:val="28"/>
        </w:rPr>
        <w:t>Nghị quyết số 12/2022/NQ-HĐND</w:t>
      </w:r>
      <w:r w:rsidR="00696550" w:rsidRPr="00735D4B">
        <w:rPr>
          <w:rFonts w:cs="Times New Roman"/>
          <w:bCs/>
          <w:szCs w:val="28"/>
        </w:rPr>
        <w:t xml:space="preserve"> được sửa đổi, bổ sung bởi </w:t>
      </w:r>
      <w:r w:rsidR="00696550" w:rsidRPr="00735D4B">
        <w:rPr>
          <w:rFonts w:eastAsia="Times New Roman" w:cs="Times New Roman"/>
          <w:spacing w:val="-8"/>
          <w:szCs w:val="28"/>
        </w:rPr>
        <w:t>Nghị quyết số 17/2023/NQ-HĐND</w:t>
      </w:r>
      <w:r w:rsidR="00696550" w:rsidRPr="00735D4B">
        <w:rPr>
          <w:rFonts w:cs="Times New Roman"/>
          <w:bCs/>
          <w:szCs w:val="28"/>
        </w:rPr>
        <w:t>;</w:t>
      </w:r>
      <w:r w:rsidR="00B24F30" w:rsidRPr="00735D4B">
        <w:rPr>
          <w:rFonts w:cs="Times New Roman"/>
          <w:bCs/>
          <w:szCs w:val="28"/>
        </w:rPr>
        <w:t xml:space="preserve"> </w:t>
      </w:r>
      <w:r w:rsidR="00765786" w:rsidRPr="00735D4B">
        <w:rPr>
          <w:rFonts w:cs="Times New Roman"/>
          <w:bCs/>
          <w:szCs w:val="28"/>
        </w:rPr>
        <w:t xml:space="preserve">Nghị quyết số </w:t>
      </w:r>
      <w:r w:rsidR="00765786" w:rsidRPr="00735D4B">
        <w:rPr>
          <w:rFonts w:cs="Times New Roman"/>
          <w:bCs/>
          <w:spacing w:val="-6"/>
          <w:szCs w:val="28"/>
        </w:rPr>
        <w:t>09/2024/NQ-HĐND của Hội đồng nhân dân tỉnh Bắc Kạn</w:t>
      </w:r>
      <w:r w:rsidR="00696550" w:rsidRPr="00735D4B">
        <w:rPr>
          <w:rFonts w:cs="Times New Roman"/>
          <w:bCs/>
          <w:spacing w:val="-6"/>
          <w:szCs w:val="28"/>
        </w:rPr>
        <w:t xml:space="preserve"> </w:t>
      </w:r>
      <w:r w:rsidR="00765786" w:rsidRPr="00735D4B">
        <w:rPr>
          <w:rFonts w:cs="Times New Roman"/>
          <w:bCs/>
          <w:spacing w:val="-6"/>
          <w:szCs w:val="28"/>
        </w:rPr>
        <w:t>cho đến khi kết thúc dự án</w:t>
      </w:r>
      <w:r w:rsidR="00765786" w:rsidRPr="00735D4B">
        <w:rPr>
          <w:rFonts w:cs="Times New Roman"/>
          <w:bCs/>
          <w:szCs w:val="28"/>
        </w:rPr>
        <w:t>.</w:t>
      </w:r>
    </w:p>
    <w:p w14:paraId="3AD3E042" w14:textId="469C7F59" w:rsidR="00765786" w:rsidRPr="00735D4B" w:rsidRDefault="002A3806" w:rsidP="002D4260">
      <w:pPr>
        <w:pBdr>
          <w:top w:val="dotted" w:sz="4" w:space="0" w:color="FFFFFF"/>
          <w:left w:val="dotted" w:sz="4" w:space="0" w:color="FFFFFF"/>
          <w:bottom w:val="dotted" w:sz="4" w:space="10" w:color="FFFFFF"/>
          <w:right w:val="dotted" w:sz="4" w:space="0" w:color="FFFFFF"/>
        </w:pBdr>
        <w:spacing w:before="120" w:after="120" w:line="360" w:lineRule="exact"/>
        <w:ind w:firstLine="709"/>
        <w:jc w:val="both"/>
        <w:rPr>
          <w:rFonts w:cs="Times New Roman"/>
          <w:bCs/>
          <w:szCs w:val="28"/>
        </w:rPr>
      </w:pPr>
      <w:r w:rsidRPr="00735D4B">
        <w:rPr>
          <w:rFonts w:cs="Times New Roman"/>
          <w:bCs/>
          <w:szCs w:val="28"/>
        </w:rPr>
        <w:lastRenderedPageBreak/>
        <w:t xml:space="preserve">2. Các dự án phát triển sản xuất đã được cấp có thẩm quyền phê duyệt và đang triển khai thực hiện </w:t>
      </w:r>
      <w:r w:rsidR="00765786" w:rsidRPr="00735D4B">
        <w:rPr>
          <w:rFonts w:cs="Times New Roman"/>
          <w:bCs/>
          <w:szCs w:val="28"/>
        </w:rPr>
        <w:t xml:space="preserve">trên địa bàn tỉnh Thái Nguyên (trước </w:t>
      </w:r>
      <w:r w:rsidR="004B4C88" w:rsidRPr="00735D4B">
        <w:rPr>
          <w:rFonts w:cs="Times New Roman"/>
          <w:bCs/>
          <w:szCs w:val="28"/>
        </w:rPr>
        <w:t>sắp xếp</w:t>
      </w:r>
      <w:r w:rsidR="00765786" w:rsidRPr="00735D4B">
        <w:rPr>
          <w:rFonts w:cs="Times New Roman"/>
          <w:bCs/>
          <w:szCs w:val="28"/>
        </w:rPr>
        <w:t xml:space="preserve">) thuộc các </w:t>
      </w:r>
      <w:r w:rsidR="004B4C88" w:rsidRPr="00735D4B">
        <w:rPr>
          <w:rFonts w:cs="Times New Roman"/>
          <w:bCs/>
          <w:spacing w:val="-6"/>
          <w:szCs w:val="28"/>
        </w:rPr>
        <w:t>c</w:t>
      </w:r>
      <w:r w:rsidR="00765786" w:rsidRPr="00735D4B">
        <w:rPr>
          <w:rFonts w:cs="Times New Roman"/>
          <w:bCs/>
          <w:spacing w:val="-6"/>
          <w:szCs w:val="28"/>
        </w:rPr>
        <w:t>hương trình mục tiêu quốc gia giai đoạn 2021</w:t>
      </w:r>
      <w:r w:rsidR="00DF4CB6" w:rsidRPr="00735D4B">
        <w:rPr>
          <w:rFonts w:cs="Times New Roman"/>
          <w:bCs/>
          <w:spacing w:val="-6"/>
          <w:szCs w:val="28"/>
        </w:rPr>
        <w:t xml:space="preserve"> </w:t>
      </w:r>
      <w:r w:rsidR="00765786" w:rsidRPr="00735D4B">
        <w:rPr>
          <w:rFonts w:cs="Times New Roman"/>
          <w:bCs/>
          <w:spacing w:val="-6"/>
          <w:szCs w:val="28"/>
        </w:rPr>
        <w:t>-</w:t>
      </w:r>
      <w:r w:rsidR="00DF4CB6" w:rsidRPr="00735D4B">
        <w:rPr>
          <w:rFonts w:cs="Times New Roman"/>
          <w:bCs/>
          <w:spacing w:val="-6"/>
          <w:szCs w:val="28"/>
        </w:rPr>
        <w:t xml:space="preserve"> </w:t>
      </w:r>
      <w:r w:rsidR="00765786" w:rsidRPr="00735D4B">
        <w:rPr>
          <w:rFonts w:cs="Times New Roman"/>
          <w:bCs/>
          <w:spacing w:val="-6"/>
          <w:szCs w:val="28"/>
        </w:rPr>
        <w:t xml:space="preserve">2025 trước </w:t>
      </w:r>
      <w:r w:rsidR="00DF4CB6" w:rsidRPr="00735D4B">
        <w:rPr>
          <w:rFonts w:cs="Times New Roman"/>
          <w:bCs/>
          <w:spacing w:val="-6"/>
          <w:szCs w:val="28"/>
        </w:rPr>
        <w:t>thời điểm</w:t>
      </w:r>
      <w:r w:rsidR="00765786" w:rsidRPr="00735D4B">
        <w:rPr>
          <w:rFonts w:cs="Times New Roman"/>
          <w:bCs/>
          <w:spacing w:val="-6"/>
          <w:szCs w:val="28"/>
        </w:rPr>
        <w:t xml:space="preserve"> Nghị quyết này</w:t>
      </w:r>
      <w:r w:rsidR="00765786" w:rsidRPr="00735D4B">
        <w:rPr>
          <w:rFonts w:cs="Times New Roman"/>
          <w:bCs/>
          <w:szCs w:val="28"/>
        </w:rPr>
        <w:t xml:space="preserve"> có hiệu lực thi hành thì tiếp tục thực hiện theo Nghị quyết số 19/2022/NQ-HĐND </w:t>
      </w:r>
      <w:r w:rsidR="00877BA6" w:rsidRPr="00735D4B">
        <w:rPr>
          <w:rFonts w:cs="Times New Roman"/>
          <w:bCs/>
          <w:spacing w:val="-6"/>
          <w:szCs w:val="28"/>
        </w:rPr>
        <w:t>được sửa đổi, bổ sung bởi</w:t>
      </w:r>
      <w:r w:rsidR="00765786" w:rsidRPr="00735D4B">
        <w:rPr>
          <w:rFonts w:cs="Times New Roman"/>
          <w:bCs/>
          <w:spacing w:val="-6"/>
          <w:szCs w:val="28"/>
        </w:rPr>
        <w:t xml:space="preserve"> Nghị quyết số 19/2023/NQ-HĐND của Hội đồng nh</w:t>
      </w:r>
      <w:r w:rsidR="006A7CFC" w:rsidRPr="00735D4B">
        <w:rPr>
          <w:rFonts w:cs="Times New Roman"/>
          <w:bCs/>
          <w:spacing w:val="-6"/>
          <w:szCs w:val="28"/>
        </w:rPr>
        <w:t>ân</w:t>
      </w:r>
      <w:r w:rsidR="00765786" w:rsidRPr="00735D4B">
        <w:rPr>
          <w:rFonts w:cs="Times New Roman"/>
          <w:bCs/>
          <w:spacing w:val="-6"/>
          <w:szCs w:val="28"/>
        </w:rPr>
        <w:t xml:space="preserve"> dân</w:t>
      </w:r>
      <w:r w:rsidR="00765786" w:rsidRPr="00735D4B">
        <w:rPr>
          <w:rFonts w:cs="Times New Roman"/>
          <w:bCs/>
          <w:szCs w:val="28"/>
        </w:rPr>
        <w:t xml:space="preserve"> tỉnh Thái Nguyên cho đến khi kết thúc dự án.</w:t>
      </w:r>
    </w:p>
    <w:p w14:paraId="1CE8FD8B" w14:textId="23A17C83" w:rsidR="00CB14E6" w:rsidRPr="00735D4B" w:rsidRDefault="00CB14E6" w:rsidP="00710C50">
      <w:pPr>
        <w:pBdr>
          <w:top w:val="dotted" w:sz="4" w:space="0" w:color="FFFFFF"/>
          <w:left w:val="dotted" w:sz="4" w:space="0" w:color="FFFFFF"/>
          <w:bottom w:val="dotted" w:sz="4" w:space="10" w:color="FFFFFF"/>
          <w:right w:val="dotted" w:sz="4" w:space="0" w:color="FFFFFF"/>
        </w:pBdr>
        <w:spacing w:before="120" w:line="360" w:lineRule="exact"/>
        <w:ind w:firstLine="709"/>
        <w:jc w:val="both"/>
        <w:rPr>
          <w:rFonts w:eastAsia="Times New Roman" w:cs="Times New Roman"/>
          <w:i/>
          <w:iCs/>
          <w:szCs w:val="28"/>
        </w:rPr>
      </w:pPr>
      <w:r w:rsidRPr="00735D4B">
        <w:rPr>
          <w:rFonts w:eastAsia="Times New Roman" w:cs="Times New Roman"/>
          <w:i/>
          <w:iCs/>
          <w:szCs w:val="28"/>
          <w:lang w:val="vi-VN"/>
        </w:rPr>
        <w:t>Nghị quyết này đã được Hội đồng nhân dân tỉnh Thái Nguyên Khóa</w:t>
      </w:r>
      <w:r w:rsidR="00FB5BDB" w:rsidRPr="00735D4B">
        <w:rPr>
          <w:rFonts w:eastAsia="Times New Roman" w:cs="Times New Roman"/>
          <w:i/>
          <w:iCs/>
          <w:szCs w:val="28"/>
          <w:lang w:val="vi-VN"/>
        </w:rPr>
        <w:t xml:space="preserve"> </w:t>
      </w:r>
      <w:r w:rsidR="00B72B6C" w:rsidRPr="00735D4B">
        <w:rPr>
          <w:rFonts w:eastAsia="Times New Roman" w:cs="Times New Roman"/>
          <w:i/>
          <w:iCs/>
          <w:szCs w:val="28"/>
        </w:rPr>
        <w:t>XV</w:t>
      </w:r>
      <w:r w:rsidRPr="00735D4B">
        <w:rPr>
          <w:rFonts w:eastAsia="Times New Roman" w:cs="Times New Roman"/>
          <w:i/>
          <w:iCs/>
          <w:szCs w:val="28"/>
          <w:lang w:val="vi-VN"/>
        </w:rPr>
        <w:t xml:space="preserve">, </w:t>
      </w:r>
      <w:r w:rsidR="002D5E57" w:rsidRPr="00735D4B">
        <w:rPr>
          <w:rFonts w:eastAsia="Times New Roman" w:cs="Times New Roman"/>
          <w:i/>
          <w:iCs/>
          <w:szCs w:val="28"/>
        </w:rPr>
        <w:br/>
      </w:r>
      <w:r w:rsidRPr="00735D4B">
        <w:rPr>
          <w:rFonts w:eastAsia="Times New Roman" w:cs="Times New Roman"/>
          <w:i/>
          <w:iCs/>
          <w:szCs w:val="28"/>
          <w:lang w:val="vi-VN"/>
        </w:rPr>
        <w:t>Kỳ họp thứ</w:t>
      </w:r>
      <w:r w:rsidR="002D5E57" w:rsidRPr="00735D4B">
        <w:rPr>
          <w:rFonts w:eastAsia="Times New Roman" w:cs="Times New Roman"/>
          <w:i/>
          <w:iCs/>
          <w:szCs w:val="28"/>
        </w:rPr>
        <w:t xml:space="preserve"> năm t</w:t>
      </w:r>
      <w:r w:rsidRPr="00735D4B">
        <w:rPr>
          <w:rFonts w:eastAsia="Times New Roman" w:cs="Times New Roman"/>
          <w:i/>
          <w:iCs/>
          <w:szCs w:val="28"/>
          <w:lang w:val="vi-VN"/>
        </w:rPr>
        <w:t xml:space="preserve">hông qua ngày </w:t>
      </w:r>
      <w:r w:rsidR="00B67F22" w:rsidRPr="00735D4B">
        <w:rPr>
          <w:rFonts w:eastAsia="Times New Roman" w:cs="Times New Roman"/>
          <w:i/>
          <w:iCs/>
          <w:szCs w:val="28"/>
        </w:rPr>
        <w:t>17</w:t>
      </w:r>
      <w:r w:rsidRPr="00735D4B">
        <w:rPr>
          <w:rFonts w:eastAsia="Times New Roman" w:cs="Times New Roman"/>
          <w:i/>
          <w:iCs/>
          <w:szCs w:val="28"/>
          <w:lang w:val="vi-VN"/>
        </w:rPr>
        <w:t xml:space="preserve"> tháng</w:t>
      </w:r>
      <w:r w:rsidR="00B72B6C" w:rsidRPr="00735D4B">
        <w:rPr>
          <w:rFonts w:eastAsia="Times New Roman" w:cs="Times New Roman"/>
          <w:i/>
          <w:iCs/>
          <w:szCs w:val="28"/>
        </w:rPr>
        <w:t xml:space="preserve"> 7 </w:t>
      </w:r>
      <w:r w:rsidRPr="00735D4B">
        <w:rPr>
          <w:rFonts w:eastAsia="Times New Roman" w:cs="Times New Roman"/>
          <w:i/>
          <w:iCs/>
          <w:szCs w:val="28"/>
          <w:lang w:val="vi-VN"/>
        </w:rPr>
        <w:t xml:space="preserve">năm </w:t>
      </w:r>
      <w:r w:rsidR="00FB5BDB" w:rsidRPr="00735D4B">
        <w:rPr>
          <w:rFonts w:eastAsia="Times New Roman" w:cs="Times New Roman"/>
          <w:i/>
          <w:iCs/>
          <w:szCs w:val="28"/>
          <w:lang w:val="vi-VN"/>
        </w:rPr>
        <w:t>202</w:t>
      </w:r>
      <w:bookmarkStart w:id="4" w:name="_Hlk200361179"/>
      <w:r w:rsidR="000A5F96" w:rsidRPr="00735D4B">
        <w:rPr>
          <w:rFonts w:eastAsia="Times New Roman" w:cs="Times New Roman"/>
          <w:i/>
          <w:iCs/>
          <w:szCs w:val="28"/>
        </w:rPr>
        <w:t>6</w:t>
      </w:r>
      <w:r w:rsidR="00AB4ED1" w:rsidRPr="00735D4B">
        <w:rPr>
          <w:rFonts w:eastAsia="Times New Roman" w:cs="Times New Roman"/>
          <w:i/>
          <w:iCs/>
          <w:szCs w:val="28"/>
          <w:lang w:val="vi-VN"/>
        </w:rPr>
        <w:t>.</w:t>
      </w:r>
      <w:bookmarkEnd w:id="4"/>
      <w:r w:rsidRPr="00735D4B">
        <w:rPr>
          <w:rFonts w:eastAsia="Times New Roman" w:cs="Times New Roman"/>
          <w:i/>
          <w:iCs/>
          <w:szCs w:val="28"/>
          <w:lang w:val="vi-VN"/>
        </w:rPr>
        <w:t>/.</w:t>
      </w:r>
    </w:p>
    <w:tbl>
      <w:tblPr>
        <w:tblW w:w="9135" w:type="dxa"/>
        <w:tblInd w:w="108" w:type="dxa"/>
        <w:tblLook w:val="01E0" w:firstRow="1" w:lastRow="1" w:firstColumn="1" w:lastColumn="1" w:noHBand="0" w:noVBand="0"/>
      </w:tblPr>
      <w:tblGrid>
        <w:gridCol w:w="4900"/>
        <w:gridCol w:w="4235"/>
      </w:tblGrid>
      <w:tr w:rsidR="00AD1ED4" w:rsidRPr="00735D4B" w14:paraId="3B81B5D2" w14:textId="77777777" w:rsidTr="00C303E4">
        <w:trPr>
          <w:trHeight w:val="83"/>
        </w:trPr>
        <w:tc>
          <w:tcPr>
            <w:tcW w:w="4900" w:type="dxa"/>
          </w:tcPr>
          <w:p w14:paraId="7A9BFB17" w14:textId="77777777" w:rsidR="00AD1ED4" w:rsidRPr="00735D4B" w:rsidRDefault="00AD1ED4" w:rsidP="00AD1ED4">
            <w:pPr>
              <w:spacing w:after="0" w:line="240" w:lineRule="auto"/>
              <w:ind w:left="-108"/>
              <w:jc w:val="both"/>
              <w:rPr>
                <w:rFonts w:eastAsia="Times New Roman" w:cs="Times New Roman"/>
                <w:b/>
                <w:i/>
                <w:sz w:val="24"/>
                <w:szCs w:val="28"/>
                <w:lang w:val="nl-NL"/>
              </w:rPr>
            </w:pPr>
            <w:r w:rsidRPr="00735D4B">
              <w:rPr>
                <w:rFonts w:eastAsia="Times New Roman" w:cs="Times New Roman"/>
                <w:b/>
                <w:i/>
                <w:sz w:val="24"/>
                <w:szCs w:val="28"/>
                <w:lang w:val="nl-NL"/>
              </w:rPr>
              <w:t>Nơi nhận:</w:t>
            </w:r>
          </w:p>
          <w:p w14:paraId="4CFC9A11" w14:textId="77777777" w:rsidR="00AD1ED4" w:rsidRPr="00735D4B" w:rsidRDefault="00AD1ED4" w:rsidP="00AD1ED4">
            <w:pPr>
              <w:spacing w:after="0" w:line="240" w:lineRule="auto"/>
              <w:ind w:left="-108"/>
              <w:rPr>
                <w:rFonts w:eastAsia="Times New Roman" w:cs="Times New Roman"/>
                <w:sz w:val="22"/>
                <w:lang w:val="nl-NL"/>
              </w:rPr>
            </w:pPr>
            <w:r w:rsidRPr="00735D4B">
              <w:rPr>
                <w:rFonts w:eastAsia="Times New Roman" w:cs="Times New Roman"/>
                <w:sz w:val="22"/>
                <w:lang w:val="nl-NL"/>
              </w:rPr>
              <w:t>- Ủy ban Thường vụ Quốc hội (Báo cáo);</w:t>
            </w:r>
          </w:p>
          <w:p w14:paraId="11AF49A2" w14:textId="77777777" w:rsidR="00AD1ED4" w:rsidRPr="00735D4B" w:rsidRDefault="00AD1ED4" w:rsidP="00AD1ED4">
            <w:pPr>
              <w:spacing w:after="0" w:line="240" w:lineRule="auto"/>
              <w:ind w:left="-108"/>
              <w:rPr>
                <w:rFonts w:eastAsia="Times New Roman" w:cs="Times New Roman"/>
                <w:sz w:val="22"/>
                <w:lang w:val="nl-NL"/>
              </w:rPr>
            </w:pPr>
            <w:r w:rsidRPr="00735D4B">
              <w:rPr>
                <w:rFonts w:eastAsia="Times New Roman" w:cs="Times New Roman"/>
                <w:sz w:val="22"/>
                <w:lang w:val="nl-NL"/>
              </w:rPr>
              <w:t>- Chính phủ (Báo cáo);</w:t>
            </w:r>
          </w:p>
          <w:p w14:paraId="0CA87BF6" w14:textId="77777777" w:rsidR="00AD1ED4" w:rsidRPr="00735D4B" w:rsidRDefault="00AD1ED4" w:rsidP="00AD1ED4">
            <w:pPr>
              <w:spacing w:after="0" w:line="240" w:lineRule="auto"/>
              <w:ind w:left="-108"/>
              <w:rPr>
                <w:rFonts w:eastAsia="Times New Roman" w:cs="Times New Roman"/>
                <w:sz w:val="22"/>
                <w:lang w:val="nl-NL"/>
              </w:rPr>
            </w:pPr>
            <w:r w:rsidRPr="00735D4B">
              <w:rPr>
                <w:rFonts w:eastAsia="Times New Roman" w:cs="Times New Roman"/>
                <w:sz w:val="22"/>
                <w:lang w:val="nl-NL"/>
              </w:rPr>
              <w:t xml:space="preserve">- Bộ Nông nghiệp và Môi trường (Báo cáo); </w:t>
            </w:r>
          </w:p>
          <w:p w14:paraId="36A83102" w14:textId="77777777" w:rsidR="00AD1ED4" w:rsidRPr="00735D4B" w:rsidRDefault="00AD1ED4" w:rsidP="00AD1ED4">
            <w:pPr>
              <w:spacing w:after="0" w:line="240" w:lineRule="auto"/>
              <w:ind w:left="-108"/>
              <w:rPr>
                <w:rFonts w:eastAsia="Times New Roman" w:cs="Times New Roman"/>
                <w:sz w:val="22"/>
                <w:lang w:val="nl-NL"/>
              </w:rPr>
            </w:pPr>
            <w:r w:rsidRPr="00735D4B">
              <w:rPr>
                <w:rFonts w:eastAsia="Times New Roman" w:cs="Times New Roman"/>
                <w:sz w:val="22"/>
                <w:lang w:val="nl-NL"/>
              </w:rPr>
              <w:t xml:space="preserve">- Bộ Dân tộc và Tôn giáo (Báo cáo); </w:t>
            </w:r>
          </w:p>
          <w:p w14:paraId="6D6CECBF" w14:textId="77777777" w:rsidR="00AD1ED4" w:rsidRPr="00735D4B" w:rsidRDefault="00AD1ED4" w:rsidP="00AD1ED4">
            <w:pPr>
              <w:spacing w:after="0" w:line="240" w:lineRule="auto"/>
              <w:ind w:left="-108"/>
              <w:rPr>
                <w:rFonts w:eastAsia="Times New Roman" w:cs="Times New Roman"/>
                <w:sz w:val="22"/>
                <w:lang w:val="nl-NL"/>
              </w:rPr>
            </w:pPr>
            <w:r w:rsidRPr="00735D4B">
              <w:rPr>
                <w:rFonts w:eastAsia="Times New Roman" w:cs="Times New Roman"/>
                <w:sz w:val="22"/>
                <w:lang w:val="nl-NL"/>
              </w:rPr>
              <w:t>- Bộ Tài chính (Báo cáo);</w:t>
            </w:r>
          </w:p>
          <w:p w14:paraId="06C33F1F" w14:textId="77777777" w:rsidR="00AD1ED4" w:rsidRPr="00735D4B" w:rsidRDefault="00AD1ED4" w:rsidP="00AD1ED4">
            <w:pPr>
              <w:spacing w:after="0" w:line="240" w:lineRule="auto"/>
              <w:ind w:left="-108"/>
              <w:rPr>
                <w:rFonts w:eastAsia="Times New Roman" w:cs="Times New Roman"/>
                <w:sz w:val="22"/>
                <w:lang w:val="nl-NL"/>
              </w:rPr>
            </w:pPr>
            <w:r w:rsidRPr="00735D4B">
              <w:rPr>
                <w:rFonts w:eastAsia="Times New Roman" w:cs="Times New Roman"/>
                <w:sz w:val="22"/>
                <w:lang w:val="nl-NL"/>
              </w:rPr>
              <w:t xml:space="preserve">- Cục Kiểm tra văn bản và Tổ chức thi hành </w:t>
            </w:r>
            <w:r w:rsidRPr="00735D4B">
              <w:rPr>
                <w:rFonts w:eastAsia="Times New Roman" w:cs="Times New Roman"/>
                <w:sz w:val="22"/>
                <w:lang w:val="nl-NL"/>
              </w:rPr>
              <w:br/>
              <w:t xml:space="preserve">  pháp luật - Bộ Tư pháp (Kiểm tra);</w:t>
            </w:r>
          </w:p>
          <w:p w14:paraId="0B5932C0"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Thường trực Tỉnh ủy (Báo cáo);</w:t>
            </w:r>
          </w:p>
          <w:p w14:paraId="77FCA2D9"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Thường trực HĐND tỉnh;</w:t>
            </w:r>
          </w:p>
          <w:p w14:paraId="32005A64"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Ủy ban nhân dân tỉnh;</w:t>
            </w:r>
          </w:p>
          <w:p w14:paraId="52987609"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Đoàn đại biểu Quốc hội tỉnh;</w:t>
            </w:r>
          </w:p>
          <w:p w14:paraId="3DF50A97"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Ủy ban MTTQ Việt Nam tỉnh;</w:t>
            </w:r>
          </w:p>
          <w:p w14:paraId="7CA41C17"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Các đại biểu HĐND tỉnh Khóa XV;</w:t>
            </w:r>
          </w:p>
          <w:p w14:paraId="3ED6AB5F"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Các cơ quan ngành dọc Trung ương</w:t>
            </w:r>
          </w:p>
          <w:p w14:paraId="4C792FA8"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xml:space="preserve">  đóng trên địa bàn tỉnh;</w:t>
            </w:r>
          </w:p>
          <w:p w14:paraId="60261932" w14:textId="77777777" w:rsidR="00AD1ED4" w:rsidRPr="00735D4B" w:rsidRDefault="00AD1ED4" w:rsidP="00AD1ED4">
            <w:pPr>
              <w:spacing w:after="0" w:line="240" w:lineRule="auto"/>
              <w:ind w:left="-108"/>
              <w:jc w:val="both"/>
              <w:rPr>
                <w:rFonts w:eastAsia="Times New Roman" w:cs="Times New Roman"/>
                <w:sz w:val="22"/>
                <w:lang w:val="nl-NL"/>
              </w:rPr>
            </w:pPr>
            <w:r w:rsidRPr="00735D4B">
              <w:rPr>
                <w:rFonts w:eastAsia="Times New Roman" w:cs="Times New Roman"/>
                <w:sz w:val="22"/>
                <w:lang w:val="nl-NL"/>
              </w:rPr>
              <w:t>- Văn phòng: Tỉnh ủy, Ủy ban nhân dân tỉnh;</w:t>
            </w:r>
          </w:p>
          <w:p w14:paraId="30A172D9"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Văn phòng Đoàn ĐBQH và HĐND tỉnh;</w:t>
            </w:r>
          </w:p>
          <w:p w14:paraId="3CBFC6F3"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Các sở, ban, ngành của tỉnh;</w:t>
            </w:r>
          </w:p>
          <w:p w14:paraId="24402322"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TT HĐND, UBND các xã, phường;</w:t>
            </w:r>
          </w:p>
          <w:p w14:paraId="4B90946F"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lang w:val="nl-NL"/>
              </w:rPr>
              <w:t>- Báo và phát thanh, truyền hình Thái Nguyên;</w:t>
            </w:r>
          </w:p>
          <w:p w14:paraId="049B524D" w14:textId="77777777" w:rsidR="00AD1ED4" w:rsidRPr="00735D4B" w:rsidRDefault="00AD1ED4" w:rsidP="00AD1ED4">
            <w:pPr>
              <w:spacing w:after="0" w:line="240" w:lineRule="auto"/>
              <w:ind w:left="-108"/>
              <w:jc w:val="both"/>
              <w:rPr>
                <w:rFonts w:eastAsia="Times New Roman" w:cs="Times New Roman"/>
                <w:sz w:val="22"/>
                <w:szCs w:val="24"/>
                <w:lang w:val="nl-NL"/>
              </w:rPr>
            </w:pPr>
            <w:r w:rsidRPr="00735D4B">
              <w:rPr>
                <w:rFonts w:eastAsia="Times New Roman" w:cs="Times New Roman"/>
                <w:sz w:val="22"/>
                <w:szCs w:val="24"/>
              </w:rPr>
              <w:t xml:space="preserve">  Trung tâm Thông tin tỉnh;</w:t>
            </w:r>
          </w:p>
          <w:p w14:paraId="55B0FDA2" w14:textId="77777777" w:rsidR="00AD1ED4" w:rsidRPr="00735D4B" w:rsidRDefault="00AD1ED4" w:rsidP="00AD1ED4">
            <w:pPr>
              <w:spacing w:after="0" w:line="240" w:lineRule="auto"/>
              <w:ind w:left="-108"/>
              <w:rPr>
                <w:rFonts w:eastAsia="Times New Roman" w:cs="Times New Roman"/>
                <w:i/>
                <w:sz w:val="18"/>
                <w:szCs w:val="18"/>
                <w:lang w:val="nl-NL"/>
              </w:rPr>
            </w:pPr>
            <w:r w:rsidRPr="00735D4B">
              <w:rPr>
                <w:rFonts w:eastAsia="Times New Roman" w:cs="Times New Roman"/>
                <w:sz w:val="22"/>
                <w:szCs w:val="24"/>
              </w:rPr>
              <w:t>- Lưu: VT, CTHĐND.</w:t>
            </w:r>
          </w:p>
        </w:tc>
        <w:tc>
          <w:tcPr>
            <w:tcW w:w="4235" w:type="dxa"/>
          </w:tcPr>
          <w:p w14:paraId="01FF0965" w14:textId="77777777" w:rsidR="00AD1ED4" w:rsidRPr="00735D4B" w:rsidRDefault="00AD1ED4" w:rsidP="00AD1ED4">
            <w:pPr>
              <w:spacing w:after="0" w:line="240" w:lineRule="auto"/>
              <w:jc w:val="center"/>
              <w:rPr>
                <w:rFonts w:eastAsia="Times New Roman" w:cs="Times New Roman"/>
                <w:b/>
                <w:szCs w:val="28"/>
                <w:lang w:val="nl-NL"/>
              </w:rPr>
            </w:pPr>
            <w:r w:rsidRPr="00735D4B">
              <w:rPr>
                <w:rFonts w:eastAsia="Times New Roman" w:cs="Times New Roman"/>
                <w:b/>
                <w:szCs w:val="28"/>
                <w:lang w:val="nl-NL"/>
              </w:rPr>
              <w:t>CHỦ TỊCH</w:t>
            </w:r>
          </w:p>
          <w:p w14:paraId="30181D7E" w14:textId="77777777" w:rsidR="00AD1ED4" w:rsidRPr="00735D4B" w:rsidRDefault="00AD1ED4" w:rsidP="00AD1ED4">
            <w:pPr>
              <w:spacing w:after="0" w:line="240" w:lineRule="auto"/>
              <w:jc w:val="center"/>
              <w:rPr>
                <w:rFonts w:eastAsia="Times New Roman" w:cs="Times New Roman"/>
                <w:b/>
                <w:szCs w:val="28"/>
                <w:lang w:val="nl-NL"/>
              </w:rPr>
            </w:pPr>
          </w:p>
          <w:p w14:paraId="28302E4A" w14:textId="77777777" w:rsidR="00AD1ED4" w:rsidRPr="00735D4B" w:rsidRDefault="00AD1ED4" w:rsidP="00AD1ED4">
            <w:pPr>
              <w:spacing w:after="0" w:line="240" w:lineRule="auto"/>
              <w:jc w:val="center"/>
              <w:rPr>
                <w:rFonts w:eastAsia="Times New Roman" w:cs="Times New Roman"/>
                <w:b/>
                <w:szCs w:val="28"/>
                <w:lang w:val="nl-NL"/>
              </w:rPr>
            </w:pPr>
          </w:p>
          <w:p w14:paraId="5B6C8A3F" w14:textId="77777777" w:rsidR="00AD1ED4" w:rsidRPr="00735D4B" w:rsidRDefault="00AD1ED4" w:rsidP="00AD1ED4">
            <w:pPr>
              <w:spacing w:after="0" w:line="240" w:lineRule="auto"/>
              <w:jc w:val="center"/>
              <w:rPr>
                <w:rFonts w:eastAsia="Times New Roman" w:cs="Times New Roman"/>
                <w:b/>
                <w:szCs w:val="28"/>
                <w:lang w:val="nl-NL"/>
              </w:rPr>
            </w:pPr>
          </w:p>
          <w:p w14:paraId="6E008A05" w14:textId="77777777" w:rsidR="00AD1ED4" w:rsidRPr="00735D4B" w:rsidRDefault="00AD1ED4" w:rsidP="00AD1ED4">
            <w:pPr>
              <w:spacing w:after="0" w:line="240" w:lineRule="auto"/>
              <w:jc w:val="center"/>
              <w:rPr>
                <w:rFonts w:eastAsia="Times New Roman" w:cs="Times New Roman"/>
                <w:b/>
                <w:szCs w:val="28"/>
                <w:lang w:val="nl-NL"/>
              </w:rPr>
            </w:pPr>
          </w:p>
          <w:p w14:paraId="25BBDAAD" w14:textId="77777777" w:rsidR="00AD1ED4" w:rsidRPr="00735D4B" w:rsidRDefault="00AD1ED4" w:rsidP="00AD1ED4">
            <w:pPr>
              <w:spacing w:after="0" w:line="240" w:lineRule="auto"/>
              <w:jc w:val="center"/>
              <w:rPr>
                <w:rFonts w:eastAsia="Times New Roman" w:cs="Times New Roman"/>
                <w:b/>
                <w:szCs w:val="28"/>
                <w:lang w:val="nl-NL"/>
              </w:rPr>
            </w:pPr>
          </w:p>
          <w:p w14:paraId="32C0F83D" w14:textId="77777777" w:rsidR="00AD1ED4" w:rsidRPr="00735D4B" w:rsidRDefault="00AD1ED4" w:rsidP="00AD1ED4">
            <w:pPr>
              <w:spacing w:after="0" w:line="240" w:lineRule="auto"/>
              <w:jc w:val="center"/>
              <w:rPr>
                <w:rFonts w:eastAsia="Times New Roman" w:cs="Times New Roman"/>
                <w:b/>
                <w:szCs w:val="28"/>
                <w:lang w:val="nl-NL"/>
              </w:rPr>
            </w:pPr>
          </w:p>
          <w:p w14:paraId="30000A63" w14:textId="77777777" w:rsidR="00AD1ED4" w:rsidRPr="00735D4B" w:rsidRDefault="00AD1ED4" w:rsidP="00AD1ED4">
            <w:pPr>
              <w:spacing w:after="0" w:line="240" w:lineRule="auto"/>
              <w:jc w:val="center"/>
              <w:rPr>
                <w:rFonts w:eastAsia="Times New Roman" w:cs="Times New Roman"/>
                <w:b/>
                <w:szCs w:val="28"/>
                <w:lang w:val="nl-NL"/>
              </w:rPr>
            </w:pPr>
          </w:p>
          <w:p w14:paraId="0C9B43B9" w14:textId="77777777" w:rsidR="00AD1ED4" w:rsidRPr="00735D4B" w:rsidRDefault="00AD1ED4" w:rsidP="00AD1ED4">
            <w:pPr>
              <w:spacing w:after="0" w:line="240" w:lineRule="auto"/>
              <w:jc w:val="center"/>
              <w:rPr>
                <w:rFonts w:eastAsia="Times New Roman" w:cs="Times New Roman"/>
                <w:b/>
                <w:bCs/>
                <w:szCs w:val="28"/>
                <w:lang w:val="nl-NL"/>
              </w:rPr>
            </w:pPr>
            <w:r w:rsidRPr="00735D4B">
              <w:rPr>
                <w:rFonts w:eastAsia="Times New Roman" w:cs="Times New Roman"/>
                <w:b/>
                <w:bCs/>
                <w:szCs w:val="28"/>
                <w:lang w:val="nl-NL"/>
              </w:rPr>
              <w:t>Bùi Văn Lương</w:t>
            </w:r>
          </w:p>
        </w:tc>
      </w:tr>
    </w:tbl>
    <w:p w14:paraId="4DF560B4" w14:textId="77777777" w:rsidR="00AD1ED4" w:rsidRPr="00735D4B" w:rsidRDefault="00AD1ED4" w:rsidP="002D4260">
      <w:pPr>
        <w:pBdr>
          <w:top w:val="dotted" w:sz="4" w:space="0" w:color="FFFFFF"/>
          <w:left w:val="dotted" w:sz="4" w:space="0" w:color="FFFFFF"/>
          <w:bottom w:val="dotted" w:sz="4" w:space="10" w:color="FFFFFF"/>
          <w:right w:val="dotted" w:sz="4" w:space="0" w:color="FFFFFF"/>
        </w:pBdr>
        <w:spacing w:before="120" w:after="120" w:line="360" w:lineRule="exact"/>
        <w:ind w:firstLine="709"/>
        <w:jc w:val="both"/>
        <w:rPr>
          <w:i/>
          <w:iCs/>
          <w:szCs w:val="28"/>
          <w:lang w:eastAsia="vi-VN"/>
        </w:rPr>
      </w:pPr>
    </w:p>
    <w:p w14:paraId="5E5F3C00" w14:textId="77777777" w:rsidR="00AD1ED4" w:rsidRPr="00735D4B" w:rsidRDefault="00AD1ED4" w:rsidP="002D4260">
      <w:pPr>
        <w:pBdr>
          <w:top w:val="dotted" w:sz="4" w:space="0" w:color="FFFFFF"/>
          <w:left w:val="dotted" w:sz="4" w:space="0" w:color="FFFFFF"/>
          <w:bottom w:val="dotted" w:sz="4" w:space="10" w:color="FFFFFF"/>
          <w:right w:val="dotted" w:sz="4" w:space="0" w:color="FFFFFF"/>
        </w:pBdr>
        <w:spacing w:before="120" w:after="120" w:line="360" w:lineRule="exact"/>
        <w:ind w:firstLine="709"/>
        <w:jc w:val="both"/>
        <w:rPr>
          <w:szCs w:val="28"/>
          <w:lang w:eastAsia="vi-VN"/>
        </w:rPr>
      </w:pPr>
    </w:p>
    <w:p w14:paraId="761512AC" w14:textId="66E0AD4A" w:rsidR="00274360" w:rsidRPr="00735D4B" w:rsidRDefault="00274360" w:rsidP="00731B54">
      <w:pPr>
        <w:pStyle w:val="NormalWeb"/>
        <w:spacing w:before="80" w:beforeAutospacing="0" w:after="80" w:afterAutospacing="0" w:line="320" w:lineRule="exact"/>
        <w:jc w:val="both"/>
        <w:rPr>
          <w:bCs/>
          <w:sz w:val="28"/>
          <w:szCs w:val="28"/>
          <w:lang w:val="vi-VN"/>
        </w:rPr>
      </w:pPr>
    </w:p>
    <w:p w14:paraId="5464CDEB" w14:textId="61EA3F91" w:rsidR="006E3A5E" w:rsidRPr="00735D4B" w:rsidRDefault="006E3A5E" w:rsidP="00731B54">
      <w:pPr>
        <w:pStyle w:val="NormalWeb"/>
        <w:spacing w:before="80" w:beforeAutospacing="0" w:after="80" w:afterAutospacing="0" w:line="320" w:lineRule="exact"/>
        <w:jc w:val="both"/>
        <w:rPr>
          <w:bCs/>
          <w:sz w:val="28"/>
          <w:szCs w:val="28"/>
          <w:lang w:val="vi-VN"/>
        </w:rPr>
      </w:pPr>
    </w:p>
    <w:p w14:paraId="72958A65" w14:textId="49686417" w:rsidR="006E3A5E" w:rsidRPr="00735D4B" w:rsidRDefault="006E3A5E" w:rsidP="00731B54">
      <w:pPr>
        <w:pStyle w:val="NormalWeb"/>
        <w:spacing w:before="80" w:beforeAutospacing="0" w:after="80" w:afterAutospacing="0" w:line="320" w:lineRule="exact"/>
        <w:jc w:val="both"/>
        <w:rPr>
          <w:bCs/>
          <w:sz w:val="28"/>
          <w:szCs w:val="28"/>
          <w:lang w:val="vi-VN"/>
        </w:rPr>
      </w:pPr>
    </w:p>
    <w:p w14:paraId="44D4B22D" w14:textId="443C9D3E" w:rsidR="006E3A5E" w:rsidRPr="00735D4B" w:rsidRDefault="006E3A5E" w:rsidP="00731B54">
      <w:pPr>
        <w:pStyle w:val="NormalWeb"/>
        <w:spacing w:before="80" w:beforeAutospacing="0" w:after="80" w:afterAutospacing="0" w:line="320" w:lineRule="exact"/>
        <w:jc w:val="both"/>
        <w:rPr>
          <w:bCs/>
          <w:sz w:val="28"/>
          <w:szCs w:val="28"/>
          <w:lang w:val="vi-VN"/>
        </w:rPr>
      </w:pPr>
    </w:p>
    <w:bookmarkEnd w:id="3"/>
    <w:p w14:paraId="64691E13" w14:textId="1682DD0E" w:rsidR="006E3A5E" w:rsidRPr="00735D4B" w:rsidRDefault="006E3A5E" w:rsidP="00731B54">
      <w:pPr>
        <w:pStyle w:val="NormalWeb"/>
        <w:spacing w:before="80" w:beforeAutospacing="0" w:after="80" w:afterAutospacing="0" w:line="320" w:lineRule="exact"/>
        <w:jc w:val="both"/>
        <w:rPr>
          <w:bCs/>
          <w:sz w:val="28"/>
          <w:szCs w:val="28"/>
          <w:lang w:val="vi-VN"/>
        </w:rPr>
      </w:pPr>
    </w:p>
    <w:sectPr w:rsidR="006E3A5E" w:rsidRPr="00735D4B" w:rsidSect="00C21244">
      <w:headerReference w:type="default" r:id="rId8"/>
      <w:pgSz w:w="11906" w:h="16838" w:code="9"/>
      <w:pgMar w:top="1134" w:right="1134" w:bottom="1134" w:left="1701" w:header="624"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B36B5" w14:textId="77777777" w:rsidR="00AF5725" w:rsidRDefault="00AF5725" w:rsidP="007B5813">
      <w:pPr>
        <w:spacing w:after="0" w:line="240" w:lineRule="auto"/>
      </w:pPr>
      <w:r>
        <w:separator/>
      </w:r>
    </w:p>
  </w:endnote>
  <w:endnote w:type="continuationSeparator" w:id="0">
    <w:p w14:paraId="47DBC3AB" w14:textId="77777777" w:rsidR="00AF5725" w:rsidRDefault="00AF5725" w:rsidP="007B5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H">
    <w:altName w:val="Courier New"/>
    <w:charset w:val="00"/>
    <w:family w:val="swiss"/>
    <w:pitch w:val="variable"/>
    <w:sig w:usb0="00000001"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imes New Roman Italic">
    <w:panose1 w:val="0202050305040509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80F2DF" w14:textId="77777777" w:rsidR="00AF5725" w:rsidRDefault="00AF5725" w:rsidP="007B5813">
      <w:pPr>
        <w:spacing w:after="0" w:line="240" w:lineRule="auto"/>
      </w:pPr>
      <w:r>
        <w:separator/>
      </w:r>
    </w:p>
  </w:footnote>
  <w:footnote w:type="continuationSeparator" w:id="0">
    <w:p w14:paraId="04CDDDEC" w14:textId="77777777" w:rsidR="00AF5725" w:rsidRDefault="00AF5725" w:rsidP="007B5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656093"/>
      <w:docPartObj>
        <w:docPartGallery w:val="Page Numbers (Top of Page)"/>
        <w:docPartUnique/>
      </w:docPartObj>
    </w:sdtPr>
    <w:sdtEndPr>
      <w:rPr>
        <w:noProof/>
      </w:rPr>
    </w:sdtEndPr>
    <w:sdtContent>
      <w:p w14:paraId="5F32E92D" w14:textId="761817AF" w:rsidR="007B5813" w:rsidRDefault="007B5813" w:rsidP="00F943E6">
        <w:pPr>
          <w:pStyle w:val="Header"/>
          <w:jc w:val="center"/>
        </w:pPr>
        <w:r>
          <w:fldChar w:fldCharType="begin"/>
        </w:r>
        <w:r>
          <w:instrText xml:space="preserve"> PAGE   \* MERGEFORMAT </w:instrText>
        </w:r>
        <w:r>
          <w:fldChar w:fldCharType="separate"/>
        </w:r>
        <w:r w:rsidR="006B4D6E">
          <w:rPr>
            <w:noProof/>
          </w:rPr>
          <w:t>6</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AD77A9"/>
    <w:multiLevelType w:val="hybridMultilevel"/>
    <w:tmpl w:val="6828625E"/>
    <w:lvl w:ilvl="0" w:tplc="DA0452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29B183E"/>
    <w:multiLevelType w:val="hybridMultilevel"/>
    <w:tmpl w:val="3E9AF65C"/>
    <w:lvl w:ilvl="0" w:tplc="0A00EA9E">
      <w:start w:val="1"/>
      <w:numFmt w:val="decimal"/>
      <w:lvlText w:val="%1."/>
      <w:lvlJc w:val="left"/>
      <w:pPr>
        <w:ind w:left="927" w:hanging="360"/>
      </w:pPr>
      <w:rPr>
        <w:rFonts w:eastAsia="Calibri" w:cs="Times New Roman" w:hint="default"/>
        <w:b/>
        <w:color w:val="0D0D0D" w:themeColor="text1" w:themeTint="F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DA46D9C"/>
    <w:multiLevelType w:val="hybridMultilevel"/>
    <w:tmpl w:val="8DFC850C"/>
    <w:lvl w:ilvl="0" w:tplc="66E02D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4C2"/>
    <w:rsid w:val="00001148"/>
    <w:rsid w:val="00001804"/>
    <w:rsid w:val="00001E13"/>
    <w:rsid w:val="0000279C"/>
    <w:rsid w:val="00003C42"/>
    <w:rsid w:val="0000489B"/>
    <w:rsid w:val="000048BD"/>
    <w:rsid w:val="00004D77"/>
    <w:rsid w:val="0000659C"/>
    <w:rsid w:val="00010FA9"/>
    <w:rsid w:val="000110A9"/>
    <w:rsid w:val="00011AF0"/>
    <w:rsid w:val="000124A0"/>
    <w:rsid w:val="000127B1"/>
    <w:rsid w:val="00012FF3"/>
    <w:rsid w:val="00013655"/>
    <w:rsid w:val="00013A3F"/>
    <w:rsid w:val="0002125B"/>
    <w:rsid w:val="0002301F"/>
    <w:rsid w:val="00024431"/>
    <w:rsid w:val="00024726"/>
    <w:rsid w:val="00026AA5"/>
    <w:rsid w:val="00030D83"/>
    <w:rsid w:val="00031498"/>
    <w:rsid w:val="00031F71"/>
    <w:rsid w:val="00034AEB"/>
    <w:rsid w:val="000358CC"/>
    <w:rsid w:val="000361FE"/>
    <w:rsid w:val="00041D40"/>
    <w:rsid w:val="0004269A"/>
    <w:rsid w:val="000456D1"/>
    <w:rsid w:val="00045FBF"/>
    <w:rsid w:val="000462FE"/>
    <w:rsid w:val="00046DC7"/>
    <w:rsid w:val="000508EE"/>
    <w:rsid w:val="00051028"/>
    <w:rsid w:val="0005167E"/>
    <w:rsid w:val="00051906"/>
    <w:rsid w:val="00051C6A"/>
    <w:rsid w:val="0005373C"/>
    <w:rsid w:val="00053765"/>
    <w:rsid w:val="00053D6B"/>
    <w:rsid w:val="00055779"/>
    <w:rsid w:val="00060107"/>
    <w:rsid w:val="00061C82"/>
    <w:rsid w:val="000620E5"/>
    <w:rsid w:val="0006264A"/>
    <w:rsid w:val="00064DB1"/>
    <w:rsid w:val="0007057F"/>
    <w:rsid w:val="00070999"/>
    <w:rsid w:val="00071CFD"/>
    <w:rsid w:val="00074A7D"/>
    <w:rsid w:val="00077B16"/>
    <w:rsid w:val="00081701"/>
    <w:rsid w:val="00081A6D"/>
    <w:rsid w:val="00081B27"/>
    <w:rsid w:val="000822FB"/>
    <w:rsid w:val="00084E49"/>
    <w:rsid w:val="000879A1"/>
    <w:rsid w:val="00091E08"/>
    <w:rsid w:val="00094415"/>
    <w:rsid w:val="00094900"/>
    <w:rsid w:val="00094A5E"/>
    <w:rsid w:val="000A0C1B"/>
    <w:rsid w:val="000A2E06"/>
    <w:rsid w:val="000A36A4"/>
    <w:rsid w:val="000A4010"/>
    <w:rsid w:val="000A5F96"/>
    <w:rsid w:val="000B0878"/>
    <w:rsid w:val="000B1D0C"/>
    <w:rsid w:val="000B2FDF"/>
    <w:rsid w:val="000B3392"/>
    <w:rsid w:val="000B3666"/>
    <w:rsid w:val="000B4E72"/>
    <w:rsid w:val="000B6320"/>
    <w:rsid w:val="000B6EF3"/>
    <w:rsid w:val="000C0BAB"/>
    <w:rsid w:val="000C1784"/>
    <w:rsid w:val="000C2D92"/>
    <w:rsid w:val="000C4102"/>
    <w:rsid w:val="000C5179"/>
    <w:rsid w:val="000C5FC5"/>
    <w:rsid w:val="000C7137"/>
    <w:rsid w:val="000C7750"/>
    <w:rsid w:val="000C7C95"/>
    <w:rsid w:val="000D0CBA"/>
    <w:rsid w:val="000D3CFF"/>
    <w:rsid w:val="000D47B3"/>
    <w:rsid w:val="000D4AB9"/>
    <w:rsid w:val="000D54E9"/>
    <w:rsid w:val="000D578E"/>
    <w:rsid w:val="000D6DAC"/>
    <w:rsid w:val="000D7F59"/>
    <w:rsid w:val="000E07D1"/>
    <w:rsid w:val="000E0E4E"/>
    <w:rsid w:val="000E4B75"/>
    <w:rsid w:val="000E5680"/>
    <w:rsid w:val="000E59E7"/>
    <w:rsid w:val="000E5A80"/>
    <w:rsid w:val="000E5AA9"/>
    <w:rsid w:val="000E637C"/>
    <w:rsid w:val="000F015E"/>
    <w:rsid w:val="000F1FE7"/>
    <w:rsid w:val="000F4E79"/>
    <w:rsid w:val="000F4F4C"/>
    <w:rsid w:val="001021C6"/>
    <w:rsid w:val="00103099"/>
    <w:rsid w:val="00103998"/>
    <w:rsid w:val="00104AD9"/>
    <w:rsid w:val="00104C45"/>
    <w:rsid w:val="00104E9D"/>
    <w:rsid w:val="00105837"/>
    <w:rsid w:val="001064C2"/>
    <w:rsid w:val="00107C09"/>
    <w:rsid w:val="00107C6A"/>
    <w:rsid w:val="00107EA5"/>
    <w:rsid w:val="001111E7"/>
    <w:rsid w:val="00112C89"/>
    <w:rsid w:val="001131ED"/>
    <w:rsid w:val="001146C6"/>
    <w:rsid w:val="00114998"/>
    <w:rsid w:val="00115DB5"/>
    <w:rsid w:val="0011622C"/>
    <w:rsid w:val="00116B5D"/>
    <w:rsid w:val="00116BB8"/>
    <w:rsid w:val="00116EBB"/>
    <w:rsid w:val="00120A4A"/>
    <w:rsid w:val="00122D0D"/>
    <w:rsid w:val="00123C97"/>
    <w:rsid w:val="0012495E"/>
    <w:rsid w:val="001310D7"/>
    <w:rsid w:val="0013351D"/>
    <w:rsid w:val="001356B6"/>
    <w:rsid w:val="00135B89"/>
    <w:rsid w:val="00137898"/>
    <w:rsid w:val="0014072A"/>
    <w:rsid w:val="001413DC"/>
    <w:rsid w:val="001414BD"/>
    <w:rsid w:val="00146935"/>
    <w:rsid w:val="001510E6"/>
    <w:rsid w:val="001527FA"/>
    <w:rsid w:val="00153B99"/>
    <w:rsid w:val="001546CB"/>
    <w:rsid w:val="00154ACE"/>
    <w:rsid w:val="00154DE0"/>
    <w:rsid w:val="00154E5A"/>
    <w:rsid w:val="00156E4A"/>
    <w:rsid w:val="001575E9"/>
    <w:rsid w:val="001578AB"/>
    <w:rsid w:val="0016039C"/>
    <w:rsid w:val="00160A6A"/>
    <w:rsid w:val="00160BA5"/>
    <w:rsid w:val="00160DB2"/>
    <w:rsid w:val="001620CE"/>
    <w:rsid w:val="00162B6C"/>
    <w:rsid w:val="0016401F"/>
    <w:rsid w:val="001641A6"/>
    <w:rsid w:val="0016669E"/>
    <w:rsid w:val="00167949"/>
    <w:rsid w:val="001679EA"/>
    <w:rsid w:val="001703EF"/>
    <w:rsid w:val="00174D0B"/>
    <w:rsid w:val="00174FEE"/>
    <w:rsid w:val="00175162"/>
    <w:rsid w:val="001754A9"/>
    <w:rsid w:val="0017612D"/>
    <w:rsid w:val="00176FA0"/>
    <w:rsid w:val="00177AB3"/>
    <w:rsid w:val="00181896"/>
    <w:rsid w:val="00181C25"/>
    <w:rsid w:val="00181EB3"/>
    <w:rsid w:val="0018226F"/>
    <w:rsid w:val="00182BCB"/>
    <w:rsid w:val="00182EEF"/>
    <w:rsid w:val="00183417"/>
    <w:rsid w:val="001834EA"/>
    <w:rsid w:val="00183818"/>
    <w:rsid w:val="00183AA5"/>
    <w:rsid w:val="0018401B"/>
    <w:rsid w:val="001854F6"/>
    <w:rsid w:val="00190FC1"/>
    <w:rsid w:val="001924E7"/>
    <w:rsid w:val="00192C33"/>
    <w:rsid w:val="00194EAD"/>
    <w:rsid w:val="0019726B"/>
    <w:rsid w:val="001979E2"/>
    <w:rsid w:val="001A3378"/>
    <w:rsid w:val="001A3B0B"/>
    <w:rsid w:val="001A4AA1"/>
    <w:rsid w:val="001A554C"/>
    <w:rsid w:val="001A6692"/>
    <w:rsid w:val="001A72F6"/>
    <w:rsid w:val="001B0F56"/>
    <w:rsid w:val="001B15A8"/>
    <w:rsid w:val="001B39DE"/>
    <w:rsid w:val="001B57A3"/>
    <w:rsid w:val="001B64C1"/>
    <w:rsid w:val="001B65F8"/>
    <w:rsid w:val="001B692F"/>
    <w:rsid w:val="001B7724"/>
    <w:rsid w:val="001B7BE7"/>
    <w:rsid w:val="001C3A07"/>
    <w:rsid w:val="001C58F0"/>
    <w:rsid w:val="001C5A21"/>
    <w:rsid w:val="001C5F7B"/>
    <w:rsid w:val="001C62BC"/>
    <w:rsid w:val="001C637E"/>
    <w:rsid w:val="001C6A40"/>
    <w:rsid w:val="001C6D12"/>
    <w:rsid w:val="001C7A92"/>
    <w:rsid w:val="001D1545"/>
    <w:rsid w:val="001D377B"/>
    <w:rsid w:val="001D46B8"/>
    <w:rsid w:val="001D5367"/>
    <w:rsid w:val="001D66EA"/>
    <w:rsid w:val="001E061C"/>
    <w:rsid w:val="001E093A"/>
    <w:rsid w:val="001E40CF"/>
    <w:rsid w:val="001E6B44"/>
    <w:rsid w:val="001E715C"/>
    <w:rsid w:val="001E7CFA"/>
    <w:rsid w:val="001F08D3"/>
    <w:rsid w:val="001F4A44"/>
    <w:rsid w:val="001F5AD2"/>
    <w:rsid w:val="001F5BCF"/>
    <w:rsid w:val="001F6421"/>
    <w:rsid w:val="001F7C50"/>
    <w:rsid w:val="001F7ECC"/>
    <w:rsid w:val="0020670A"/>
    <w:rsid w:val="00207E89"/>
    <w:rsid w:val="002107AB"/>
    <w:rsid w:val="002134A8"/>
    <w:rsid w:val="002136EF"/>
    <w:rsid w:val="00214D86"/>
    <w:rsid w:val="00215AD3"/>
    <w:rsid w:val="00217B74"/>
    <w:rsid w:val="002202AD"/>
    <w:rsid w:val="002261AF"/>
    <w:rsid w:val="00226612"/>
    <w:rsid w:val="00226976"/>
    <w:rsid w:val="00226D2C"/>
    <w:rsid w:val="00230E43"/>
    <w:rsid w:val="002311E6"/>
    <w:rsid w:val="00231719"/>
    <w:rsid w:val="00234069"/>
    <w:rsid w:val="00234B23"/>
    <w:rsid w:val="00236187"/>
    <w:rsid w:val="00236C23"/>
    <w:rsid w:val="00242D86"/>
    <w:rsid w:val="00244869"/>
    <w:rsid w:val="002450CF"/>
    <w:rsid w:val="002455C9"/>
    <w:rsid w:val="00245D5F"/>
    <w:rsid w:val="002478C5"/>
    <w:rsid w:val="00251D97"/>
    <w:rsid w:val="00252E22"/>
    <w:rsid w:val="0026015C"/>
    <w:rsid w:val="00260F4C"/>
    <w:rsid w:val="0026104C"/>
    <w:rsid w:val="00261D94"/>
    <w:rsid w:val="00262EEB"/>
    <w:rsid w:val="00263BD8"/>
    <w:rsid w:val="00263D5F"/>
    <w:rsid w:val="0026564E"/>
    <w:rsid w:val="00265E81"/>
    <w:rsid w:val="002661BF"/>
    <w:rsid w:val="00270FA6"/>
    <w:rsid w:val="00272F41"/>
    <w:rsid w:val="00274189"/>
    <w:rsid w:val="00274360"/>
    <w:rsid w:val="00274BE2"/>
    <w:rsid w:val="0027516E"/>
    <w:rsid w:val="00275ECD"/>
    <w:rsid w:val="002832ED"/>
    <w:rsid w:val="00283471"/>
    <w:rsid w:val="00283C97"/>
    <w:rsid w:val="002846C4"/>
    <w:rsid w:val="00284B1F"/>
    <w:rsid w:val="00284CAE"/>
    <w:rsid w:val="0028690C"/>
    <w:rsid w:val="00286E4C"/>
    <w:rsid w:val="00286E7D"/>
    <w:rsid w:val="0028785A"/>
    <w:rsid w:val="00291A04"/>
    <w:rsid w:val="00291A80"/>
    <w:rsid w:val="00293778"/>
    <w:rsid w:val="00293BC1"/>
    <w:rsid w:val="00295F2E"/>
    <w:rsid w:val="002A026B"/>
    <w:rsid w:val="002A0FF5"/>
    <w:rsid w:val="002A0FFD"/>
    <w:rsid w:val="002A3806"/>
    <w:rsid w:val="002A5A96"/>
    <w:rsid w:val="002A5BFB"/>
    <w:rsid w:val="002A60B8"/>
    <w:rsid w:val="002B0D2D"/>
    <w:rsid w:val="002B194D"/>
    <w:rsid w:val="002B3237"/>
    <w:rsid w:val="002B3A0F"/>
    <w:rsid w:val="002B5547"/>
    <w:rsid w:val="002B6220"/>
    <w:rsid w:val="002B6941"/>
    <w:rsid w:val="002B6F89"/>
    <w:rsid w:val="002C083B"/>
    <w:rsid w:val="002C235B"/>
    <w:rsid w:val="002C3410"/>
    <w:rsid w:val="002C41B6"/>
    <w:rsid w:val="002D17B9"/>
    <w:rsid w:val="002D33AF"/>
    <w:rsid w:val="002D4260"/>
    <w:rsid w:val="002D4E36"/>
    <w:rsid w:val="002D5107"/>
    <w:rsid w:val="002D5E57"/>
    <w:rsid w:val="002D62B2"/>
    <w:rsid w:val="002D6B57"/>
    <w:rsid w:val="002E2550"/>
    <w:rsid w:val="002E2653"/>
    <w:rsid w:val="002E2B7E"/>
    <w:rsid w:val="002E2EDF"/>
    <w:rsid w:val="002E6075"/>
    <w:rsid w:val="002E777F"/>
    <w:rsid w:val="002E7F4F"/>
    <w:rsid w:val="002E7FA7"/>
    <w:rsid w:val="002F2B7D"/>
    <w:rsid w:val="002F3FF8"/>
    <w:rsid w:val="002F5333"/>
    <w:rsid w:val="002F55AE"/>
    <w:rsid w:val="002F562D"/>
    <w:rsid w:val="002F7712"/>
    <w:rsid w:val="002F7BC5"/>
    <w:rsid w:val="002F7EB0"/>
    <w:rsid w:val="00300143"/>
    <w:rsid w:val="0030075B"/>
    <w:rsid w:val="00300D53"/>
    <w:rsid w:val="003016F8"/>
    <w:rsid w:val="00302C04"/>
    <w:rsid w:val="00303A95"/>
    <w:rsid w:val="00303DA2"/>
    <w:rsid w:val="00304C29"/>
    <w:rsid w:val="003051A2"/>
    <w:rsid w:val="00307073"/>
    <w:rsid w:val="0030792F"/>
    <w:rsid w:val="0030794F"/>
    <w:rsid w:val="00310AF2"/>
    <w:rsid w:val="00310E98"/>
    <w:rsid w:val="003115BA"/>
    <w:rsid w:val="00311EFD"/>
    <w:rsid w:val="00312AC3"/>
    <w:rsid w:val="00312CC7"/>
    <w:rsid w:val="00313F09"/>
    <w:rsid w:val="00313FFF"/>
    <w:rsid w:val="0031471B"/>
    <w:rsid w:val="00314A06"/>
    <w:rsid w:val="00316241"/>
    <w:rsid w:val="003179DA"/>
    <w:rsid w:val="00317B52"/>
    <w:rsid w:val="0032103F"/>
    <w:rsid w:val="0032210F"/>
    <w:rsid w:val="003225F1"/>
    <w:rsid w:val="003229FD"/>
    <w:rsid w:val="00323CF7"/>
    <w:rsid w:val="00324FA0"/>
    <w:rsid w:val="0032540D"/>
    <w:rsid w:val="003258CC"/>
    <w:rsid w:val="00326262"/>
    <w:rsid w:val="00330F3C"/>
    <w:rsid w:val="003312F6"/>
    <w:rsid w:val="00336C3C"/>
    <w:rsid w:val="0033713F"/>
    <w:rsid w:val="00337BBB"/>
    <w:rsid w:val="00337C2E"/>
    <w:rsid w:val="00340EF4"/>
    <w:rsid w:val="0034219B"/>
    <w:rsid w:val="00345AB9"/>
    <w:rsid w:val="003502FA"/>
    <w:rsid w:val="003534B1"/>
    <w:rsid w:val="00353D0B"/>
    <w:rsid w:val="00357D87"/>
    <w:rsid w:val="00357FA9"/>
    <w:rsid w:val="003630BC"/>
    <w:rsid w:val="0036322F"/>
    <w:rsid w:val="003636B5"/>
    <w:rsid w:val="00365BAF"/>
    <w:rsid w:val="003709BA"/>
    <w:rsid w:val="00372CF6"/>
    <w:rsid w:val="00375DB7"/>
    <w:rsid w:val="003771E9"/>
    <w:rsid w:val="00377241"/>
    <w:rsid w:val="00380948"/>
    <w:rsid w:val="00380BC9"/>
    <w:rsid w:val="003823D9"/>
    <w:rsid w:val="003843C6"/>
    <w:rsid w:val="00385630"/>
    <w:rsid w:val="00385A77"/>
    <w:rsid w:val="00385E46"/>
    <w:rsid w:val="00390F85"/>
    <w:rsid w:val="00393784"/>
    <w:rsid w:val="00393A31"/>
    <w:rsid w:val="00394F31"/>
    <w:rsid w:val="0039595D"/>
    <w:rsid w:val="003964B9"/>
    <w:rsid w:val="0039770B"/>
    <w:rsid w:val="003A0A06"/>
    <w:rsid w:val="003A2F9B"/>
    <w:rsid w:val="003A3B59"/>
    <w:rsid w:val="003A592E"/>
    <w:rsid w:val="003A62C5"/>
    <w:rsid w:val="003B0F8F"/>
    <w:rsid w:val="003B144A"/>
    <w:rsid w:val="003B34E1"/>
    <w:rsid w:val="003B4839"/>
    <w:rsid w:val="003B5AC2"/>
    <w:rsid w:val="003B7E47"/>
    <w:rsid w:val="003C06F6"/>
    <w:rsid w:val="003C359E"/>
    <w:rsid w:val="003C7275"/>
    <w:rsid w:val="003D1805"/>
    <w:rsid w:val="003D411C"/>
    <w:rsid w:val="003D5555"/>
    <w:rsid w:val="003D56CF"/>
    <w:rsid w:val="003D60F8"/>
    <w:rsid w:val="003E044C"/>
    <w:rsid w:val="003E09E9"/>
    <w:rsid w:val="003E1B42"/>
    <w:rsid w:val="003E1FC5"/>
    <w:rsid w:val="003E2848"/>
    <w:rsid w:val="003E2E16"/>
    <w:rsid w:val="003E4B36"/>
    <w:rsid w:val="003E645D"/>
    <w:rsid w:val="003E6499"/>
    <w:rsid w:val="003E694B"/>
    <w:rsid w:val="003F26C7"/>
    <w:rsid w:val="003F305D"/>
    <w:rsid w:val="003F35C3"/>
    <w:rsid w:val="003F3B08"/>
    <w:rsid w:val="003F4E88"/>
    <w:rsid w:val="003F569C"/>
    <w:rsid w:val="0040028B"/>
    <w:rsid w:val="004004DA"/>
    <w:rsid w:val="00400574"/>
    <w:rsid w:val="00401133"/>
    <w:rsid w:val="004017CF"/>
    <w:rsid w:val="00405588"/>
    <w:rsid w:val="00421AFF"/>
    <w:rsid w:val="004223AE"/>
    <w:rsid w:val="00425258"/>
    <w:rsid w:val="00425A86"/>
    <w:rsid w:val="00425F67"/>
    <w:rsid w:val="00426895"/>
    <w:rsid w:val="004271AD"/>
    <w:rsid w:val="0043028A"/>
    <w:rsid w:val="00430E24"/>
    <w:rsid w:val="00431418"/>
    <w:rsid w:val="0043394D"/>
    <w:rsid w:val="00434BE3"/>
    <w:rsid w:val="00434C35"/>
    <w:rsid w:val="004361C5"/>
    <w:rsid w:val="004365AC"/>
    <w:rsid w:val="00436F58"/>
    <w:rsid w:val="00436FF8"/>
    <w:rsid w:val="0044048E"/>
    <w:rsid w:val="004418A0"/>
    <w:rsid w:val="004435E9"/>
    <w:rsid w:val="0044491A"/>
    <w:rsid w:val="00446F1E"/>
    <w:rsid w:val="00451562"/>
    <w:rsid w:val="00451C14"/>
    <w:rsid w:val="00454F8F"/>
    <w:rsid w:val="004554FF"/>
    <w:rsid w:val="00455570"/>
    <w:rsid w:val="00455F1F"/>
    <w:rsid w:val="00456287"/>
    <w:rsid w:val="00456CD8"/>
    <w:rsid w:val="00456DCE"/>
    <w:rsid w:val="00463A16"/>
    <w:rsid w:val="00465040"/>
    <w:rsid w:val="0046507F"/>
    <w:rsid w:val="004650BB"/>
    <w:rsid w:val="0046759E"/>
    <w:rsid w:val="004717C7"/>
    <w:rsid w:val="00472BE8"/>
    <w:rsid w:val="00472CD8"/>
    <w:rsid w:val="00473EC8"/>
    <w:rsid w:val="00474A78"/>
    <w:rsid w:val="00475D6F"/>
    <w:rsid w:val="00475E72"/>
    <w:rsid w:val="004769EA"/>
    <w:rsid w:val="00482D81"/>
    <w:rsid w:val="00483A43"/>
    <w:rsid w:val="00484168"/>
    <w:rsid w:val="00484341"/>
    <w:rsid w:val="00484433"/>
    <w:rsid w:val="004850AA"/>
    <w:rsid w:val="00485CAA"/>
    <w:rsid w:val="0048659D"/>
    <w:rsid w:val="00487919"/>
    <w:rsid w:val="00487DD8"/>
    <w:rsid w:val="00487EE7"/>
    <w:rsid w:val="004901F6"/>
    <w:rsid w:val="004912E2"/>
    <w:rsid w:val="0049210A"/>
    <w:rsid w:val="0049461B"/>
    <w:rsid w:val="00494CA9"/>
    <w:rsid w:val="00494F0C"/>
    <w:rsid w:val="004A0BF2"/>
    <w:rsid w:val="004A22D0"/>
    <w:rsid w:val="004A2447"/>
    <w:rsid w:val="004A3872"/>
    <w:rsid w:val="004A664B"/>
    <w:rsid w:val="004A7048"/>
    <w:rsid w:val="004A7D31"/>
    <w:rsid w:val="004B0879"/>
    <w:rsid w:val="004B0D41"/>
    <w:rsid w:val="004B38B7"/>
    <w:rsid w:val="004B3F06"/>
    <w:rsid w:val="004B4C88"/>
    <w:rsid w:val="004B7E7A"/>
    <w:rsid w:val="004C37D8"/>
    <w:rsid w:val="004C5F3C"/>
    <w:rsid w:val="004C6D9C"/>
    <w:rsid w:val="004C7D38"/>
    <w:rsid w:val="004D00C2"/>
    <w:rsid w:val="004D0D48"/>
    <w:rsid w:val="004D16E7"/>
    <w:rsid w:val="004D2391"/>
    <w:rsid w:val="004D27CA"/>
    <w:rsid w:val="004D31FE"/>
    <w:rsid w:val="004D465E"/>
    <w:rsid w:val="004D4B64"/>
    <w:rsid w:val="004D51E4"/>
    <w:rsid w:val="004D59AE"/>
    <w:rsid w:val="004D62E6"/>
    <w:rsid w:val="004D6C1D"/>
    <w:rsid w:val="004E09D0"/>
    <w:rsid w:val="004E125D"/>
    <w:rsid w:val="004E1D22"/>
    <w:rsid w:val="004E44FF"/>
    <w:rsid w:val="004E4CE9"/>
    <w:rsid w:val="004E59ED"/>
    <w:rsid w:val="004E65BB"/>
    <w:rsid w:val="004E6863"/>
    <w:rsid w:val="004E6984"/>
    <w:rsid w:val="004E7232"/>
    <w:rsid w:val="004E7B3E"/>
    <w:rsid w:val="004F0FB4"/>
    <w:rsid w:val="004F2285"/>
    <w:rsid w:val="004F247E"/>
    <w:rsid w:val="004F49ED"/>
    <w:rsid w:val="004F5EBA"/>
    <w:rsid w:val="004F63F0"/>
    <w:rsid w:val="004F7312"/>
    <w:rsid w:val="00500DAB"/>
    <w:rsid w:val="0050130C"/>
    <w:rsid w:val="005025C2"/>
    <w:rsid w:val="00503124"/>
    <w:rsid w:val="00504869"/>
    <w:rsid w:val="00504FF2"/>
    <w:rsid w:val="005054F2"/>
    <w:rsid w:val="005078E7"/>
    <w:rsid w:val="00507D37"/>
    <w:rsid w:val="005100BA"/>
    <w:rsid w:val="005107A1"/>
    <w:rsid w:val="0051262F"/>
    <w:rsid w:val="00514B6B"/>
    <w:rsid w:val="005154F5"/>
    <w:rsid w:val="00515582"/>
    <w:rsid w:val="005167A8"/>
    <w:rsid w:val="00517AE8"/>
    <w:rsid w:val="00517CFC"/>
    <w:rsid w:val="00521B8A"/>
    <w:rsid w:val="0052347E"/>
    <w:rsid w:val="005257D7"/>
    <w:rsid w:val="0052586B"/>
    <w:rsid w:val="00525EE4"/>
    <w:rsid w:val="00526B1B"/>
    <w:rsid w:val="005274A4"/>
    <w:rsid w:val="00527C78"/>
    <w:rsid w:val="0053022A"/>
    <w:rsid w:val="005309D8"/>
    <w:rsid w:val="00532398"/>
    <w:rsid w:val="00532993"/>
    <w:rsid w:val="00533283"/>
    <w:rsid w:val="0054203A"/>
    <w:rsid w:val="0054367C"/>
    <w:rsid w:val="00546ED6"/>
    <w:rsid w:val="00547170"/>
    <w:rsid w:val="00547517"/>
    <w:rsid w:val="00547618"/>
    <w:rsid w:val="00550EA2"/>
    <w:rsid w:val="005511B1"/>
    <w:rsid w:val="005511B7"/>
    <w:rsid w:val="00551713"/>
    <w:rsid w:val="00551AD2"/>
    <w:rsid w:val="0055298F"/>
    <w:rsid w:val="00554234"/>
    <w:rsid w:val="0055480B"/>
    <w:rsid w:val="00554B72"/>
    <w:rsid w:val="005605F3"/>
    <w:rsid w:val="00560AC4"/>
    <w:rsid w:val="00561085"/>
    <w:rsid w:val="00562D68"/>
    <w:rsid w:val="00564592"/>
    <w:rsid w:val="00567442"/>
    <w:rsid w:val="0056788F"/>
    <w:rsid w:val="00570DA7"/>
    <w:rsid w:val="00570DAF"/>
    <w:rsid w:val="00570FD9"/>
    <w:rsid w:val="00571140"/>
    <w:rsid w:val="0057241D"/>
    <w:rsid w:val="005734EC"/>
    <w:rsid w:val="005739CF"/>
    <w:rsid w:val="005741EF"/>
    <w:rsid w:val="00574365"/>
    <w:rsid w:val="005748A0"/>
    <w:rsid w:val="00574D5F"/>
    <w:rsid w:val="00575C6E"/>
    <w:rsid w:val="00575E8A"/>
    <w:rsid w:val="00576571"/>
    <w:rsid w:val="00576E58"/>
    <w:rsid w:val="005807FE"/>
    <w:rsid w:val="00580B02"/>
    <w:rsid w:val="0058109C"/>
    <w:rsid w:val="0058260C"/>
    <w:rsid w:val="00584D0D"/>
    <w:rsid w:val="00587FAC"/>
    <w:rsid w:val="00590954"/>
    <w:rsid w:val="00590CA3"/>
    <w:rsid w:val="00590D42"/>
    <w:rsid w:val="00591F88"/>
    <w:rsid w:val="005929D7"/>
    <w:rsid w:val="00592DF1"/>
    <w:rsid w:val="005938AB"/>
    <w:rsid w:val="00593F87"/>
    <w:rsid w:val="0059463D"/>
    <w:rsid w:val="005A2D71"/>
    <w:rsid w:val="005A3E07"/>
    <w:rsid w:val="005A436C"/>
    <w:rsid w:val="005A62D9"/>
    <w:rsid w:val="005A64A0"/>
    <w:rsid w:val="005A6776"/>
    <w:rsid w:val="005A7256"/>
    <w:rsid w:val="005B1EEA"/>
    <w:rsid w:val="005B2BCE"/>
    <w:rsid w:val="005B38B4"/>
    <w:rsid w:val="005B4228"/>
    <w:rsid w:val="005B5D8B"/>
    <w:rsid w:val="005B5EE1"/>
    <w:rsid w:val="005B70C5"/>
    <w:rsid w:val="005C0B6A"/>
    <w:rsid w:val="005C0DCB"/>
    <w:rsid w:val="005C31BF"/>
    <w:rsid w:val="005C6187"/>
    <w:rsid w:val="005C7B06"/>
    <w:rsid w:val="005C7FC8"/>
    <w:rsid w:val="005D084E"/>
    <w:rsid w:val="005D1829"/>
    <w:rsid w:val="005D1E4C"/>
    <w:rsid w:val="005D250D"/>
    <w:rsid w:val="005D3DA8"/>
    <w:rsid w:val="005D4117"/>
    <w:rsid w:val="005D586B"/>
    <w:rsid w:val="005D7D63"/>
    <w:rsid w:val="005E1B1A"/>
    <w:rsid w:val="005E410B"/>
    <w:rsid w:val="005E62EA"/>
    <w:rsid w:val="005E63C7"/>
    <w:rsid w:val="005E777F"/>
    <w:rsid w:val="005E7C6C"/>
    <w:rsid w:val="005F085F"/>
    <w:rsid w:val="005F0E51"/>
    <w:rsid w:val="005F0FCC"/>
    <w:rsid w:val="005F2ABA"/>
    <w:rsid w:val="005F378E"/>
    <w:rsid w:val="005F40E6"/>
    <w:rsid w:val="005F44DC"/>
    <w:rsid w:val="005F621E"/>
    <w:rsid w:val="005F6631"/>
    <w:rsid w:val="005F676A"/>
    <w:rsid w:val="005F6D30"/>
    <w:rsid w:val="005F7BEB"/>
    <w:rsid w:val="00601969"/>
    <w:rsid w:val="0060299E"/>
    <w:rsid w:val="006034DA"/>
    <w:rsid w:val="006055F6"/>
    <w:rsid w:val="0060651C"/>
    <w:rsid w:val="00606A67"/>
    <w:rsid w:val="00606D9A"/>
    <w:rsid w:val="00613B5E"/>
    <w:rsid w:val="006173B0"/>
    <w:rsid w:val="00617EEF"/>
    <w:rsid w:val="006200B5"/>
    <w:rsid w:val="0062359C"/>
    <w:rsid w:val="0062489F"/>
    <w:rsid w:val="00624B02"/>
    <w:rsid w:val="006256F3"/>
    <w:rsid w:val="00626E5F"/>
    <w:rsid w:val="00630E03"/>
    <w:rsid w:val="00631144"/>
    <w:rsid w:val="00631DAE"/>
    <w:rsid w:val="00631E14"/>
    <w:rsid w:val="006329F3"/>
    <w:rsid w:val="006345D8"/>
    <w:rsid w:val="00634C24"/>
    <w:rsid w:val="00637805"/>
    <w:rsid w:val="00637F0C"/>
    <w:rsid w:val="00641066"/>
    <w:rsid w:val="00641813"/>
    <w:rsid w:val="00641918"/>
    <w:rsid w:val="00641919"/>
    <w:rsid w:val="00641C6A"/>
    <w:rsid w:val="006446DF"/>
    <w:rsid w:val="0064496F"/>
    <w:rsid w:val="00647ABA"/>
    <w:rsid w:val="00650503"/>
    <w:rsid w:val="006513C5"/>
    <w:rsid w:val="006513E9"/>
    <w:rsid w:val="006515EE"/>
    <w:rsid w:val="00651D4B"/>
    <w:rsid w:val="00653803"/>
    <w:rsid w:val="006576AA"/>
    <w:rsid w:val="0066160C"/>
    <w:rsid w:val="00662B09"/>
    <w:rsid w:val="00663A54"/>
    <w:rsid w:val="00663F4A"/>
    <w:rsid w:val="00664047"/>
    <w:rsid w:val="00665041"/>
    <w:rsid w:val="00665344"/>
    <w:rsid w:val="00666FD9"/>
    <w:rsid w:val="006672B6"/>
    <w:rsid w:val="00670805"/>
    <w:rsid w:val="00672C9D"/>
    <w:rsid w:val="00672EA9"/>
    <w:rsid w:val="0067438C"/>
    <w:rsid w:val="006743C1"/>
    <w:rsid w:val="00674621"/>
    <w:rsid w:val="00676992"/>
    <w:rsid w:val="00676D78"/>
    <w:rsid w:val="006774CC"/>
    <w:rsid w:val="006800C1"/>
    <w:rsid w:val="0068097B"/>
    <w:rsid w:val="00682D39"/>
    <w:rsid w:val="00683BA8"/>
    <w:rsid w:val="0068463A"/>
    <w:rsid w:val="006848E5"/>
    <w:rsid w:val="00685118"/>
    <w:rsid w:val="0068719D"/>
    <w:rsid w:val="0068747B"/>
    <w:rsid w:val="00692BD4"/>
    <w:rsid w:val="0069567A"/>
    <w:rsid w:val="006960FB"/>
    <w:rsid w:val="00696550"/>
    <w:rsid w:val="006A195E"/>
    <w:rsid w:val="006A3D13"/>
    <w:rsid w:val="006A6054"/>
    <w:rsid w:val="006A632E"/>
    <w:rsid w:val="006A7149"/>
    <w:rsid w:val="006A7CFC"/>
    <w:rsid w:val="006B42C7"/>
    <w:rsid w:val="006B4C71"/>
    <w:rsid w:val="006B4D6E"/>
    <w:rsid w:val="006B6BA6"/>
    <w:rsid w:val="006C0B49"/>
    <w:rsid w:val="006C1912"/>
    <w:rsid w:val="006C3ED1"/>
    <w:rsid w:val="006C3FDA"/>
    <w:rsid w:val="006D082A"/>
    <w:rsid w:val="006D0BAB"/>
    <w:rsid w:val="006D1179"/>
    <w:rsid w:val="006D11CE"/>
    <w:rsid w:val="006D246E"/>
    <w:rsid w:val="006D2826"/>
    <w:rsid w:val="006D2AA4"/>
    <w:rsid w:val="006E15C1"/>
    <w:rsid w:val="006E1EEA"/>
    <w:rsid w:val="006E298A"/>
    <w:rsid w:val="006E3163"/>
    <w:rsid w:val="006E354B"/>
    <w:rsid w:val="006E3A5E"/>
    <w:rsid w:val="006E3ED1"/>
    <w:rsid w:val="006E3FE7"/>
    <w:rsid w:val="006E53D7"/>
    <w:rsid w:val="006E5C55"/>
    <w:rsid w:val="006E619B"/>
    <w:rsid w:val="006E638E"/>
    <w:rsid w:val="006E778A"/>
    <w:rsid w:val="006E7D6D"/>
    <w:rsid w:val="006E7E20"/>
    <w:rsid w:val="006F116E"/>
    <w:rsid w:val="006F117C"/>
    <w:rsid w:val="006F1355"/>
    <w:rsid w:val="006F138B"/>
    <w:rsid w:val="006F2A73"/>
    <w:rsid w:val="006F2FB5"/>
    <w:rsid w:val="006F3A2D"/>
    <w:rsid w:val="006F469D"/>
    <w:rsid w:val="006F6203"/>
    <w:rsid w:val="006F6476"/>
    <w:rsid w:val="006F7277"/>
    <w:rsid w:val="006F7961"/>
    <w:rsid w:val="00700DCB"/>
    <w:rsid w:val="007058C5"/>
    <w:rsid w:val="0070684F"/>
    <w:rsid w:val="007104B1"/>
    <w:rsid w:val="00710C50"/>
    <w:rsid w:val="00710C8C"/>
    <w:rsid w:val="00712144"/>
    <w:rsid w:val="00715999"/>
    <w:rsid w:val="00716E75"/>
    <w:rsid w:val="00720BF3"/>
    <w:rsid w:val="007225F9"/>
    <w:rsid w:val="0072299E"/>
    <w:rsid w:val="007246F2"/>
    <w:rsid w:val="00725079"/>
    <w:rsid w:val="00731298"/>
    <w:rsid w:val="00731422"/>
    <w:rsid w:val="00731B54"/>
    <w:rsid w:val="00731F32"/>
    <w:rsid w:val="0073237C"/>
    <w:rsid w:val="007324B8"/>
    <w:rsid w:val="00732C28"/>
    <w:rsid w:val="00733C63"/>
    <w:rsid w:val="007341AB"/>
    <w:rsid w:val="0073465E"/>
    <w:rsid w:val="00734D2A"/>
    <w:rsid w:val="00735D4B"/>
    <w:rsid w:val="007362CB"/>
    <w:rsid w:val="007373A0"/>
    <w:rsid w:val="00742029"/>
    <w:rsid w:val="00744EC1"/>
    <w:rsid w:val="0075086A"/>
    <w:rsid w:val="00751EA1"/>
    <w:rsid w:val="00754043"/>
    <w:rsid w:val="00754305"/>
    <w:rsid w:val="00756475"/>
    <w:rsid w:val="00756787"/>
    <w:rsid w:val="007568BD"/>
    <w:rsid w:val="00762587"/>
    <w:rsid w:val="00763D89"/>
    <w:rsid w:val="007656E7"/>
    <w:rsid w:val="00765786"/>
    <w:rsid w:val="00765C6C"/>
    <w:rsid w:val="00767402"/>
    <w:rsid w:val="0077149C"/>
    <w:rsid w:val="00775287"/>
    <w:rsid w:val="007757F4"/>
    <w:rsid w:val="00781584"/>
    <w:rsid w:val="00781823"/>
    <w:rsid w:val="007828E4"/>
    <w:rsid w:val="00784D3B"/>
    <w:rsid w:val="007855E9"/>
    <w:rsid w:val="00786B25"/>
    <w:rsid w:val="00787E5A"/>
    <w:rsid w:val="007931BC"/>
    <w:rsid w:val="007938AC"/>
    <w:rsid w:val="00793FFF"/>
    <w:rsid w:val="0079487F"/>
    <w:rsid w:val="00794906"/>
    <w:rsid w:val="00794B89"/>
    <w:rsid w:val="00794FCC"/>
    <w:rsid w:val="00796161"/>
    <w:rsid w:val="007A0723"/>
    <w:rsid w:val="007A178A"/>
    <w:rsid w:val="007A2EA1"/>
    <w:rsid w:val="007A4640"/>
    <w:rsid w:val="007A5B12"/>
    <w:rsid w:val="007A5F9B"/>
    <w:rsid w:val="007A6F95"/>
    <w:rsid w:val="007A7126"/>
    <w:rsid w:val="007A7494"/>
    <w:rsid w:val="007A76FB"/>
    <w:rsid w:val="007B1828"/>
    <w:rsid w:val="007B2FEA"/>
    <w:rsid w:val="007B3F15"/>
    <w:rsid w:val="007B4556"/>
    <w:rsid w:val="007B5813"/>
    <w:rsid w:val="007C1518"/>
    <w:rsid w:val="007C1E26"/>
    <w:rsid w:val="007C47B3"/>
    <w:rsid w:val="007C5173"/>
    <w:rsid w:val="007C65C6"/>
    <w:rsid w:val="007C7333"/>
    <w:rsid w:val="007C7F00"/>
    <w:rsid w:val="007D0FE5"/>
    <w:rsid w:val="007D4501"/>
    <w:rsid w:val="007D4504"/>
    <w:rsid w:val="007D6D48"/>
    <w:rsid w:val="007E05F0"/>
    <w:rsid w:val="007E0B2A"/>
    <w:rsid w:val="007E0CFD"/>
    <w:rsid w:val="007E1407"/>
    <w:rsid w:val="007E1C3D"/>
    <w:rsid w:val="007E5D03"/>
    <w:rsid w:val="007E7BBD"/>
    <w:rsid w:val="007F27B0"/>
    <w:rsid w:val="007F316A"/>
    <w:rsid w:val="007F3B37"/>
    <w:rsid w:val="007F4D5B"/>
    <w:rsid w:val="007F5A04"/>
    <w:rsid w:val="007F5D4F"/>
    <w:rsid w:val="007F6E94"/>
    <w:rsid w:val="008003B2"/>
    <w:rsid w:val="00802E83"/>
    <w:rsid w:val="0081084D"/>
    <w:rsid w:val="008119D4"/>
    <w:rsid w:val="00812469"/>
    <w:rsid w:val="008137AF"/>
    <w:rsid w:val="00817599"/>
    <w:rsid w:val="0081771C"/>
    <w:rsid w:val="008177AD"/>
    <w:rsid w:val="00817B76"/>
    <w:rsid w:val="008258B3"/>
    <w:rsid w:val="00830CF3"/>
    <w:rsid w:val="00831302"/>
    <w:rsid w:val="008338FE"/>
    <w:rsid w:val="00833C99"/>
    <w:rsid w:val="008348CB"/>
    <w:rsid w:val="00835DD4"/>
    <w:rsid w:val="00835F63"/>
    <w:rsid w:val="00837576"/>
    <w:rsid w:val="00837931"/>
    <w:rsid w:val="00840577"/>
    <w:rsid w:val="00841F2C"/>
    <w:rsid w:val="00845463"/>
    <w:rsid w:val="00845C3B"/>
    <w:rsid w:val="0084795F"/>
    <w:rsid w:val="00847A3D"/>
    <w:rsid w:val="00850309"/>
    <w:rsid w:val="008507E4"/>
    <w:rsid w:val="00855524"/>
    <w:rsid w:val="00856B1E"/>
    <w:rsid w:val="00861C60"/>
    <w:rsid w:val="008621BD"/>
    <w:rsid w:val="0086241D"/>
    <w:rsid w:val="008635D7"/>
    <w:rsid w:val="0086416C"/>
    <w:rsid w:val="008706BA"/>
    <w:rsid w:val="008711AA"/>
    <w:rsid w:val="008727D1"/>
    <w:rsid w:val="008757A3"/>
    <w:rsid w:val="008767E1"/>
    <w:rsid w:val="00877A8D"/>
    <w:rsid w:val="00877BA6"/>
    <w:rsid w:val="008810EF"/>
    <w:rsid w:val="008818D7"/>
    <w:rsid w:val="00881B26"/>
    <w:rsid w:val="00881E0F"/>
    <w:rsid w:val="00881E14"/>
    <w:rsid w:val="00881EF1"/>
    <w:rsid w:val="008828BA"/>
    <w:rsid w:val="00883A3D"/>
    <w:rsid w:val="00883E7E"/>
    <w:rsid w:val="00886043"/>
    <w:rsid w:val="00886066"/>
    <w:rsid w:val="00886195"/>
    <w:rsid w:val="00886F86"/>
    <w:rsid w:val="00893E3E"/>
    <w:rsid w:val="00896DC3"/>
    <w:rsid w:val="008A06C1"/>
    <w:rsid w:val="008A07F7"/>
    <w:rsid w:val="008A2067"/>
    <w:rsid w:val="008A4DCB"/>
    <w:rsid w:val="008A6B5E"/>
    <w:rsid w:val="008B1039"/>
    <w:rsid w:val="008B1956"/>
    <w:rsid w:val="008B4748"/>
    <w:rsid w:val="008B58BC"/>
    <w:rsid w:val="008B7454"/>
    <w:rsid w:val="008C07E4"/>
    <w:rsid w:val="008C1049"/>
    <w:rsid w:val="008C13AF"/>
    <w:rsid w:val="008C3070"/>
    <w:rsid w:val="008C3675"/>
    <w:rsid w:val="008C3A2C"/>
    <w:rsid w:val="008C61FD"/>
    <w:rsid w:val="008C7646"/>
    <w:rsid w:val="008D2381"/>
    <w:rsid w:val="008D46FF"/>
    <w:rsid w:val="008D48D8"/>
    <w:rsid w:val="008D50BB"/>
    <w:rsid w:val="008D5DBE"/>
    <w:rsid w:val="008D6FD0"/>
    <w:rsid w:val="008D7FCA"/>
    <w:rsid w:val="008E12F9"/>
    <w:rsid w:val="008E1882"/>
    <w:rsid w:val="008E1E32"/>
    <w:rsid w:val="008E285B"/>
    <w:rsid w:val="008E3A54"/>
    <w:rsid w:val="008E3C3C"/>
    <w:rsid w:val="008E4EDA"/>
    <w:rsid w:val="008E59E0"/>
    <w:rsid w:val="008E5D2E"/>
    <w:rsid w:val="008E5D6F"/>
    <w:rsid w:val="008E77B5"/>
    <w:rsid w:val="008F04D6"/>
    <w:rsid w:val="008F1BCC"/>
    <w:rsid w:val="008F5C85"/>
    <w:rsid w:val="008F789E"/>
    <w:rsid w:val="00900F9A"/>
    <w:rsid w:val="009023CE"/>
    <w:rsid w:val="00902B82"/>
    <w:rsid w:val="00903DD4"/>
    <w:rsid w:val="00906AD5"/>
    <w:rsid w:val="00907CC3"/>
    <w:rsid w:val="009100E8"/>
    <w:rsid w:val="00911961"/>
    <w:rsid w:val="009120CE"/>
    <w:rsid w:val="009121D4"/>
    <w:rsid w:val="00912DB0"/>
    <w:rsid w:val="009131F9"/>
    <w:rsid w:val="00913527"/>
    <w:rsid w:val="00915840"/>
    <w:rsid w:val="0091589F"/>
    <w:rsid w:val="00916B23"/>
    <w:rsid w:val="00917B73"/>
    <w:rsid w:val="0092107D"/>
    <w:rsid w:val="00922900"/>
    <w:rsid w:val="00922CE1"/>
    <w:rsid w:val="00923A7F"/>
    <w:rsid w:val="009241E5"/>
    <w:rsid w:val="0092428F"/>
    <w:rsid w:val="00926D2D"/>
    <w:rsid w:val="00927EE6"/>
    <w:rsid w:val="009306F8"/>
    <w:rsid w:val="009334DE"/>
    <w:rsid w:val="00934F9F"/>
    <w:rsid w:val="00936793"/>
    <w:rsid w:val="0093741C"/>
    <w:rsid w:val="00937F25"/>
    <w:rsid w:val="009406F3"/>
    <w:rsid w:val="00942F3F"/>
    <w:rsid w:val="0094545D"/>
    <w:rsid w:val="00946ADC"/>
    <w:rsid w:val="00947D89"/>
    <w:rsid w:val="00951723"/>
    <w:rsid w:val="00951DEB"/>
    <w:rsid w:val="0095249C"/>
    <w:rsid w:val="00954478"/>
    <w:rsid w:val="00954E07"/>
    <w:rsid w:val="00961849"/>
    <w:rsid w:val="00962C84"/>
    <w:rsid w:val="009636FD"/>
    <w:rsid w:val="00963BCA"/>
    <w:rsid w:val="00964410"/>
    <w:rsid w:val="00964710"/>
    <w:rsid w:val="00965814"/>
    <w:rsid w:val="00970A9A"/>
    <w:rsid w:val="0097131C"/>
    <w:rsid w:val="009720CF"/>
    <w:rsid w:val="00972AA1"/>
    <w:rsid w:val="00972B88"/>
    <w:rsid w:val="00972D81"/>
    <w:rsid w:val="009738DE"/>
    <w:rsid w:val="00974A83"/>
    <w:rsid w:val="00977080"/>
    <w:rsid w:val="0097709B"/>
    <w:rsid w:val="00977F45"/>
    <w:rsid w:val="009802BE"/>
    <w:rsid w:val="00980BD0"/>
    <w:rsid w:val="009811B1"/>
    <w:rsid w:val="00981E6A"/>
    <w:rsid w:val="00982436"/>
    <w:rsid w:val="0098366D"/>
    <w:rsid w:val="00984317"/>
    <w:rsid w:val="00985962"/>
    <w:rsid w:val="00986AF9"/>
    <w:rsid w:val="00990CAF"/>
    <w:rsid w:val="00990DEB"/>
    <w:rsid w:val="00991E28"/>
    <w:rsid w:val="009920DD"/>
    <w:rsid w:val="0099367C"/>
    <w:rsid w:val="009939A0"/>
    <w:rsid w:val="00996370"/>
    <w:rsid w:val="0099641C"/>
    <w:rsid w:val="009969CC"/>
    <w:rsid w:val="009974C6"/>
    <w:rsid w:val="009A23B7"/>
    <w:rsid w:val="009A5EAB"/>
    <w:rsid w:val="009A63A6"/>
    <w:rsid w:val="009B0919"/>
    <w:rsid w:val="009B15E1"/>
    <w:rsid w:val="009B39ED"/>
    <w:rsid w:val="009B4C8B"/>
    <w:rsid w:val="009B52AF"/>
    <w:rsid w:val="009C0BE6"/>
    <w:rsid w:val="009C0C6F"/>
    <w:rsid w:val="009C1020"/>
    <w:rsid w:val="009C230B"/>
    <w:rsid w:val="009C2441"/>
    <w:rsid w:val="009C28DD"/>
    <w:rsid w:val="009C29B9"/>
    <w:rsid w:val="009C3B45"/>
    <w:rsid w:val="009C5A81"/>
    <w:rsid w:val="009C6C17"/>
    <w:rsid w:val="009C703D"/>
    <w:rsid w:val="009C775E"/>
    <w:rsid w:val="009D34F1"/>
    <w:rsid w:val="009D3A50"/>
    <w:rsid w:val="009D4851"/>
    <w:rsid w:val="009D55BA"/>
    <w:rsid w:val="009D62EC"/>
    <w:rsid w:val="009D65D3"/>
    <w:rsid w:val="009D6D31"/>
    <w:rsid w:val="009D6ED8"/>
    <w:rsid w:val="009D70BB"/>
    <w:rsid w:val="009E0A44"/>
    <w:rsid w:val="009E1336"/>
    <w:rsid w:val="009E2FFA"/>
    <w:rsid w:val="009E3DD3"/>
    <w:rsid w:val="009E426F"/>
    <w:rsid w:val="009E44DA"/>
    <w:rsid w:val="009E594F"/>
    <w:rsid w:val="009E5F60"/>
    <w:rsid w:val="009E65C8"/>
    <w:rsid w:val="009E7CE0"/>
    <w:rsid w:val="009F0175"/>
    <w:rsid w:val="009F151B"/>
    <w:rsid w:val="009F1E63"/>
    <w:rsid w:val="009F346E"/>
    <w:rsid w:val="009F35FD"/>
    <w:rsid w:val="009F36B6"/>
    <w:rsid w:val="009F6D5A"/>
    <w:rsid w:val="009F7CEC"/>
    <w:rsid w:val="00A0050E"/>
    <w:rsid w:val="00A02384"/>
    <w:rsid w:val="00A0244B"/>
    <w:rsid w:val="00A02CA9"/>
    <w:rsid w:val="00A03EF9"/>
    <w:rsid w:val="00A0519D"/>
    <w:rsid w:val="00A05A24"/>
    <w:rsid w:val="00A06859"/>
    <w:rsid w:val="00A07500"/>
    <w:rsid w:val="00A07BCB"/>
    <w:rsid w:val="00A07C3D"/>
    <w:rsid w:val="00A107FE"/>
    <w:rsid w:val="00A10D36"/>
    <w:rsid w:val="00A10FC8"/>
    <w:rsid w:val="00A110EE"/>
    <w:rsid w:val="00A11FEE"/>
    <w:rsid w:val="00A12013"/>
    <w:rsid w:val="00A12B2F"/>
    <w:rsid w:val="00A12FAA"/>
    <w:rsid w:val="00A1323F"/>
    <w:rsid w:val="00A13D0F"/>
    <w:rsid w:val="00A15F01"/>
    <w:rsid w:val="00A16980"/>
    <w:rsid w:val="00A20204"/>
    <w:rsid w:val="00A20315"/>
    <w:rsid w:val="00A2043A"/>
    <w:rsid w:val="00A220A6"/>
    <w:rsid w:val="00A277C8"/>
    <w:rsid w:val="00A30295"/>
    <w:rsid w:val="00A3199C"/>
    <w:rsid w:val="00A32A5A"/>
    <w:rsid w:val="00A337FC"/>
    <w:rsid w:val="00A33F42"/>
    <w:rsid w:val="00A3421C"/>
    <w:rsid w:val="00A34E28"/>
    <w:rsid w:val="00A3644F"/>
    <w:rsid w:val="00A36590"/>
    <w:rsid w:val="00A3672F"/>
    <w:rsid w:val="00A376C9"/>
    <w:rsid w:val="00A37F62"/>
    <w:rsid w:val="00A40057"/>
    <w:rsid w:val="00A43687"/>
    <w:rsid w:val="00A44449"/>
    <w:rsid w:val="00A4476C"/>
    <w:rsid w:val="00A44A91"/>
    <w:rsid w:val="00A459A0"/>
    <w:rsid w:val="00A478B9"/>
    <w:rsid w:val="00A5028D"/>
    <w:rsid w:val="00A50B4F"/>
    <w:rsid w:val="00A51F27"/>
    <w:rsid w:val="00A5222D"/>
    <w:rsid w:val="00A52519"/>
    <w:rsid w:val="00A53E60"/>
    <w:rsid w:val="00A53F11"/>
    <w:rsid w:val="00A54E06"/>
    <w:rsid w:val="00A56135"/>
    <w:rsid w:val="00A56159"/>
    <w:rsid w:val="00A56330"/>
    <w:rsid w:val="00A566ED"/>
    <w:rsid w:val="00A56A0E"/>
    <w:rsid w:val="00A60496"/>
    <w:rsid w:val="00A619A5"/>
    <w:rsid w:val="00A70BB3"/>
    <w:rsid w:val="00A70C99"/>
    <w:rsid w:val="00A71A94"/>
    <w:rsid w:val="00A7218A"/>
    <w:rsid w:val="00A72F3D"/>
    <w:rsid w:val="00A74639"/>
    <w:rsid w:val="00A778B6"/>
    <w:rsid w:val="00A84CE3"/>
    <w:rsid w:val="00A8767D"/>
    <w:rsid w:val="00A90729"/>
    <w:rsid w:val="00A90EDD"/>
    <w:rsid w:val="00A91F8A"/>
    <w:rsid w:val="00A93910"/>
    <w:rsid w:val="00A94876"/>
    <w:rsid w:val="00A958A9"/>
    <w:rsid w:val="00A95909"/>
    <w:rsid w:val="00A97273"/>
    <w:rsid w:val="00A97C95"/>
    <w:rsid w:val="00A97D9E"/>
    <w:rsid w:val="00AA364A"/>
    <w:rsid w:val="00AA38E1"/>
    <w:rsid w:val="00AA41CD"/>
    <w:rsid w:val="00AA4CA3"/>
    <w:rsid w:val="00AB1C46"/>
    <w:rsid w:val="00AB3D19"/>
    <w:rsid w:val="00AB457D"/>
    <w:rsid w:val="00AB4B1B"/>
    <w:rsid w:val="00AB4ED1"/>
    <w:rsid w:val="00AB5529"/>
    <w:rsid w:val="00AB57AE"/>
    <w:rsid w:val="00AB5CFF"/>
    <w:rsid w:val="00AB7ED8"/>
    <w:rsid w:val="00AC4CD3"/>
    <w:rsid w:val="00AC546A"/>
    <w:rsid w:val="00AC61B2"/>
    <w:rsid w:val="00AD0D11"/>
    <w:rsid w:val="00AD0E15"/>
    <w:rsid w:val="00AD0E70"/>
    <w:rsid w:val="00AD1ED4"/>
    <w:rsid w:val="00AD286B"/>
    <w:rsid w:val="00AD2C56"/>
    <w:rsid w:val="00AD5142"/>
    <w:rsid w:val="00AD6A84"/>
    <w:rsid w:val="00AE083F"/>
    <w:rsid w:val="00AE183C"/>
    <w:rsid w:val="00AE1EE9"/>
    <w:rsid w:val="00AE2DFD"/>
    <w:rsid w:val="00AE4511"/>
    <w:rsid w:val="00AE4960"/>
    <w:rsid w:val="00AE4FB0"/>
    <w:rsid w:val="00AE64DB"/>
    <w:rsid w:val="00AF081F"/>
    <w:rsid w:val="00AF2991"/>
    <w:rsid w:val="00AF3E6F"/>
    <w:rsid w:val="00AF4694"/>
    <w:rsid w:val="00AF4E9E"/>
    <w:rsid w:val="00AF52FB"/>
    <w:rsid w:val="00AF542D"/>
    <w:rsid w:val="00AF5725"/>
    <w:rsid w:val="00AF74A2"/>
    <w:rsid w:val="00B00999"/>
    <w:rsid w:val="00B03D7C"/>
    <w:rsid w:val="00B03F12"/>
    <w:rsid w:val="00B0690E"/>
    <w:rsid w:val="00B06DEC"/>
    <w:rsid w:val="00B111A5"/>
    <w:rsid w:val="00B13043"/>
    <w:rsid w:val="00B15435"/>
    <w:rsid w:val="00B15A96"/>
    <w:rsid w:val="00B16AC3"/>
    <w:rsid w:val="00B1770D"/>
    <w:rsid w:val="00B2131E"/>
    <w:rsid w:val="00B223F4"/>
    <w:rsid w:val="00B22859"/>
    <w:rsid w:val="00B23B79"/>
    <w:rsid w:val="00B23FCD"/>
    <w:rsid w:val="00B24F30"/>
    <w:rsid w:val="00B257EA"/>
    <w:rsid w:val="00B25855"/>
    <w:rsid w:val="00B2791A"/>
    <w:rsid w:val="00B27B84"/>
    <w:rsid w:val="00B27F31"/>
    <w:rsid w:val="00B318F9"/>
    <w:rsid w:val="00B329C0"/>
    <w:rsid w:val="00B36133"/>
    <w:rsid w:val="00B37264"/>
    <w:rsid w:val="00B37C38"/>
    <w:rsid w:val="00B419EB"/>
    <w:rsid w:val="00B41EEC"/>
    <w:rsid w:val="00B475B3"/>
    <w:rsid w:val="00B47683"/>
    <w:rsid w:val="00B50DDE"/>
    <w:rsid w:val="00B5206E"/>
    <w:rsid w:val="00B52942"/>
    <w:rsid w:val="00B52D4C"/>
    <w:rsid w:val="00B531F5"/>
    <w:rsid w:val="00B5325B"/>
    <w:rsid w:val="00B56503"/>
    <w:rsid w:val="00B576B2"/>
    <w:rsid w:val="00B60620"/>
    <w:rsid w:val="00B60F58"/>
    <w:rsid w:val="00B63052"/>
    <w:rsid w:val="00B6350A"/>
    <w:rsid w:val="00B65285"/>
    <w:rsid w:val="00B66CC0"/>
    <w:rsid w:val="00B67B9C"/>
    <w:rsid w:val="00B67F22"/>
    <w:rsid w:val="00B70065"/>
    <w:rsid w:val="00B709BF"/>
    <w:rsid w:val="00B72B6C"/>
    <w:rsid w:val="00B73547"/>
    <w:rsid w:val="00B77273"/>
    <w:rsid w:val="00B81FC3"/>
    <w:rsid w:val="00B81FFF"/>
    <w:rsid w:val="00B82388"/>
    <w:rsid w:val="00B855D4"/>
    <w:rsid w:val="00B86D7F"/>
    <w:rsid w:val="00B86EF1"/>
    <w:rsid w:val="00B8732A"/>
    <w:rsid w:val="00B900CB"/>
    <w:rsid w:val="00B93F18"/>
    <w:rsid w:val="00B951D8"/>
    <w:rsid w:val="00B964AC"/>
    <w:rsid w:val="00B97B50"/>
    <w:rsid w:val="00BA160D"/>
    <w:rsid w:val="00BA16C6"/>
    <w:rsid w:val="00BA24DA"/>
    <w:rsid w:val="00BA5EFE"/>
    <w:rsid w:val="00BA64A9"/>
    <w:rsid w:val="00BA671E"/>
    <w:rsid w:val="00BA6BB8"/>
    <w:rsid w:val="00BA7A3A"/>
    <w:rsid w:val="00BB019C"/>
    <w:rsid w:val="00BB1185"/>
    <w:rsid w:val="00BB286B"/>
    <w:rsid w:val="00BB36C0"/>
    <w:rsid w:val="00BB38C6"/>
    <w:rsid w:val="00BB3EF2"/>
    <w:rsid w:val="00BB3F42"/>
    <w:rsid w:val="00BC0A28"/>
    <w:rsid w:val="00BC24A2"/>
    <w:rsid w:val="00BC266D"/>
    <w:rsid w:val="00BC310F"/>
    <w:rsid w:val="00BC325B"/>
    <w:rsid w:val="00BC4490"/>
    <w:rsid w:val="00BC4985"/>
    <w:rsid w:val="00BC6B46"/>
    <w:rsid w:val="00BC728C"/>
    <w:rsid w:val="00BC795E"/>
    <w:rsid w:val="00BC7C8D"/>
    <w:rsid w:val="00BD11DA"/>
    <w:rsid w:val="00BD162D"/>
    <w:rsid w:val="00BD1693"/>
    <w:rsid w:val="00BD229E"/>
    <w:rsid w:val="00BD234A"/>
    <w:rsid w:val="00BD30C1"/>
    <w:rsid w:val="00BD47EA"/>
    <w:rsid w:val="00BD4C1A"/>
    <w:rsid w:val="00BD7FE6"/>
    <w:rsid w:val="00BE1ED0"/>
    <w:rsid w:val="00BE2231"/>
    <w:rsid w:val="00BE2742"/>
    <w:rsid w:val="00BE2A9B"/>
    <w:rsid w:val="00BE3D35"/>
    <w:rsid w:val="00BE46D2"/>
    <w:rsid w:val="00BE4D78"/>
    <w:rsid w:val="00BE5D31"/>
    <w:rsid w:val="00BE69F8"/>
    <w:rsid w:val="00BE6DF0"/>
    <w:rsid w:val="00BE7FA7"/>
    <w:rsid w:val="00BF1806"/>
    <w:rsid w:val="00BF190B"/>
    <w:rsid w:val="00BF1C2E"/>
    <w:rsid w:val="00BF4B7F"/>
    <w:rsid w:val="00BF5538"/>
    <w:rsid w:val="00BF598D"/>
    <w:rsid w:val="00BF59F2"/>
    <w:rsid w:val="00BF60BE"/>
    <w:rsid w:val="00BF6EF3"/>
    <w:rsid w:val="00BF714D"/>
    <w:rsid w:val="00BF7942"/>
    <w:rsid w:val="00C016B6"/>
    <w:rsid w:val="00C01E98"/>
    <w:rsid w:val="00C0262C"/>
    <w:rsid w:val="00C02C74"/>
    <w:rsid w:val="00C0364E"/>
    <w:rsid w:val="00C03818"/>
    <w:rsid w:val="00C03928"/>
    <w:rsid w:val="00C03A3F"/>
    <w:rsid w:val="00C0430A"/>
    <w:rsid w:val="00C04AA5"/>
    <w:rsid w:val="00C05316"/>
    <w:rsid w:val="00C0750C"/>
    <w:rsid w:val="00C1062F"/>
    <w:rsid w:val="00C1082D"/>
    <w:rsid w:val="00C1204F"/>
    <w:rsid w:val="00C12129"/>
    <w:rsid w:val="00C12E18"/>
    <w:rsid w:val="00C14C93"/>
    <w:rsid w:val="00C1759C"/>
    <w:rsid w:val="00C17EFA"/>
    <w:rsid w:val="00C20C8E"/>
    <w:rsid w:val="00C21244"/>
    <w:rsid w:val="00C22A17"/>
    <w:rsid w:val="00C24652"/>
    <w:rsid w:val="00C249F8"/>
    <w:rsid w:val="00C32741"/>
    <w:rsid w:val="00C33E82"/>
    <w:rsid w:val="00C36C37"/>
    <w:rsid w:val="00C36C57"/>
    <w:rsid w:val="00C37031"/>
    <w:rsid w:val="00C373BD"/>
    <w:rsid w:val="00C4055D"/>
    <w:rsid w:val="00C40CFC"/>
    <w:rsid w:val="00C4108A"/>
    <w:rsid w:val="00C4248D"/>
    <w:rsid w:val="00C436F7"/>
    <w:rsid w:val="00C449E4"/>
    <w:rsid w:val="00C46F32"/>
    <w:rsid w:val="00C477DF"/>
    <w:rsid w:val="00C47C7E"/>
    <w:rsid w:val="00C50C71"/>
    <w:rsid w:val="00C5162F"/>
    <w:rsid w:val="00C5210F"/>
    <w:rsid w:val="00C56CAF"/>
    <w:rsid w:val="00C60065"/>
    <w:rsid w:val="00C61509"/>
    <w:rsid w:val="00C61922"/>
    <w:rsid w:val="00C629FD"/>
    <w:rsid w:val="00C63C78"/>
    <w:rsid w:val="00C64ADB"/>
    <w:rsid w:val="00C64D2F"/>
    <w:rsid w:val="00C6623D"/>
    <w:rsid w:val="00C66863"/>
    <w:rsid w:val="00C668A4"/>
    <w:rsid w:val="00C67967"/>
    <w:rsid w:val="00C7113E"/>
    <w:rsid w:val="00C71B8D"/>
    <w:rsid w:val="00C72DF8"/>
    <w:rsid w:val="00C744A7"/>
    <w:rsid w:val="00C74834"/>
    <w:rsid w:val="00C77EF8"/>
    <w:rsid w:val="00C80B12"/>
    <w:rsid w:val="00C8302E"/>
    <w:rsid w:val="00C83721"/>
    <w:rsid w:val="00C85066"/>
    <w:rsid w:val="00C854AA"/>
    <w:rsid w:val="00C85F70"/>
    <w:rsid w:val="00C86C6C"/>
    <w:rsid w:val="00C87B10"/>
    <w:rsid w:val="00C9023C"/>
    <w:rsid w:val="00C906D6"/>
    <w:rsid w:val="00C921E5"/>
    <w:rsid w:val="00C924A5"/>
    <w:rsid w:val="00C92649"/>
    <w:rsid w:val="00C93C67"/>
    <w:rsid w:val="00C93DBF"/>
    <w:rsid w:val="00C93F34"/>
    <w:rsid w:val="00C94F1C"/>
    <w:rsid w:val="00C97069"/>
    <w:rsid w:val="00CA090E"/>
    <w:rsid w:val="00CA0961"/>
    <w:rsid w:val="00CA33D3"/>
    <w:rsid w:val="00CA5862"/>
    <w:rsid w:val="00CA66F8"/>
    <w:rsid w:val="00CA6E53"/>
    <w:rsid w:val="00CA7883"/>
    <w:rsid w:val="00CA7996"/>
    <w:rsid w:val="00CB14E6"/>
    <w:rsid w:val="00CB364F"/>
    <w:rsid w:val="00CB5277"/>
    <w:rsid w:val="00CC055C"/>
    <w:rsid w:val="00CC190E"/>
    <w:rsid w:val="00CC4902"/>
    <w:rsid w:val="00CD2147"/>
    <w:rsid w:val="00CD217F"/>
    <w:rsid w:val="00CD29D9"/>
    <w:rsid w:val="00CD3AEA"/>
    <w:rsid w:val="00CD45E2"/>
    <w:rsid w:val="00CD4941"/>
    <w:rsid w:val="00CD69EF"/>
    <w:rsid w:val="00CD74C6"/>
    <w:rsid w:val="00CE1F4F"/>
    <w:rsid w:val="00CE30BC"/>
    <w:rsid w:val="00CE49D8"/>
    <w:rsid w:val="00CE5894"/>
    <w:rsid w:val="00CE5C52"/>
    <w:rsid w:val="00CF00F2"/>
    <w:rsid w:val="00CF19EF"/>
    <w:rsid w:val="00CF27B3"/>
    <w:rsid w:val="00CF2AFD"/>
    <w:rsid w:val="00CF31F7"/>
    <w:rsid w:val="00CF4880"/>
    <w:rsid w:val="00CF507B"/>
    <w:rsid w:val="00CF60B0"/>
    <w:rsid w:val="00CF66DC"/>
    <w:rsid w:val="00CF71E0"/>
    <w:rsid w:val="00CF7212"/>
    <w:rsid w:val="00CF7872"/>
    <w:rsid w:val="00D020AA"/>
    <w:rsid w:val="00D02BF7"/>
    <w:rsid w:val="00D03514"/>
    <w:rsid w:val="00D043D8"/>
    <w:rsid w:val="00D0728C"/>
    <w:rsid w:val="00D10793"/>
    <w:rsid w:val="00D107BF"/>
    <w:rsid w:val="00D10928"/>
    <w:rsid w:val="00D12684"/>
    <w:rsid w:val="00D1276F"/>
    <w:rsid w:val="00D15498"/>
    <w:rsid w:val="00D155C6"/>
    <w:rsid w:val="00D16932"/>
    <w:rsid w:val="00D16E33"/>
    <w:rsid w:val="00D17D96"/>
    <w:rsid w:val="00D21959"/>
    <w:rsid w:val="00D21DF5"/>
    <w:rsid w:val="00D23518"/>
    <w:rsid w:val="00D248F6"/>
    <w:rsid w:val="00D24B2B"/>
    <w:rsid w:val="00D279D7"/>
    <w:rsid w:val="00D301E8"/>
    <w:rsid w:val="00D30A2A"/>
    <w:rsid w:val="00D31196"/>
    <w:rsid w:val="00D34D47"/>
    <w:rsid w:val="00D35A5B"/>
    <w:rsid w:val="00D36074"/>
    <w:rsid w:val="00D36FD5"/>
    <w:rsid w:val="00D37FE2"/>
    <w:rsid w:val="00D42F79"/>
    <w:rsid w:val="00D4318D"/>
    <w:rsid w:val="00D45584"/>
    <w:rsid w:val="00D50C90"/>
    <w:rsid w:val="00D50E58"/>
    <w:rsid w:val="00D51B31"/>
    <w:rsid w:val="00D523F5"/>
    <w:rsid w:val="00D528E6"/>
    <w:rsid w:val="00D5434F"/>
    <w:rsid w:val="00D54890"/>
    <w:rsid w:val="00D54FBC"/>
    <w:rsid w:val="00D56E1D"/>
    <w:rsid w:val="00D606EE"/>
    <w:rsid w:val="00D60ABC"/>
    <w:rsid w:val="00D62147"/>
    <w:rsid w:val="00D6282D"/>
    <w:rsid w:val="00D62EEE"/>
    <w:rsid w:val="00D644AB"/>
    <w:rsid w:val="00D66BD3"/>
    <w:rsid w:val="00D6755B"/>
    <w:rsid w:val="00D679F7"/>
    <w:rsid w:val="00D67BC6"/>
    <w:rsid w:val="00D709F9"/>
    <w:rsid w:val="00D70BE2"/>
    <w:rsid w:val="00D73085"/>
    <w:rsid w:val="00D73D70"/>
    <w:rsid w:val="00D7422F"/>
    <w:rsid w:val="00D7634C"/>
    <w:rsid w:val="00D76E97"/>
    <w:rsid w:val="00D77AC3"/>
    <w:rsid w:val="00D81405"/>
    <w:rsid w:val="00D82EC3"/>
    <w:rsid w:val="00D8405D"/>
    <w:rsid w:val="00D843A1"/>
    <w:rsid w:val="00D8790E"/>
    <w:rsid w:val="00D909B5"/>
    <w:rsid w:val="00D9206A"/>
    <w:rsid w:val="00D94D76"/>
    <w:rsid w:val="00D95730"/>
    <w:rsid w:val="00D96AE2"/>
    <w:rsid w:val="00D96CBC"/>
    <w:rsid w:val="00D96EF9"/>
    <w:rsid w:val="00D976E2"/>
    <w:rsid w:val="00DA21D1"/>
    <w:rsid w:val="00DA341B"/>
    <w:rsid w:val="00DA4C52"/>
    <w:rsid w:val="00DA51AD"/>
    <w:rsid w:val="00DA6710"/>
    <w:rsid w:val="00DA7BC7"/>
    <w:rsid w:val="00DB0276"/>
    <w:rsid w:val="00DB0665"/>
    <w:rsid w:val="00DB1DA4"/>
    <w:rsid w:val="00DB2D78"/>
    <w:rsid w:val="00DB309F"/>
    <w:rsid w:val="00DB34FF"/>
    <w:rsid w:val="00DB39B5"/>
    <w:rsid w:val="00DB5FEE"/>
    <w:rsid w:val="00DB66AD"/>
    <w:rsid w:val="00DB6B27"/>
    <w:rsid w:val="00DB6CF4"/>
    <w:rsid w:val="00DB6E62"/>
    <w:rsid w:val="00DC0594"/>
    <w:rsid w:val="00DC2286"/>
    <w:rsid w:val="00DC243A"/>
    <w:rsid w:val="00DC2ECA"/>
    <w:rsid w:val="00DC5665"/>
    <w:rsid w:val="00DC5917"/>
    <w:rsid w:val="00DC5F60"/>
    <w:rsid w:val="00DC66EF"/>
    <w:rsid w:val="00DC7F2A"/>
    <w:rsid w:val="00DD18C7"/>
    <w:rsid w:val="00DD2A5D"/>
    <w:rsid w:val="00DD2B2F"/>
    <w:rsid w:val="00DD3B76"/>
    <w:rsid w:val="00DD5A42"/>
    <w:rsid w:val="00DD60FB"/>
    <w:rsid w:val="00DD720C"/>
    <w:rsid w:val="00DE028A"/>
    <w:rsid w:val="00DE0919"/>
    <w:rsid w:val="00DE3EE4"/>
    <w:rsid w:val="00DE4176"/>
    <w:rsid w:val="00DE43EB"/>
    <w:rsid w:val="00DE44C1"/>
    <w:rsid w:val="00DE4935"/>
    <w:rsid w:val="00DE5D2C"/>
    <w:rsid w:val="00DF0CEC"/>
    <w:rsid w:val="00DF2524"/>
    <w:rsid w:val="00DF3A00"/>
    <w:rsid w:val="00DF4293"/>
    <w:rsid w:val="00DF4CB6"/>
    <w:rsid w:val="00DF5A3E"/>
    <w:rsid w:val="00DF7C85"/>
    <w:rsid w:val="00E00F16"/>
    <w:rsid w:val="00E010D1"/>
    <w:rsid w:val="00E011AB"/>
    <w:rsid w:val="00E01604"/>
    <w:rsid w:val="00E021E0"/>
    <w:rsid w:val="00E02951"/>
    <w:rsid w:val="00E02DC9"/>
    <w:rsid w:val="00E0514F"/>
    <w:rsid w:val="00E0595B"/>
    <w:rsid w:val="00E07C7F"/>
    <w:rsid w:val="00E10874"/>
    <w:rsid w:val="00E11824"/>
    <w:rsid w:val="00E12B9F"/>
    <w:rsid w:val="00E137E5"/>
    <w:rsid w:val="00E13C33"/>
    <w:rsid w:val="00E14879"/>
    <w:rsid w:val="00E157B5"/>
    <w:rsid w:val="00E15BF7"/>
    <w:rsid w:val="00E162DA"/>
    <w:rsid w:val="00E175BB"/>
    <w:rsid w:val="00E1782C"/>
    <w:rsid w:val="00E2083E"/>
    <w:rsid w:val="00E22869"/>
    <w:rsid w:val="00E255F0"/>
    <w:rsid w:val="00E25C39"/>
    <w:rsid w:val="00E265FA"/>
    <w:rsid w:val="00E269FE"/>
    <w:rsid w:val="00E315F5"/>
    <w:rsid w:val="00E32C49"/>
    <w:rsid w:val="00E33D27"/>
    <w:rsid w:val="00E34DC5"/>
    <w:rsid w:val="00E35D65"/>
    <w:rsid w:val="00E36555"/>
    <w:rsid w:val="00E37E21"/>
    <w:rsid w:val="00E45286"/>
    <w:rsid w:val="00E45519"/>
    <w:rsid w:val="00E45D45"/>
    <w:rsid w:val="00E4621B"/>
    <w:rsid w:val="00E46741"/>
    <w:rsid w:val="00E473C1"/>
    <w:rsid w:val="00E515A8"/>
    <w:rsid w:val="00E55498"/>
    <w:rsid w:val="00E63C86"/>
    <w:rsid w:val="00E641E6"/>
    <w:rsid w:val="00E67064"/>
    <w:rsid w:val="00E676F7"/>
    <w:rsid w:val="00E71072"/>
    <w:rsid w:val="00E71214"/>
    <w:rsid w:val="00E72FDF"/>
    <w:rsid w:val="00E74AFA"/>
    <w:rsid w:val="00E74E9C"/>
    <w:rsid w:val="00E75022"/>
    <w:rsid w:val="00E81E72"/>
    <w:rsid w:val="00E8228A"/>
    <w:rsid w:val="00E83131"/>
    <w:rsid w:val="00E844F6"/>
    <w:rsid w:val="00E856BE"/>
    <w:rsid w:val="00E85E6F"/>
    <w:rsid w:val="00E8614C"/>
    <w:rsid w:val="00E90CC6"/>
    <w:rsid w:val="00E9104F"/>
    <w:rsid w:val="00E92044"/>
    <w:rsid w:val="00E920C4"/>
    <w:rsid w:val="00E92B3E"/>
    <w:rsid w:val="00E94AA0"/>
    <w:rsid w:val="00E968C8"/>
    <w:rsid w:val="00EA09BD"/>
    <w:rsid w:val="00EA1280"/>
    <w:rsid w:val="00EA377C"/>
    <w:rsid w:val="00EA3927"/>
    <w:rsid w:val="00EA3BB6"/>
    <w:rsid w:val="00EA427F"/>
    <w:rsid w:val="00EA5E08"/>
    <w:rsid w:val="00EA6C54"/>
    <w:rsid w:val="00EB065D"/>
    <w:rsid w:val="00EB0D36"/>
    <w:rsid w:val="00EB72CC"/>
    <w:rsid w:val="00EB75FF"/>
    <w:rsid w:val="00EC0207"/>
    <w:rsid w:val="00EC160C"/>
    <w:rsid w:val="00EC2A38"/>
    <w:rsid w:val="00EC4AAA"/>
    <w:rsid w:val="00EC65B3"/>
    <w:rsid w:val="00EC660D"/>
    <w:rsid w:val="00EC748B"/>
    <w:rsid w:val="00EC7934"/>
    <w:rsid w:val="00ED0891"/>
    <w:rsid w:val="00ED34E9"/>
    <w:rsid w:val="00ED3BBE"/>
    <w:rsid w:val="00ED4503"/>
    <w:rsid w:val="00ED6818"/>
    <w:rsid w:val="00ED78FC"/>
    <w:rsid w:val="00ED792E"/>
    <w:rsid w:val="00EE1FD8"/>
    <w:rsid w:val="00EE2022"/>
    <w:rsid w:val="00EE2E57"/>
    <w:rsid w:val="00EE32E7"/>
    <w:rsid w:val="00EE5377"/>
    <w:rsid w:val="00EE6261"/>
    <w:rsid w:val="00EF0F0C"/>
    <w:rsid w:val="00EF1CB8"/>
    <w:rsid w:val="00EF2B3D"/>
    <w:rsid w:val="00EF420F"/>
    <w:rsid w:val="00EF69CF"/>
    <w:rsid w:val="00EF6AE7"/>
    <w:rsid w:val="00F00457"/>
    <w:rsid w:val="00F0332C"/>
    <w:rsid w:val="00F05C51"/>
    <w:rsid w:val="00F066DF"/>
    <w:rsid w:val="00F06EE3"/>
    <w:rsid w:val="00F10012"/>
    <w:rsid w:val="00F10265"/>
    <w:rsid w:val="00F10D7B"/>
    <w:rsid w:val="00F124C5"/>
    <w:rsid w:val="00F1350C"/>
    <w:rsid w:val="00F13D95"/>
    <w:rsid w:val="00F164C5"/>
    <w:rsid w:val="00F16E04"/>
    <w:rsid w:val="00F17C4B"/>
    <w:rsid w:val="00F208BF"/>
    <w:rsid w:val="00F211DC"/>
    <w:rsid w:val="00F22842"/>
    <w:rsid w:val="00F24C38"/>
    <w:rsid w:val="00F263E7"/>
    <w:rsid w:val="00F269C0"/>
    <w:rsid w:val="00F2700C"/>
    <w:rsid w:val="00F27949"/>
    <w:rsid w:val="00F31E69"/>
    <w:rsid w:val="00F323DD"/>
    <w:rsid w:val="00F32D83"/>
    <w:rsid w:val="00F3361A"/>
    <w:rsid w:val="00F34D97"/>
    <w:rsid w:val="00F35C0B"/>
    <w:rsid w:val="00F3753F"/>
    <w:rsid w:val="00F4085B"/>
    <w:rsid w:val="00F412B6"/>
    <w:rsid w:val="00F419A8"/>
    <w:rsid w:val="00F468BA"/>
    <w:rsid w:val="00F473F4"/>
    <w:rsid w:val="00F50785"/>
    <w:rsid w:val="00F51C90"/>
    <w:rsid w:val="00F52E84"/>
    <w:rsid w:val="00F5350E"/>
    <w:rsid w:val="00F542B7"/>
    <w:rsid w:val="00F54571"/>
    <w:rsid w:val="00F5603F"/>
    <w:rsid w:val="00F560D0"/>
    <w:rsid w:val="00F605CC"/>
    <w:rsid w:val="00F6137F"/>
    <w:rsid w:val="00F61C3B"/>
    <w:rsid w:val="00F62097"/>
    <w:rsid w:val="00F639DF"/>
    <w:rsid w:val="00F655FF"/>
    <w:rsid w:val="00F6567F"/>
    <w:rsid w:val="00F66E5F"/>
    <w:rsid w:val="00F725C5"/>
    <w:rsid w:val="00F73921"/>
    <w:rsid w:val="00F742F4"/>
    <w:rsid w:val="00F76609"/>
    <w:rsid w:val="00F77181"/>
    <w:rsid w:val="00F7749D"/>
    <w:rsid w:val="00F8161D"/>
    <w:rsid w:val="00F81ED9"/>
    <w:rsid w:val="00F838EB"/>
    <w:rsid w:val="00F839D2"/>
    <w:rsid w:val="00F8551A"/>
    <w:rsid w:val="00F85EED"/>
    <w:rsid w:val="00F86641"/>
    <w:rsid w:val="00F91042"/>
    <w:rsid w:val="00F91B1E"/>
    <w:rsid w:val="00F923CD"/>
    <w:rsid w:val="00F9264A"/>
    <w:rsid w:val="00F92738"/>
    <w:rsid w:val="00F92973"/>
    <w:rsid w:val="00F92C8E"/>
    <w:rsid w:val="00F943E6"/>
    <w:rsid w:val="00F95B60"/>
    <w:rsid w:val="00F95BF0"/>
    <w:rsid w:val="00F95D3C"/>
    <w:rsid w:val="00F976BB"/>
    <w:rsid w:val="00F97D0E"/>
    <w:rsid w:val="00FA198C"/>
    <w:rsid w:val="00FA1D51"/>
    <w:rsid w:val="00FA2966"/>
    <w:rsid w:val="00FA38B4"/>
    <w:rsid w:val="00FA5127"/>
    <w:rsid w:val="00FA5E89"/>
    <w:rsid w:val="00FA6269"/>
    <w:rsid w:val="00FA74F0"/>
    <w:rsid w:val="00FB0274"/>
    <w:rsid w:val="00FB0D7A"/>
    <w:rsid w:val="00FB295A"/>
    <w:rsid w:val="00FB43AC"/>
    <w:rsid w:val="00FB5BDB"/>
    <w:rsid w:val="00FB5E17"/>
    <w:rsid w:val="00FB6157"/>
    <w:rsid w:val="00FB77C4"/>
    <w:rsid w:val="00FB7A99"/>
    <w:rsid w:val="00FC19DF"/>
    <w:rsid w:val="00FC28C3"/>
    <w:rsid w:val="00FC5590"/>
    <w:rsid w:val="00FC691A"/>
    <w:rsid w:val="00FD1AA3"/>
    <w:rsid w:val="00FD20F0"/>
    <w:rsid w:val="00FD322A"/>
    <w:rsid w:val="00FD3DC3"/>
    <w:rsid w:val="00FD4EDB"/>
    <w:rsid w:val="00FD5430"/>
    <w:rsid w:val="00FE1D63"/>
    <w:rsid w:val="00FE29A5"/>
    <w:rsid w:val="00FE5527"/>
    <w:rsid w:val="00FE6D55"/>
    <w:rsid w:val="00FF064C"/>
    <w:rsid w:val="00FF0657"/>
    <w:rsid w:val="00FF1143"/>
    <w:rsid w:val="00FF242F"/>
    <w:rsid w:val="00FF2BAF"/>
    <w:rsid w:val="00FF31D4"/>
    <w:rsid w:val="00FF3B04"/>
    <w:rsid w:val="00FF40FB"/>
    <w:rsid w:val="00FF4C4F"/>
    <w:rsid w:val="00FF57C5"/>
    <w:rsid w:val="00FF642A"/>
    <w:rsid w:val="00FF6736"/>
    <w:rsid w:val="00FF6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95098"/>
  <w15:docId w15:val="{2F77D7A7-87CF-4C66-8463-A06AD364E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E41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E41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C5F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qFormat/>
    <w:rsid w:val="00575C6E"/>
    <w:pPr>
      <w:keepNext/>
      <w:spacing w:after="0" w:line="240" w:lineRule="auto"/>
      <w:jc w:val="center"/>
      <w:outlineLvl w:val="4"/>
    </w:pPr>
    <w:rPr>
      <w:rFonts w:ascii=".VnTimeH" w:eastAsia="Times New Roman" w:hAnsi=".VnTimeH" w:cs="Times New Roman"/>
      <w:b/>
      <w:szCs w:val="20"/>
    </w:rPr>
  </w:style>
  <w:style w:type="paragraph" w:styleId="Heading7">
    <w:name w:val="heading 7"/>
    <w:basedOn w:val="Normal"/>
    <w:next w:val="Normal"/>
    <w:link w:val="Heading7Char"/>
    <w:uiPriority w:val="9"/>
    <w:semiHidden/>
    <w:unhideWhenUsed/>
    <w:qFormat/>
    <w:rsid w:val="00631E14"/>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 Char Char Char,Char Char Char,Char1 Char,Char Char Char Char Char Char Char Char Char Char Char Char Char Char Char,Char Char Cha,Char Char1,Char Char5"/>
    <w:basedOn w:val="Normal"/>
    <w:link w:val="NormalWebChar"/>
    <w:uiPriority w:val="99"/>
    <w:unhideWhenUsed/>
    <w:qFormat/>
    <w:rsid w:val="001064C2"/>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39"/>
    <w:rsid w:val="001064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575C6E"/>
    <w:rPr>
      <w:rFonts w:ascii=".VnTimeH" w:eastAsia="Times New Roman" w:hAnsi=".VnTimeH" w:cs="Times New Roman"/>
      <w:b/>
      <w:szCs w:val="20"/>
    </w:rPr>
  </w:style>
  <w:style w:type="paragraph" w:styleId="ListParagraph">
    <w:name w:val="List Paragraph"/>
    <w:basedOn w:val="Normal"/>
    <w:uiPriority w:val="34"/>
    <w:qFormat/>
    <w:rsid w:val="00A36590"/>
    <w:pPr>
      <w:ind w:left="720"/>
      <w:contextualSpacing/>
    </w:pPr>
  </w:style>
  <w:style w:type="paragraph" w:styleId="BodyText">
    <w:name w:val="Body Text"/>
    <w:basedOn w:val="Normal"/>
    <w:link w:val="BodyTextChar"/>
    <w:uiPriority w:val="1"/>
    <w:qFormat/>
    <w:rsid w:val="004F49ED"/>
    <w:pPr>
      <w:widowControl w:val="0"/>
      <w:autoSpaceDE w:val="0"/>
      <w:autoSpaceDN w:val="0"/>
      <w:spacing w:before="161" w:after="0" w:line="240" w:lineRule="auto"/>
      <w:ind w:left="6" w:right="146" w:firstLine="720"/>
      <w:jc w:val="both"/>
    </w:pPr>
    <w:rPr>
      <w:rFonts w:eastAsia="Times New Roman" w:cs="Times New Roman"/>
      <w:szCs w:val="28"/>
      <w:lang w:val="vi"/>
    </w:rPr>
  </w:style>
  <w:style w:type="character" w:customStyle="1" w:styleId="BodyTextChar">
    <w:name w:val="Body Text Char"/>
    <w:basedOn w:val="DefaultParagraphFont"/>
    <w:link w:val="BodyText"/>
    <w:uiPriority w:val="1"/>
    <w:rsid w:val="004F49ED"/>
    <w:rPr>
      <w:rFonts w:eastAsia="Times New Roman" w:cs="Times New Roman"/>
      <w:szCs w:val="28"/>
      <w:lang w:val="vi"/>
    </w:rPr>
  </w:style>
  <w:style w:type="paragraph" w:customStyle="1" w:styleId="TableParagraph">
    <w:name w:val="Table Paragraph"/>
    <w:basedOn w:val="Normal"/>
    <w:uiPriority w:val="1"/>
    <w:qFormat/>
    <w:rsid w:val="00122D0D"/>
    <w:pPr>
      <w:widowControl w:val="0"/>
      <w:autoSpaceDE w:val="0"/>
      <w:autoSpaceDN w:val="0"/>
      <w:spacing w:after="0" w:line="240" w:lineRule="auto"/>
      <w:ind w:left="108"/>
    </w:pPr>
    <w:rPr>
      <w:rFonts w:eastAsia="Times New Roman" w:cs="Times New Roman"/>
      <w:sz w:val="22"/>
      <w:lang w:val="vi"/>
    </w:rPr>
  </w:style>
  <w:style w:type="paragraph" w:styleId="FootnoteText">
    <w:name w:val="footnote text"/>
    <w:basedOn w:val="Normal"/>
    <w:link w:val="FootnoteTextChar"/>
    <w:uiPriority w:val="99"/>
    <w:semiHidden/>
    <w:unhideWhenUsed/>
    <w:rsid w:val="003937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3784"/>
    <w:rPr>
      <w:sz w:val="20"/>
      <w:szCs w:val="20"/>
    </w:rPr>
  </w:style>
  <w:style w:type="character" w:customStyle="1" w:styleId="fontstyle01">
    <w:name w:val="fontstyle01"/>
    <w:basedOn w:val="DefaultParagraphFont"/>
    <w:rsid w:val="00AE4960"/>
    <w:rPr>
      <w:rFonts w:ascii="Times New Roman" w:hAnsi="Times New Roman" w:cs="Times New Roman" w:hint="default"/>
      <w:b w:val="0"/>
      <w:bCs w:val="0"/>
      <w:i/>
      <w:iCs/>
      <w:color w:val="000000"/>
      <w:sz w:val="28"/>
      <w:szCs w:val="28"/>
    </w:rPr>
  </w:style>
  <w:style w:type="paragraph" w:styleId="Header">
    <w:name w:val="header"/>
    <w:basedOn w:val="Normal"/>
    <w:link w:val="HeaderChar"/>
    <w:uiPriority w:val="99"/>
    <w:unhideWhenUsed/>
    <w:rsid w:val="007B5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5813"/>
  </w:style>
  <w:style w:type="paragraph" w:styleId="Footer">
    <w:name w:val="footer"/>
    <w:basedOn w:val="Normal"/>
    <w:link w:val="FooterChar"/>
    <w:uiPriority w:val="99"/>
    <w:unhideWhenUsed/>
    <w:rsid w:val="007B5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5813"/>
  </w:style>
  <w:style w:type="character" w:customStyle="1" w:styleId="Heading3Char">
    <w:name w:val="Heading 3 Char"/>
    <w:basedOn w:val="DefaultParagraphFont"/>
    <w:link w:val="Heading3"/>
    <w:uiPriority w:val="9"/>
    <w:semiHidden/>
    <w:rsid w:val="001C5F7B"/>
    <w:rPr>
      <w:rFonts w:asciiTheme="majorHAnsi" w:eastAsiaTheme="majorEastAsia" w:hAnsiTheme="majorHAnsi" w:cstheme="majorBidi"/>
      <w:color w:val="1F3763" w:themeColor="accent1" w:themeShade="7F"/>
      <w:sz w:val="24"/>
      <w:szCs w:val="24"/>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Char1 Char Char,Char Char Char Char Char Char Char Char Char Char Char Char Char Char Char Char"/>
    <w:link w:val="NormalWeb"/>
    <w:uiPriority w:val="99"/>
    <w:locked/>
    <w:rsid w:val="00546ED6"/>
    <w:rPr>
      <w:rFonts w:eastAsia="Times New Roman" w:cs="Times New Roman"/>
      <w:sz w:val="24"/>
      <w:szCs w:val="24"/>
    </w:rPr>
  </w:style>
  <w:style w:type="character" w:styleId="Hyperlink">
    <w:name w:val="Hyperlink"/>
    <w:basedOn w:val="DefaultParagraphFont"/>
    <w:uiPriority w:val="99"/>
    <w:unhideWhenUsed/>
    <w:rsid w:val="00E74AFA"/>
    <w:rPr>
      <w:color w:val="0000FF"/>
      <w:u w:val="single"/>
    </w:rPr>
  </w:style>
  <w:style w:type="character" w:customStyle="1" w:styleId="Heading1Char">
    <w:name w:val="Heading 1 Char"/>
    <w:basedOn w:val="DefaultParagraphFont"/>
    <w:link w:val="Heading1"/>
    <w:uiPriority w:val="9"/>
    <w:rsid w:val="00DE417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E4176"/>
    <w:rPr>
      <w:rFonts w:asciiTheme="majorHAnsi" w:eastAsiaTheme="majorEastAsia" w:hAnsiTheme="majorHAnsi" w:cstheme="majorBidi"/>
      <w:color w:val="2F5496" w:themeColor="accent1" w:themeShade="BF"/>
      <w:sz w:val="26"/>
      <w:szCs w:val="26"/>
    </w:rPr>
  </w:style>
  <w:style w:type="character" w:customStyle="1" w:styleId="Heading7Char">
    <w:name w:val="Heading 7 Char"/>
    <w:basedOn w:val="DefaultParagraphFont"/>
    <w:link w:val="Heading7"/>
    <w:uiPriority w:val="9"/>
    <w:semiHidden/>
    <w:rsid w:val="00631E14"/>
    <w:rPr>
      <w:rFonts w:asciiTheme="majorHAnsi" w:eastAsiaTheme="majorEastAsia" w:hAnsiTheme="majorHAnsi" w:cstheme="majorBidi"/>
      <w:i/>
      <w:iCs/>
      <w:color w:val="1F3763" w:themeColor="accent1" w:themeShade="7F"/>
    </w:rPr>
  </w:style>
  <w:style w:type="paragraph" w:customStyle="1" w:styleId="CharChar2CharCharCharCharCharCharCharCharCharChar">
    <w:name w:val="Char Char2 Char Char Char Char Char Char Char Char Char Char"/>
    <w:basedOn w:val="Normal"/>
    <w:rsid w:val="00B27B84"/>
    <w:pPr>
      <w:spacing w:line="240" w:lineRule="exact"/>
    </w:pPr>
    <w:rPr>
      <w:rFonts w:ascii="Arial" w:eastAsia="Times New Roman" w:hAnsi="Arial" w:cs="Arial"/>
      <w:sz w:val="20"/>
      <w:szCs w:val="20"/>
    </w:rPr>
  </w:style>
  <w:style w:type="paragraph" w:customStyle="1" w:styleId="CharChar2CharCharCharCharCharCharCharCharCharChar0">
    <w:name w:val="Char Char2 Char Char Char Char Char Char Char Char Char Char"/>
    <w:basedOn w:val="Normal"/>
    <w:rsid w:val="00DB39B5"/>
    <w:pPr>
      <w:spacing w:line="240" w:lineRule="exact"/>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1712">
      <w:bodyDiv w:val="1"/>
      <w:marLeft w:val="0"/>
      <w:marRight w:val="0"/>
      <w:marTop w:val="0"/>
      <w:marBottom w:val="0"/>
      <w:divBdr>
        <w:top w:val="none" w:sz="0" w:space="0" w:color="auto"/>
        <w:left w:val="none" w:sz="0" w:space="0" w:color="auto"/>
        <w:bottom w:val="none" w:sz="0" w:space="0" w:color="auto"/>
        <w:right w:val="none" w:sz="0" w:space="0" w:color="auto"/>
      </w:divBdr>
    </w:div>
    <w:div w:id="236718912">
      <w:bodyDiv w:val="1"/>
      <w:marLeft w:val="0"/>
      <w:marRight w:val="0"/>
      <w:marTop w:val="0"/>
      <w:marBottom w:val="0"/>
      <w:divBdr>
        <w:top w:val="none" w:sz="0" w:space="0" w:color="auto"/>
        <w:left w:val="none" w:sz="0" w:space="0" w:color="auto"/>
        <w:bottom w:val="none" w:sz="0" w:space="0" w:color="auto"/>
        <w:right w:val="none" w:sz="0" w:space="0" w:color="auto"/>
      </w:divBdr>
    </w:div>
    <w:div w:id="507133262">
      <w:bodyDiv w:val="1"/>
      <w:marLeft w:val="0"/>
      <w:marRight w:val="0"/>
      <w:marTop w:val="0"/>
      <w:marBottom w:val="0"/>
      <w:divBdr>
        <w:top w:val="none" w:sz="0" w:space="0" w:color="auto"/>
        <w:left w:val="none" w:sz="0" w:space="0" w:color="auto"/>
        <w:bottom w:val="none" w:sz="0" w:space="0" w:color="auto"/>
        <w:right w:val="none" w:sz="0" w:space="0" w:color="auto"/>
      </w:divBdr>
    </w:div>
    <w:div w:id="587080153">
      <w:bodyDiv w:val="1"/>
      <w:marLeft w:val="0"/>
      <w:marRight w:val="0"/>
      <w:marTop w:val="0"/>
      <w:marBottom w:val="0"/>
      <w:divBdr>
        <w:top w:val="none" w:sz="0" w:space="0" w:color="auto"/>
        <w:left w:val="none" w:sz="0" w:space="0" w:color="auto"/>
        <w:bottom w:val="none" w:sz="0" w:space="0" w:color="auto"/>
        <w:right w:val="none" w:sz="0" w:space="0" w:color="auto"/>
      </w:divBdr>
    </w:div>
    <w:div w:id="636377170">
      <w:bodyDiv w:val="1"/>
      <w:marLeft w:val="0"/>
      <w:marRight w:val="0"/>
      <w:marTop w:val="0"/>
      <w:marBottom w:val="0"/>
      <w:divBdr>
        <w:top w:val="none" w:sz="0" w:space="0" w:color="auto"/>
        <w:left w:val="none" w:sz="0" w:space="0" w:color="auto"/>
        <w:bottom w:val="none" w:sz="0" w:space="0" w:color="auto"/>
        <w:right w:val="none" w:sz="0" w:space="0" w:color="auto"/>
      </w:divBdr>
    </w:div>
    <w:div w:id="672103248">
      <w:bodyDiv w:val="1"/>
      <w:marLeft w:val="0"/>
      <w:marRight w:val="0"/>
      <w:marTop w:val="0"/>
      <w:marBottom w:val="0"/>
      <w:divBdr>
        <w:top w:val="none" w:sz="0" w:space="0" w:color="auto"/>
        <w:left w:val="none" w:sz="0" w:space="0" w:color="auto"/>
        <w:bottom w:val="none" w:sz="0" w:space="0" w:color="auto"/>
        <w:right w:val="none" w:sz="0" w:space="0" w:color="auto"/>
      </w:divBdr>
    </w:div>
    <w:div w:id="1143620496">
      <w:bodyDiv w:val="1"/>
      <w:marLeft w:val="0"/>
      <w:marRight w:val="0"/>
      <w:marTop w:val="0"/>
      <w:marBottom w:val="0"/>
      <w:divBdr>
        <w:top w:val="none" w:sz="0" w:space="0" w:color="auto"/>
        <w:left w:val="none" w:sz="0" w:space="0" w:color="auto"/>
        <w:bottom w:val="none" w:sz="0" w:space="0" w:color="auto"/>
        <w:right w:val="none" w:sz="0" w:space="0" w:color="auto"/>
      </w:divBdr>
    </w:div>
    <w:div w:id="1148981198">
      <w:bodyDiv w:val="1"/>
      <w:marLeft w:val="0"/>
      <w:marRight w:val="0"/>
      <w:marTop w:val="0"/>
      <w:marBottom w:val="0"/>
      <w:divBdr>
        <w:top w:val="none" w:sz="0" w:space="0" w:color="auto"/>
        <w:left w:val="none" w:sz="0" w:space="0" w:color="auto"/>
        <w:bottom w:val="none" w:sz="0" w:space="0" w:color="auto"/>
        <w:right w:val="none" w:sz="0" w:space="0" w:color="auto"/>
      </w:divBdr>
      <w:divsChild>
        <w:div w:id="1737586495">
          <w:marLeft w:val="0"/>
          <w:marRight w:val="0"/>
          <w:marTop w:val="0"/>
          <w:marBottom w:val="0"/>
          <w:divBdr>
            <w:top w:val="none" w:sz="0" w:space="0" w:color="auto"/>
            <w:left w:val="none" w:sz="0" w:space="0" w:color="auto"/>
            <w:bottom w:val="none" w:sz="0" w:space="0" w:color="auto"/>
            <w:right w:val="none" w:sz="0" w:space="0" w:color="auto"/>
          </w:divBdr>
          <w:divsChild>
            <w:div w:id="828449495">
              <w:marLeft w:val="0"/>
              <w:marRight w:val="0"/>
              <w:marTop w:val="0"/>
              <w:marBottom w:val="0"/>
              <w:divBdr>
                <w:top w:val="none" w:sz="0" w:space="0" w:color="auto"/>
                <w:left w:val="none" w:sz="0" w:space="0" w:color="auto"/>
                <w:bottom w:val="none" w:sz="0" w:space="0" w:color="auto"/>
                <w:right w:val="none" w:sz="0" w:space="0" w:color="auto"/>
              </w:divBdr>
              <w:divsChild>
                <w:div w:id="2095203561">
                  <w:marLeft w:val="0"/>
                  <w:marRight w:val="0"/>
                  <w:marTop w:val="0"/>
                  <w:marBottom w:val="0"/>
                  <w:divBdr>
                    <w:top w:val="single" w:sz="12" w:space="0" w:color="F89B1A"/>
                    <w:left w:val="single" w:sz="6" w:space="0" w:color="C8D4DB"/>
                    <w:bottom w:val="none" w:sz="0" w:space="0" w:color="auto"/>
                    <w:right w:val="single" w:sz="6" w:space="0" w:color="C8D4DB"/>
                  </w:divBdr>
                  <w:divsChild>
                    <w:div w:id="1763603240">
                      <w:marLeft w:val="0"/>
                      <w:marRight w:val="0"/>
                      <w:marTop w:val="0"/>
                      <w:marBottom w:val="0"/>
                      <w:divBdr>
                        <w:top w:val="none" w:sz="0" w:space="0" w:color="auto"/>
                        <w:left w:val="none" w:sz="0" w:space="0" w:color="auto"/>
                        <w:bottom w:val="none" w:sz="0" w:space="0" w:color="auto"/>
                        <w:right w:val="none" w:sz="0" w:space="0" w:color="auto"/>
                      </w:divBdr>
                      <w:divsChild>
                        <w:div w:id="374546063">
                          <w:marLeft w:val="0"/>
                          <w:marRight w:val="0"/>
                          <w:marTop w:val="0"/>
                          <w:marBottom w:val="0"/>
                          <w:divBdr>
                            <w:top w:val="none" w:sz="0" w:space="0" w:color="auto"/>
                            <w:left w:val="none" w:sz="0" w:space="0" w:color="auto"/>
                            <w:bottom w:val="none" w:sz="0" w:space="0" w:color="auto"/>
                            <w:right w:val="none" w:sz="0" w:space="0" w:color="auto"/>
                          </w:divBdr>
                          <w:divsChild>
                            <w:div w:id="878054618">
                              <w:marLeft w:val="0"/>
                              <w:marRight w:val="225"/>
                              <w:marTop w:val="0"/>
                              <w:marBottom w:val="0"/>
                              <w:divBdr>
                                <w:top w:val="none" w:sz="0" w:space="0" w:color="auto"/>
                                <w:left w:val="none" w:sz="0" w:space="0" w:color="auto"/>
                                <w:bottom w:val="none" w:sz="0" w:space="0" w:color="auto"/>
                                <w:right w:val="none" w:sz="0" w:space="0" w:color="auto"/>
                              </w:divBdr>
                              <w:divsChild>
                                <w:div w:id="1696535348">
                                  <w:marLeft w:val="0"/>
                                  <w:marRight w:val="0"/>
                                  <w:marTop w:val="0"/>
                                  <w:marBottom w:val="0"/>
                                  <w:divBdr>
                                    <w:top w:val="none" w:sz="0" w:space="0" w:color="auto"/>
                                    <w:left w:val="none" w:sz="0" w:space="0" w:color="auto"/>
                                    <w:bottom w:val="none" w:sz="0" w:space="0" w:color="auto"/>
                                    <w:right w:val="none" w:sz="0" w:space="0" w:color="auto"/>
                                  </w:divBdr>
                                  <w:divsChild>
                                    <w:div w:id="1310288205">
                                      <w:marLeft w:val="0"/>
                                      <w:marRight w:val="0"/>
                                      <w:marTop w:val="0"/>
                                      <w:marBottom w:val="0"/>
                                      <w:divBdr>
                                        <w:top w:val="none" w:sz="0" w:space="0" w:color="auto"/>
                                        <w:left w:val="none" w:sz="0" w:space="0" w:color="auto"/>
                                        <w:bottom w:val="none" w:sz="0" w:space="0" w:color="auto"/>
                                        <w:right w:val="none" w:sz="0" w:space="0" w:color="auto"/>
                                      </w:divBdr>
                                      <w:divsChild>
                                        <w:div w:id="193586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834128">
                              <w:marLeft w:val="0"/>
                              <w:marRight w:val="0"/>
                              <w:marTop w:val="150"/>
                              <w:marBottom w:val="0"/>
                              <w:divBdr>
                                <w:top w:val="none" w:sz="0" w:space="0" w:color="auto"/>
                                <w:left w:val="none" w:sz="0" w:space="0" w:color="auto"/>
                                <w:bottom w:val="none" w:sz="0" w:space="0" w:color="auto"/>
                                <w:right w:val="none" w:sz="0" w:space="0" w:color="auto"/>
                              </w:divBdr>
                              <w:divsChild>
                                <w:div w:id="1299608528">
                                  <w:marLeft w:val="0"/>
                                  <w:marRight w:val="0"/>
                                  <w:marTop w:val="0"/>
                                  <w:marBottom w:val="0"/>
                                  <w:divBdr>
                                    <w:top w:val="single" w:sz="2" w:space="0" w:color="BDC8D5"/>
                                    <w:left w:val="single" w:sz="2" w:space="0" w:color="BDC8D5"/>
                                    <w:bottom w:val="single" w:sz="2" w:space="8" w:color="BDC8D5"/>
                                    <w:right w:val="single" w:sz="2" w:space="0" w:color="BDC8D5"/>
                                  </w:divBdr>
                                  <w:divsChild>
                                    <w:div w:id="1061170888">
                                      <w:marLeft w:val="0"/>
                                      <w:marRight w:val="0"/>
                                      <w:marTop w:val="0"/>
                                      <w:marBottom w:val="150"/>
                                      <w:divBdr>
                                        <w:top w:val="single" w:sz="6" w:space="4" w:color="DCE8F3"/>
                                        <w:left w:val="single" w:sz="6" w:space="4" w:color="DCE8F3"/>
                                        <w:bottom w:val="single" w:sz="6" w:space="4" w:color="DCE8F3"/>
                                        <w:right w:val="single" w:sz="6" w:space="4" w:color="DCE8F3"/>
                                      </w:divBdr>
                                      <w:divsChild>
                                        <w:div w:id="1456679355">
                                          <w:marLeft w:val="-75"/>
                                          <w:marRight w:val="-75"/>
                                          <w:marTop w:val="0"/>
                                          <w:marBottom w:val="0"/>
                                          <w:divBdr>
                                            <w:top w:val="none" w:sz="0" w:space="0" w:color="auto"/>
                                            <w:left w:val="none" w:sz="0" w:space="0" w:color="auto"/>
                                            <w:bottom w:val="none" w:sz="0" w:space="0" w:color="auto"/>
                                            <w:right w:val="none" w:sz="0" w:space="0" w:color="auto"/>
                                          </w:divBdr>
                                        </w:div>
                                        <w:div w:id="871922855">
                                          <w:marLeft w:val="0"/>
                                          <w:marRight w:val="0"/>
                                          <w:marTop w:val="0"/>
                                          <w:marBottom w:val="0"/>
                                          <w:divBdr>
                                            <w:top w:val="none" w:sz="0" w:space="0" w:color="auto"/>
                                            <w:left w:val="none" w:sz="0" w:space="0" w:color="auto"/>
                                            <w:bottom w:val="none" w:sz="0" w:space="0" w:color="auto"/>
                                            <w:right w:val="none" w:sz="0" w:space="0" w:color="auto"/>
                                          </w:divBdr>
                                          <w:divsChild>
                                            <w:div w:id="2315515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64592119">
                                      <w:marLeft w:val="0"/>
                                      <w:marRight w:val="0"/>
                                      <w:marTop w:val="0"/>
                                      <w:marBottom w:val="0"/>
                                      <w:divBdr>
                                        <w:top w:val="none" w:sz="0" w:space="0" w:color="auto"/>
                                        <w:left w:val="none" w:sz="0" w:space="0" w:color="auto"/>
                                        <w:bottom w:val="none" w:sz="0" w:space="0" w:color="auto"/>
                                        <w:right w:val="none" w:sz="0" w:space="0" w:color="auto"/>
                                      </w:divBdr>
                                      <w:divsChild>
                                        <w:div w:id="1503400028">
                                          <w:marLeft w:val="0"/>
                                          <w:marRight w:val="0"/>
                                          <w:marTop w:val="100"/>
                                          <w:marBottom w:val="100"/>
                                          <w:divBdr>
                                            <w:top w:val="none" w:sz="0" w:space="0" w:color="auto"/>
                                            <w:left w:val="none" w:sz="0" w:space="0" w:color="auto"/>
                                            <w:bottom w:val="none" w:sz="0" w:space="0" w:color="auto"/>
                                            <w:right w:val="none" w:sz="0" w:space="0" w:color="auto"/>
                                          </w:divBdr>
                                          <w:divsChild>
                                            <w:div w:id="2077625257">
                                              <w:marLeft w:val="0"/>
                                              <w:marRight w:val="0"/>
                                              <w:marTop w:val="0"/>
                                              <w:marBottom w:val="0"/>
                                              <w:divBdr>
                                                <w:top w:val="none" w:sz="0" w:space="0" w:color="auto"/>
                                                <w:left w:val="none" w:sz="0" w:space="0" w:color="auto"/>
                                                <w:bottom w:val="none" w:sz="0" w:space="0" w:color="auto"/>
                                                <w:right w:val="none" w:sz="0" w:space="0" w:color="auto"/>
                                              </w:divBdr>
                                              <w:divsChild>
                                                <w:div w:id="1191993717">
                                                  <w:marLeft w:val="0"/>
                                                  <w:marRight w:val="0"/>
                                                  <w:marTop w:val="0"/>
                                                  <w:marBottom w:val="0"/>
                                                  <w:divBdr>
                                                    <w:top w:val="none" w:sz="0" w:space="0" w:color="auto"/>
                                                    <w:left w:val="none" w:sz="0" w:space="0" w:color="auto"/>
                                                    <w:bottom w:val="none" w:sz="0" w:space="0" w:color="auto"/>
                                                    <w:right w:val="none" w:sz="0" w:space="0" w:color="auto"/>
                                                  </w:divBdr>
                                                  <w:divsChild>
                                                    <w:div w:id="625696763">
                                                      <w:marLeft w:val="0"/>
                                                      <w:marRight w:val="0"/>
                                                      <w:marTop w:val="0"/>
                                                      <w:marBottom w:val="0"/>
                                                      <w:divBdr>
                                                        <w:top w:val="none" w:sz="0" w:space="0" w:color="auto"/>
                                                        <w:left w:val="none" w:sz="0" w:space="0" w:color="auto"/>
                                                        <w:bottom w:val="none" w:sz="0" w:space="0" w:color="auto"/>
                                                        <w:right w:val="none" w:sz="0" w:space="0" w:color="auto"/>
                                                      </w:divBdr>
                                                      <w:divsChild>
                                                        <w:div w:id="1284532915">
                                                          <w:marLeft w:val="0"/>
                                                          <w:marRight w:val="0"/>
                                                          <w:marTop w:val="0"/>
                                                          <w:marBottom w:val="210"/>
                                                          <w:divBdr>
                                                            <w:top w:val="none" w:sz="0" w:space="0" w:color="auto"/>
                                                            <w:left w:val="none" w:sz="0" w:space="0" w:color="auto"/>
                                                            <w:bottom w:val="none" w:sz="0" w:space="0" w:color="auto"/>
                                                            <w:right w:val="none" w:sz="0" w:space="0" w:color="auto"/>
                                                          </w:divBdr>
                                                        </w:div>
                                                        <w:div w:id="1051149017">
                                                          <w:marLeft w:val="14"/>
                                                          <w:marRight w:val="14"/>
                                                          <w:marTop w:val="0"/>
                                                          <w:marBottom w:val="150"/>
                                                          <w:divBdr>
                                                            <w:top w:val="none" w:sz="0" w:space="0" w:color="auto"/>
                                                            <w:left w:val="none" w:sz="0" w:space="0" w:color="auto"/>
                                                            <w:bottom w:val="none" w:sz="0" w:space="0" w:color="auto"/>
                                                            <w:right w:val="none" w:sz="0" w:space="0" w:color="auto"/>
                                                          </w:divBdr>
                                                          <w:divsChild>
                                                            <w:div w:id="429276443">
                                                              <w:marLeft w:val="0"/>
                                                              <w:marRight w:val="0"/>
                                                              <w:marTop w:val="0"/>
                                                              <w:marBottom w:val="0"/>
                                                              <w:divBdr>
                                                                <w:top w:val="none" w:sz="0" w:space="0" w:color="auto"/>
                                                                <w:left w:val="none" w:sz="0" w:space="0" w:color="auto"/>
                                                                <w:bottom w:val="none" w:sz="0" w:space="0" w:color="auto"/>
                                                                <w:right w:val="none" w:sz="0" w:space="0" w:color="auto"/>
                                                              </w:divBdr>
                                                              <w:divsChild>
                                                                <w:div w:id="1498033276">
                                                                  <w:marLeft w:val="0"/>
                                                                  <w:marRight w:val="0"/>
                                                                  <w:marTop w:val="0"/>
                                                                  <w:marBottom w:val="0"/>
                                                                  <w:divBdr>
                                                                    <w:top w:val="none" w:sz="0" w:space="0" w:color="auto"/>
                                                                    <w:left w:val="none" w:sz="0" w:space="0" w:color="auto"/>
                                                                    <w:bottom w:val="none" w:sz="0" w:space="0" w:color="auto"/>
                                                                    <w:right w:val="none" w:sz="0" w:space="0" w:color="auto"/>
                                                                  </w:divBdr>
                                                                </w:div>
                                                                <w:div w:id="224802313">
                                                                  <w:marLeft w:val="0"/>
                                                                  <w:marRight w:val="0"/>
                                                                  <w:marTop w:val="0"/>
                                                                  <w:marBottom w:val="0"/>
                                                                  <w:divBdr>
                                                                    <w:top w:val="none" w:sz="0" w:space="0" w:color="auto"/>
                                                                    <w:left w:val="none" w:sz="0" w:space="0" w:color="auto"/>
                                                                    <w:bottom w:val="none" w:sz="0" w:space="0" w:color="auto"/>
                                                                    <w:right w:val="none" w:sz="0" w:space="0" w:color="auto"/>
                                                                  </w:divBdr>
                                                                  <w:divsChild>
                                                                    <w:div w:id="1775859250">
                                                                      <w:marLeft w:val="0"/>
                                                                      <w:marRight w:val="0"/>
                                                                      <w:marTop w:val="0"/>
                                                                      <w:marBottom w:val="0"/>
                                                                      <w:divBdr>
                                                                        <w:top w:val="none" w:sz="0" w:space="0" w:color="auto"/>
                                                                        <w:left w:val="none" w:sz="0" w:space="0" w:color="auto"/>
                                                                        <w:bottom w:val="none" w:sz="0" w:space="0" w:color="auto"/>
                                                                        <w:right w:val="none" w:sz="0" w:space="0" w:color="auto"/>
                                                                      </w:divBdr>
                                                                      <w:divsChild>
                                                                        <w:div w:id="63348276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080953220">
                                                          <w:marLeft w:val="14"/>
                                                          <w:marRight w:val="14"/>
                                                          <w:marTop w:val="0"/>
                                                          <w:marBottom w:val="150"/>
                                                          <w:divBdr>
                                                            <w:top w:val="none" w:sz="0" w:space="0" w:color="auto"/>
                                                            <w:left w:val="none" w:sz="0" w:space="0" w:color="auto"/>
                                                            <w:bottom w:val="none" w:sz="0" w:space="0" w:color="auto"/>
                                                            <w:right w:val="none" w:sz="0" w:space="0" w:color="auto"/>
                                                          </w:divBdr>
                                                          <w:divsChild>
                                                            <w:div w:id="313267800">
                                                              <w:marLeft w:val="0"/>
                                                              <w:marRight w:val="0"/>
                                                              <w:marTop w:val="0"/>
                                                              <w:marBottom w:val="0"/>
                                                              <w:divBdr>
                                                                <w:top w:val="none" w:sz="0" w:space="0" w:color="auto"/>
                                                                <w:left w:val="none" w:sz="0" w:space="0" w:color="auto"/>
                                                                <w:bottom w:val="none" w:sz="0" w:space="0" w:color="auto"/>
                                                                <w:right w:val="none" w:sz="0" w:space="0" w:color="auto"/>
                                                              </w:divBdr>
                                                              <w:divsChild>
                                                                <w:div w:id="1598899404">
                                                                  <w:marLeft w:val="0"/>
                                                                  <w:marRight w:val="0"/>
                                                                  <w:marTop w:val="0"/>
                                                                  <w:marBottom w:val="0"/>
                                                                  <w:divBdr>
                                                                    <w:top w:val="none" w:sz="0" w:space="0" w:color="auto"/>
                                                                    <w:left w:val="none" w:sz="0" w:space="0" w:color="auto"/>
                                                                    <w:bottom w:val="none" w:sz="0" w:space="0" w:color="auto"/>
                                                                    <w:right w:val="none" w:sz="0" w:space="0" w:color="auto"/>
                                                                  </w:divBdr>
                                                                </w:div>
                                                                <w:div w:id="353581414">
                                                                  <w:marLeft w:val="0"/>
                                                                  <w:marRight w:val="0"/>
                                                                  <w:marTop w:val="0"/>
                                                                  <w:marBottom w:val="0"/>
                                                                  <w:divBdr>
                                                                    <w:top w:val="none" w:sz="0" w:space="0" w:color="auto"/>
                                                                    <w:left w:val="none" w:sz="0" w:space="0" w:color="auto"/>
                                                                    <w:bottom w:val="none" w:sz="0" w:space="0" w:color="auto"/>
                                                                    <w:right w:val="none" w:sz="0" w:space="0" w:color="auto"/>
                                                                  </w:divBdr>
                                                                  <w:divsChild>
                                                                    <w:div w:id="111827151">
                                                                      <w:marLeft w:val="0"/>
                                                                      <w:marRight w:val="0"/>
                                                                      <w:marTop w:val="0"/>
                                                                      <w:marBottom w:val="0"/>
                                                                      <w:divBdr>
                                                                        <w:top w:val="none" w:sz="0" w:space="0" w:color="auto"/>
                                                                        <w:left w:val="none" w:sz="0" w:space="0" w:color="auto"/>
                                                                        <w:bottom w:val="none" w:sz="0" w:space="0" w:color="auto"/>
                                                                        <w:right w:val="none" w:sz="0" w:space="0" w:color="auto"/>
                                                                      </w:divBdr>
                                                                      <w:divsChild>
                                                                        <w:div w:id="140105456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15318512">
              <w:marLeft w:val="0"/>
              <w:marRight w:val="0"/>
              <w:marTop w:val="0"/>
              <w:marBottom w:val="0"/>
              <w:divBdr>
                <w:top w:val="none" w:sz="0" w:space="0" w:color="auto"/>
                <w:left w:val="none" w:sz="0" w:space="0" w:color="auto"/>
                <w:bottom w:val="none" w:sz="0" w:space="0" w:color="auto"/>
                <w:right w:val="none" w:sz="0" w:space="0" w:color="auto"/>
              </w:divBdr>
              <w:divsChild>
                <w:div w:id="453594861">
                  <w:marLeft w:val="0"/>
                  <w:marRight w:val="0"/>
                  <w:marTop w:val="450"/>
                  <w:marBottom w:val="0"/>
                  <w:divBdr>
                    <w:top w:val="none" w:sz="0" w:space="0" w:color="auto"/>
                    <w:left w:val="none" w:sz="0" w:space="0" w:color="auto"/>
                    <w:bottom w:val="none" w:sz="0" w:space="0" w:color="auto"/>
                    <w:right w:val="none" w:sz="0" w:space="0" w:color="auto"/>
                  </w:divBdr>
                </w:div>
              </w:divsChild>
            </w:div>
            <w:div w:id="1184592670">
              <w:marLeft w:val="0"/>
              <w:marRight w:val="0"/>
              <w:marTop w:val="0"/>
              <w:marBottom w:val="0"/>
              <w:divBdr>
                <w:top w:val="none" w:sz="0" w:space="0" w:color="auto"/>
                <w:left w:val="none" w:sz="0" w:space="0" w:color="auto"/>
                <w:bottom w:val="none" w:sz="0" w:space="0" w:color="auto"/>
                <w:right w:val="none" w:sz="0" w:space="0" w:color="auto"/>
              </w:divBdr>
            </w:div>
          </w:divsChild>
        </w:div>
        <w:div w:id="562915018">
          <w:marLeft w:val="0"/>
          <w:marRight w:val="0"/>
          <w:marTop w:val="150"/>
          <w:marBottom w:val="0"/>
          <w:divBdr>
            <w:top w:val="single" w:sz="18" w:space="11" w:color="F89B1A"/>
            <w:left w:val="none" w:sz="0" w:space="0" w:color="auto"/>
            <w:bottom w:val="none" w:sz="0" w:space="0" w:color="auto"/>
            <w:right w:val="none" w:sz="0" w:space="0" w:color="auto"/>
          </w:divBdr>
          <w:divsChild>
            <w:div w:id="1978142432">
              <w:marLeft w:val="0"/>
              <w:marRight w:val="0"/>
              <w:marTop w:val="0"/>
              <w:marBottom w:val="0"/>
              <w:divBdr>
                <w:top w:val="none" w:sz="0" w:space="0" w:color="auto"/>
                <w:left w:val="none" w:sz="0" w:space="0" w:color="auto"/>
                <w:bottom w:val="none" w:sz="0" w:space="0" w:color="auto"/>
                <w:right w:val="none" w:sz="0" w:space="0" w:color="auto"/>
              </w:divBdr>
              <w:divsChild>
                <w:div w:id="685980526">
                  <w:marLeft w:val="0"/>
                  <w:marRight w:val="0"/>
                  <w:marTop w:val="0"/>
                  <w:marBottom w:val="0"/>
                  <w:divBdr>
                    <w:top w:val="none" w:sz="0" w:space="0" w:color="auto"/>
                    <w:left w:val="none" w:sz="0" w:space="0" w:color="auto"/>
                    <w:bottom w:val="none" w:sz="0" w:space="0" w:color="auto"/>
                    <w:right w:val="none" w:sz="0" w:space="0" w:color="auto"/>
                  </w:divBdr>
                </w:div>
              </w:divsChild>
            </w:div>
            <w:div w:id="1020160378">
              <w:marLeft w:val="0"/>
              <w:marRight w:val="0"/>
              <w:marTop w:val="0"/>
              <w:marBottom w:val="0"/>
              <w:divBdr>
                <w:top w:val="none" w:sz="0" w:space="0" w:color="auto"/>
                <w:left w:val="none" w:sz="0" w:space="0" w:color="auto"/>
                <w:bottom w:val="none" w:sz="0" w:space="0" w:color="auto"/>
                <w:right w:val="none" w:sz="0" w:space="0" w:color="auto"/>
              </w:divBdr>
              <w:divsChild>
                <w:div w:id="788816910">
                  <w:marLeft w:val="0"/>
                  <w:marRight w:val="0"/>
                  <w:marTop w:val="0"/>
                  <w:marBottom w:val="0"/>
                  <w:divBdr>
                    <w:top w:val="none" w:sz="0" w:space="0" w:color="auto"/>
                    <w:left w:val="none" w:sz="0" w:space="0" w:color="auto"/>
                    <w:bottom w:val="none" w:sz="0" w:space="0" w:color="auto"/>
                    <w:right w:val="none" w:sz="0" w:space="0" w:color="auto"/>
                  </w:divBdr>
                </w:div>
                <w:div w:id="102579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001917">
          <w:marLeft w:val="0"/>
          <w:marRight w:val="0"/>
          <w:marTop w:val="0"/>
          <w:marBottom w:val="0"/>
          <w:divBdr>
            <w:top w:val="none" w:sz="0" w:space="0" w:color="auto"/>
            <w:left w:val="none" w:sz="0" w:space="0" w:color="auto"/>
            <w:bottom w:val="none" w:sz="0" w:space="0" w:color="auto"/>
            <w:right w:val="none" w:sz="0" w:space="0" w:color="auto"/>
          </w:divBdr>
        </w:div>
        <w:div w:id="609973991">
          <w:marLeft w:val="0"/>
          <w:marRight w:val="0"/>
          <w:marTop w:val="0"/>
          <w:marBottom w:val="0"/>
          <w:divBdr>
            <w:top w:val="none" w:sz="0" w:space="0" w:color="auto"/>
            <w:left w:val="none" w:sz="0" w:space="0" w:color="auto"/>
            <w:bottom w:val="none" w:sz="0" w:space="0" w:color="auto"/>
            <w:right w:val="none" w:sz="0" w:space="0" w:color="auto"/>
          </w:divBdr>
        </w:div>
        <w:div w:id="908006409">
          <w:marLeft w:val="0"/>
          <w:marRight w:val="0"/>
          <w:marTop w:val="0"/>
          <w:marBottom w:val="0"/>
          <w:divBdr>
            <w:top w:val="none" w:sz="0" w:space="0" w:color="auto"/>
            <w:left w:val="none" w:sz="0" w:space="0" w:color="auto"/>
            <w:bottom w:val="none" w:sz="0" w:space="0" w:color="auto"/>
            <w:right w:val="none" w:sz="0" w:space="0" w:color="auto"/>
          </w:divBdr>
          <w:divsChild>
            <w:div w:id="1101678181">
              <w:marLeft w:val="0"/>
              <w:marRight w:val="0"/>
              <w:marTop w:val="0"/>
              <w:marBottom w:val="0"/>
              <w:divBdr>
                <w:top w:val="none" w:sz="0" w:space="0" w:color="auto"/>
                <w:left w:val="none" w:sz="0" w:space="0" w:color="auto"/>
                <w:bottom w:val="none" w:sz="0" w:space="0" w:color="auto"/>
                <w:right w:val="none" w:sz="0" w:space="0" w:color="auto"/>
              </w:divBdr>
              <w:divsChild>
                <w:div w:id="35161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20652">
      <w:bodyDiv w:val="1"/>
      <w:marLeft w:val="0"/>
      <w:marRight w:val="0"/>
      <w:marTop w:val="0"/>
      <w:marBottom w:val="0"/>
      <w:divBdr>
        <w:top w:val="none" w:sz="0" w:space="0" w:color="auto"/>
        <w:left w:val="none" w:sz="0" w:space="0" w:color="auto"/>
        <w:bottom w:val="none" w:sz="0" w:space="0" w:color="auto"/>
        <w:right w:val="none" w:sz="0" w:space="0" w:color="auto"/>
      </w:divBdr>
    </w:div>
    <w:div w:id="1236092516">
      <w:bodyDiv w:val="1"/>
      <w:marLeft w:val="0"/>
      <w:marRight w:val="0"/>
      <w:marTop w:val="0"/>
      <w:marBottom w:val="0"/>
      <w:divBdr>
        <w:top w:val="none" w:sz="0" w:space="0" w:color="auto"/>
        <w:left w:val="none" w:sz="0" w:space="0" w:color="auto"/>
        <w:bottom w:val="none" w:sz="0" w:space="0" w:color="auto"/>
        <w:right w:val="none" w:sz="0" w:space="0" w:color="auto"/>
      </w:divBdr>
    </w:div>
    <w:div w:id="1353074071">
      <w:bodyDiv w:val="1"/>
      <w:marLeft w:val="0"/>
      <w:marRight w:val="0"/>
      <w:marTop w:val="0"/>
      <w:marBottom w:val="0"/>
      <w:divBdr>
        <w:top w:val="none" w:sz="0" w:space="0" w:color="auto"/>
        <w:left w:val="none" w:sz="0" w:space="0" w:color="auto"/>
        <w:bottom w:val="none" w:sz="0" w:space="0" w:color="auto"/>
        <w:right w:val="none" w:sz="0" w:space="0" w:color="auto"/>
      </w:divBdr>
    </w:div>
    <w:div w:id="1417167773">
      <w:bodyDiv w:val="1"/>
      <w:marLeft w:val="0"/>
      <w:marRight w:val="0"/>
      <w:marTop w:val="0"/>
      <w:marBottom w:val="0"/>
      <w:divBdr>
        <w:top w:val="none" w:sz="0" w:space="0" w:color="auto"/>
        <w:left w:val="none" w:sz="0" w:space="0" w:color="auto"/>
        <w:bottom w:val="none" w:sz="0" w:space="0" w:color="auto"/>
        <w:right w:val="none" w:sz="0" w:space="0" w:color="auto"/>
      </w:divBdr>
    </w:div>
    <w:div w:id="1547260729">
      <w:bodyDiv w:val="1"/>
      <w:marLeft w:val="0"/>
      <w:marRight w:val="0"/>
      <w:marTop w:val="0"/>
      <w:marBottom w:val="0"/>
      <w:divBdr>
        <w:top w:val="none" w:sz="0" w:space="0" w:color="auto"/>
        <w:left w:val="none" w:sz="0" w:space="0" w:color="auto"/>
        <w:bottom w:val="none" w:sz="0" w:space="0" w:color="auto"/>
        <w:right w:val="none" w:sz="0" w:space="0" w:color="auto"/>
      </w:divBdr>
    </w:div>
    <w:div w:id="160943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AD8B8-5101-4014-8A31-C8CC2AFE1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1983</Words>
  <Characters>11307</Characters>
  <Application>Microsoft Office Word</Application>
  <DocSecurity>0</DocSecurity>
  <Lines>94</Lines>
  <Paragraphs>26</Paragraphs>
  <ScaleCrop>false</ScaleCrop>
  <HeadingPairs>
    <vt:vector size="4" baseType="variant">
      <vt:variant>
        <vt:lpstr>Title</vt:lpstr>
      </vt:variant>
      <vt:variant>
        <vt:i4>1</vt:i4>
      </vt:variant>
      <vt:variant>
        <vt:lpstr>Tiêu đề</vt:lpstr>
      </vt:variant>
      <vt:variant>
        <vt:i4>1</vt:i4>
      </vt:variant>
    </vt:vector>
  </HeadingPairs>
  <TitlesOfParts>
    <vt:vector size="2" baseType="lpstr">
      <vt:lpstr/>
      <vt:lpstr/>
    </vt:vector>
  </TitlesOfParts>
  <Company>Microsoft</Company>
  <LinksUpToDate>false</LinksUpToDate>
  <CharactersWithSpaces>13264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2026-07-15T08:36:00Z</cp:lastPrinted>
  <dcterms:created xsi:type="dcterms:W3CDTF">2026-07-18T02:26:00Z</dcterms:created>
  <dcterms:modified xsi:type="dcterms:W3CDTF">2026-07-22T14:32:00Z</dcterms:modified>
</cp:coreProperties>
</file>