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273/NQ-HĐND năm 2023 xây dựng Nghị quyết của Hội đồng nhân dân tỉnh sửa đổi Điều 2 Nghị quyết 40/2022/NQ-HĐND quy định nội dung, mức hỗ trợ kinh phí sự nghiệp từ ngân sách nhà nước thực hiện Chương trình mục tiêu quốc gia xây dựng nông thôn mới giai đoạn 2021-2025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273/NQ-HĐND</w:t>
      </w:r>
    </w:p>
    <w:p>
      <w:r>
        <w:t>Gia Lai, ngày 20 tháng 10 năm 2023</w:t>
      </w:r>
    </w:p>
    <w:p>
      <w:r>
        <w:t>NGHỊ QUYẾT</w:t>
      </w:r>
    </w:p>
    <w:p>
      <w:r>
        <w:t>VỀ VIỆC XÂY DỰNG NGHỊ QUYẾT CỦA HỘI ĐỒNG NHÂN DÂN TỈNH SỬA ĐỔI, BỔ SUNG ĐIỀU 2 NGHỊ QUYẾT SỐ 40/2022/NQ-HĐND NGÀY 09/12/2022 CỦA HỘI ĐỒNG NHÂN DÂN TỈNH GIA LAI QUY ĐỊNH NỘI DUNG, MỨC HỖ TRỢ KINH PHÍ SỰ NGHIỆP TỪ NGÂN SÁCH NHÀ NƯỚC THỰC HIỆN CHƯƠNG TRÌNH MỤC TIÊU QUỐC GIA XÂY DỰNG NÔNG THÔN MỚI GIAI ĐOẠN 2021-2025 TRÊN ĐỊA BÀN TỈNH GIA LAI</w:t>
      </w:r>
    </w:p>
    <w:p>
      <w:r>
        <w:t>THƯỜNG TRỰC HỘI ĐỒNG NHÂN DÂN TỈNH GIA LAI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Quyết định số 07/2022/QĐ-TTg ngày 25 tháng 3 năm 2022 của Thủ tướng Chính phủ quy định nguyên tắc, tiêu chí, định mức phân bổ vốn ngân sách trung ương và tỷ lệ vốn đối ứng ngân sách địa phương thực hiện Chương trình mục tiêu quốc gia xây dựng nông thôn mới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Theo đề nghị của Ủy ban nhân dân tỉnh tại Tờ trình số 2662/TTr-UBND ngày 02 tháng 10 năm 2023 đề nghị xây dựng Nghị quyết sửa đổi, bổ sung Điều 2 Nghị quyết số 40/2022/NQ-HĐND ngày 09 tháng 12 năm 2022 của Hội đồng nhân dân tỉnh quy định nội dung, mức hỗ trợ kinh phí sự nghiệp từ ngân sách nhà nước thực hiện Chương trình mục tiêu quốc gia xây dựng nông thôn mới giai đoạn 2021 - 2025 trên địa bàn tỉnh Gia Lai; Báo cáo số 364/BC-BKTNS ngày 16 tháng 10 năm 2023 của Ban Kinh tế - Ngân sách Hội đồng nhân dân tỉnh và ý kiến thống nhất của đại biểu tại phiên họp ngày 17 tháng 10 năm 2023.</w:t>
      </w:r>
    </w:p>
    <w:p>
      <w:r>
        <w:t>QUYẾT NGHỊ:</w:t>
      </w:r>
    </w:p>
    <w:p>
      <w:r>
        <w:t>Điều 1.  Chấp thuận để Ủy ban nhân dân tỉnh xây dựng dự thảo Nghị quyết của Hội đồng nhân dân tỉnh “ Sửa đổi, bổ sung Điều 2 Nghị quyết số 40/2022/NQ-HĐND ngày 09 tháng 12 năm 2022 của Hội đồng nhân dân tỉnh Gia Lai quy định nội dung, mức hỗ trợ kinh phí sự nghiệp từ ngân sách nhà nước thực hiện Chương trình mục tiêu quốc gia xây dựng nông thôn mới giai đoạn 2021 - 2025 trên địa bàn tỉnh Gia Lai ”.</w:t>
      </w:r>
    </w:p>
    <w:p>
      <w:r>
        <w:t>Thời gian trình: Tại Kỳ họp thường lệ cuối năm 2023 của Hội đồng nhân dân tỉnh khóa XII, nhiệm kỳ 2021 - 2026.</w:t>
      </w:r>
    </w:p>
    <w:p>
      <w:r>
        <w:t>Điều 2.  Đề nghị UBND tình căn cứ Thông tư số 55/2023/TT-BTC ngày 15/8/2023 của Bộ trưởng Bộ Tài  chính “Quy định quản lý sử dụng và quyết toán kinh phí sự nghiệp từ nguồn ngân sách nhà nước thực hiện các chương trình mục tiêu quốc gia giai đoạn 2021-2025”  và các văn bản đã ban hành để đề nghị Hội đồng nhân dân tỉnh điều chỉnh, bổ sung, thay thế những nội dung còn bất cập trong quá trình triển khai thực hiện Nghị quyết số 40/2022/NQ-HĐND được đảm bảo đầy đủ, đảm bảo các quy định của pháp luật.</w:t>
      </w:r>
    </w:p>
    <w:p>
      <w:r>
        <w:t>Điều 3.  Các Ban Hội đồng nhân dân tỉnh, Ủy ban nhân dân tỉnh, Văn phòng Đoàn đại biểu Quốc hội và Hội đồng nhân dân tỉnh và các đơn vị có liên quan chịu trách nhiệm thi hành Nghị quyết này.</w:t>
      </w:r>
    </w:p>
    <w:p>
      <w:r>
        <w:t>Nghị quyết này có hiệu lực thi hành kể từ ngày ký./.</w:t>
      </w:r>
    </w:p>
    <w:p>
      <w:r>
        <w:t>Nơi nhận:</w:t>
      </w:r>
    </w:p>
    <w:p>
      <w:r>
        <w:t>- Như Điều 3;</w:t>
      </w:r>
    </w:p>
    <w:p>
      <w:r>
        <w:t>- Ủy viên Thường trực HĐND tỉnh;</w:t>
      </w:r>
    </w:p>
    <w:p>
      <w:r>
        <w:t>- Văn phòng UBND tỉnh;</w:t>
      </w:r>
    </w:p>
    <w:p>
      <w:r>
        <w:t>- Lưu: VT-VP.</w:t>
      </w:r>
    </w:p>
    <w:p>
      <w:r>
        <w:t>TM. THƯỜNG TRỰC HĐND TỈNH</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