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5787/VPCP-KTTH về Kế hoạch hoạt động năm 2024 của Hội đồng điều phối vùng Bắc Trung Bộ và duyên hải Trung Bộ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5787/VPCP-KTTH</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15/08/2024</w:t>
            </w:r>
          </w:p>
        </w:tc>
      </w:tr>
      <w:tr>
        <w:tc>
          <w:tcPr>
            <w:tcW w:type="dxa" w:w="4320"/>
          </w:tcPr>
          <w:p>
            <w:r>
              <w:t>Ngày hiệu lực</w:t>
            </w:r>
          </w:p>
        </w:tc>
        <w:tc>
          <w:tcPr>
            <w:tcW w:type="dxa" w:w="4320"/>
          </w:tcPr>
          <w:p>
            <w:r>
              <w:t>15/08/2024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5787/VPCP-KTTH</w:t>
      </w:r>
    </w:p>
    <w:p>
      <w:r>
        <w:t>V/v ban hành Kế hoạch hoạt động năm 2024 của Hội đồng điều phối vùng Bắc Trung Bộ và duyên hải Trung Bộ</w:t>
      </w:r>
    </w:p>
    <w:p>
      <w:r>
        <w:t>Hà Nội, ngày 15 tháng 8 năm 2024</w:t>
      </w:r>
    </w:p>
    <w:p>
      <w:r>
        <w:t>Kính gửi:</w:t>
      </w:r>
    </w:p>
    <w:p>
      <w:r>
        <w:t>Các Bộ trưởng Bộ: Tài chính, Kế hoạch và Đầu tư, Giao thông vận tải, Văn hóa, Thể thao và Du lịch, Y tế, Nông nghiệp và Phát triển nông thôn, Giáo dục và Đào tạo, Thông tin và Truyền thông.</w:t>
      </w:r>
    </w:p>
    <w:p>
      <w:r>
        <w:t>Xét báo cáo của Bộ Kế hoạch và Đầu tư tại văn bản số 5285/BKHĐT-KTĐPLT ngày 05 tháng 7 năm 2024 về Dự thảo thông báo Kết luận Hội nghị lần thứ 4 và Kế hoạch hoạt động năm 2024 của Hội đồng điều phối vùng Bắc Trung Bộ và duyên hải Trung Bộ, Phó Thủ tướng Trần Hồng Hà có ý kiến như sau:</w:t>
      </w:r>
    </w:p>
    <w:p>
      <w:r>
        <w:t>1. Để đảm bảo tiến độ thực hiện các nhiệm vụ của Hội đồng điều phối Vùng, khắc phục tình trạng còn các nhiệm vụ của năm trước chưa hoàn thành, yêu cầu các Bộ: Tài chính, Kế hoạch và Đầu tư, Giao thông vận tải, Văn hóa, Thể thao và Du lịch, Y tế, Nông nghiệp và Phát triển nông thôn, Giáo dục và Đào tạo rà soát, trả lời cụ thể kiến nghị của các địa phương.</w:t>
      </w:r>
    </w:p>
    <w:p>
      <w:r>
        <w:t>2. Bộ Thông tin và Truyền thông căn cứ yêu cầu "Sớm xây dựng và phát triển hệ thống thông tin, dữ liệu, trao đổi thông tin kinh tế - xã hội giữa các địa phương trong vùng" đã nêu tại Nghị quyết số 26-NQ/TW của Bộ Chính trị và Nghị quyết số 168/NQ-CP ngày 29 tháng 12 năm 2022 của Chính phủ để rà soát, xác định rõ nhiệm vụ thay thế của Vùng Bắc Trung Bộ và Duyên hải Trung Bộ để bổ sung nhiệm vụ trong kế hoạch hoạt động năm 2024 của Hội đồng điều phối Vùng (nếu cần), có văn bản gửi Bộ Kế hoạch và Đầu tư trước ngày 21 tháng 8 năm 2024 để tổng hợp, báo cáo Phó Thủ tướng, Chủ tịch Hội đồng.</w:t>
      </w:r>
    </w:p>
    <w:p>
      <w:r>
        <w:t>3. Bộ Kế hoạch và Đầu tư chủ trì, đôn đốc việc thực hiện các nhiệm vụ được giao, bảo đảm đúng thời hạn quy định; trường hợp có vướng mắc, Bộ Kế hoạch và Đầu tư tổng hợp, báo cáo Phó Thủ tướng, Chủ tịch Hội đồng điều phối vùng xem xét, quyết định.</w:t>
      </w:r>
    </w:p>
    <w:p>
      <w:r>
        <w:t>4. Văn phòng Chính phủ theo dõi, đôn đốc theo chức năng nhiệm vụ được giao. Văn phòng Chính phủ thông báo để các Bộ, cơ quan biết, thực hiện./.</w:t>
      </w:r>
    </w:p>
    <w:p>
      <w:r>
        <w:t>Nơi nhận:</w:t>
      </w:r>
    </w:p>
    <w:p>
      <w:r>
        <w:t>- Như trên;</w:t>
      </w:r>
    </w:p>
    <w:p>
      <w:r>
        <w:t>- Thủ tướng Chính phủ (để b/c);</w:t>
      </w:r>
    </w:p>
    <w:p>
      <w:r>
        <w:t>- Phó Thủ tướng Trần Hồng Hà (để b/c);</w:t>
      </w:r>
    </w:p>
    <w:p>
      <w:r>
        <w:t>- VPCP: BTCN, các PCN Cao Huy, Nguyễn Sỹ Hiệp;</w:t>
      </w:r>
    </w:p>
    <w:p>
      <w:r>
        <w:t>- Lưu: VT, KTTH (02).</w:t>
      </w:r>
    </w:p>
    <w:p>
      <w:r>
        <w:t>KT. BỘ TRƯỞNG, CHỦ NHIỆM</w:t>
      </w:r>
    </w:p>
    <w:p>
      <w:r>
        <w:t>PHÓ CHỦ NHIỆM</w:t>
      </w:r>
    </w:p>
    <w:p>
      <w:r>
        <w:t>Cao Huy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