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4091/VPCP-TH năm 2024 về nâng hạng chỉ số phát triển du lịch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4091/VPCP-TH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4091/VPCP-TH</w:t>
      </w:r>
    </w:p>
    <w:p>
      <w:r>
        <w:t>V/v nâng hạng chỉ số phát triển du lịch</w:t>
      </w:r>
    </w:p>
    <w:p>
      <w:r>
        <w:t>Hà Nội, ngày 12 tháng 6 năm 2024</w:t>
      </w:r>
    </w:p>
    <w:p>
      <w:r>
        <w:t>Kính gửi:</w:t>
      </w:r>
    </w:p>
    <w:p>
      <w:r>
        <w:t>- Bộ Văn hóa, Thể thao và Du lịch;</w:t>
      </w:r>
    </w:p>
    <w:p>
      <w:r>
        <w:t>- Bộ Giao thông vận tải;</w:t>
      </w:r>
    </w:p>
    <w:p>
      <w:r>
        <w:t>- Bộ Kế hoạch và Đầu tư;</w:t>
      </w:r>
    </w:p>
    <w:p>
      <w:r>
        <w:t>- Bộ Ngoại giao.</w:t>
      </w:r>
    </w:p>
    <w:p>
      <w:r>
        <w:t>Văn phòng Chính phủ có Báo cáo số 2088/BC-VPCP ngày 01 tháng 6 năm 2024, trong đó tóm tắt bài viết Lý do chỉ số phát triển du lịch Việt Nam bị tụt hạng, đăng trên Báo Tiền phong ngày 27 tháng 5 năm 2024  (Bản chụp bài báo kèm theo) . Về vấn đề này, Phó Thủ tướng Chính phủ Lê Minh Khái có ý kiến chỉ đạo như sau:</w:t>
      </w:r>
    </w:p>
    <w:p>
      <w:r>
        <w:t>Giao Bộ Văn hóa, Thể thao và Du lịch chủ trì, phối hợp với Bộ Giao thông vận tải, Bộ Ngoại giao, Bộ Kế hoạch và Đầu tư và các bộ, cơ quan liên quan nghiên cứu, rà soát, đánh giá làm rõ nguyên nhân chỉ số phát triển du lịch Việt Nam bị tụt hạng, có các giải pháp phù hợp, hiệu quả nâng hạng chỉ số phát triển du lịch cũng như thu hút khách du lịch quốc tế; báo cáo Thủ tướng Chính phủ trước ngày 30 tháng 6 năm 2024.</w:t>
      </w:r>
    </w:p>
    <w:p>
      <w:r>
        <w:t>Văn phòng Chính phủ thông báo để các Bộ biết, thực hiện./.</w:t>
      </w:r>
    </w:p>
    <w:p>
      <w:r>
        <w:t>Nơi nhận:</w:t>
      </w:r>
    </w:p>
    <w:p>
      <w:r>
        <w:t>- Như trên;</w:t>
      </w:r>
    </w:p>
    <w:p>
      <w:r>
        <w:t>- TTg, PTTg Lê Minh Khái (để báo cáo);</w:t>
      </w:r>
    </w:p>
    <w:p>
      <w:r>
        <w:t>- VPCP: BTCN, các PCN, các Vụ: QHQT, KGVX, Cổng TTĐT;</w:t>
      </w:r>
    </w:p>
    <w:p>
      <w:r>
        <w:t>- Lưu: VT, TH. 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