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2854/VPCP-CN năm 2025 về kiến nghị của Ủy ban nhân dân tỉnh Đồng Nai về đẩy nhanh tiến độ các dự án giao thông trọng điểm phía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2854 / VPCP-CN</w:t>
      </w:r>
    </w:p>
    <w:p>
      <w:r>
        <w:t>V/v kiến nghị của Ủy ban nhân dân tỉnh Đồng Nai về đ ẩy  nhanh tiến độ các dự án giao thông trọng đi ể m phía Nam</w:t>
      </w:r>
    </w:p>
    <w:p>
      <w:r>
        <w:t>Hà Nội, ngày  04  tháng  4  năm 20 25</w:t>
      </w:r>
    </w:p>
    <w:p>
      <w:r>
        <w:t>Kính gửi:</w:t>
      </w:r>
    </w:p>
    <w:p>
      <w:r>
        <w:t>- Bộ trưởng các Bộ: Nông nghiệp và Môi trường, Xây dựng;</w:t>
      </w:r>
    </w:p>
    <w:p>
      <w:r>
        <w:t>- Chủ tịc h Ủ y ban nhân dân tỉnh Đồng Nai;</w:t>
      </w:r>
    </w:p>
    <w:p>
      <w:r>
        <w:t>- Chủ tịch  Ủ y ban nhân dân Thành ph ố  H ồ  Chí Minh;</w:t>
      </w:r>
    </w:p>
    <w:p>
      <w:r>
        <w:t>- Chủ tịch HĐTV Tổng công ty Cảng hàng không Việt Nam.</w:t>
      </w:r>
    </w:p>
    <w:p>
      <w:r>
        <w:t>Xét đề nghị của Ủy ban nhân dân tỉnh Đồng Nai (văn bản số 2038/UBND-KTN ngày 04 tháng 3 năm 2025), ý kiến của các Bộ: Nông nghiệp và Môi trường (văn bản số 565/BNNMT-ĐCKS ngày 28 tháng 3 năm 2025), Xây dựng (văn bản số  1 190/BXD-KTQLXD ngày 28 tháng 3 năm 2025) về tiến độ thực hiện chỉ đạo của Thủ tướng Chính phủ về đẩy nhanh tiến độ các dự án giao thông trọng điểm phía Nam, Phó Thủ tướng Chính phủ Trần Hồng Hà có ý kiến như sau:</w:t>
      </w:r>
    </w:p>
    <w:p>
      <w:r>
        <w:t>1. Bộ Nông nghiệp và Môi trường nghiên cứu kiến nghị của Ủy ban nhân dân tỉnh Đồng Nai tại văn bản nêu trên và các cơ quan liên quan, khẩn trương hoàn thiện hồ sơ Nghị quyết về cơ chế đặc thù cho các mỏ vật liệu cung cấp cho các Dự án, trình Chính phủ trước ngày 15/4/2025. Đồng thời, tiếp tục hướng dẫn Ủy ban nhân dân tỉnh Đồng Nai tháo gỡ các khó khăn vướng mắc về thủ tục cấp phép khai thác mỏ vật liệu.</w:t>
      </w:r>
    </w:p>
    <w:p>
      <w:r>
        <w:t>2. Ủy ban nhân dân tỉnh Đồng Nai tiếp thu ý kiến của Bộ Nông nghiệp và Môi trường và Bộ Xây dựng tại các văn bản nêu trên, đẩy nhanh tiến độ triển khai các thủ tục để cung ứng vật liệu xây dựng cho các dự án theo đúng quy định và chỉ đạo của Lãnh đạo Chính phủ.</w:t>
      </w:r>
    </w:p>
    <w:p>
      <w:r>
        <w:t>3. Ủy ban nhân dân Thành phố Hồ Chí Minh và Tổng công ty Cảng hàng không Việt Nam (ACV):</w:t>
      </w:r>
    </w:p>
    <w:p>
      <w:r>
        <w:t>- Nghiên cứu, có văn bản chính thức gửi Bộ Nông nghiệp và Môi trường và Bộ Xây dựng, đề xuất bổ sung Dự án Cảng hàng không quốc tế Long Thành và Dự án đường Vành đai 3 Thành phố Hồ Chí Minh vào danh mục các dự án được áp dụng cơ chế, chính sách đặc thù về khai thác khoáng sản làm vật liệu xây dựng thông thường trước ngày 06/4/2025.</w:t>
      </w:r>
    </w:p>
    <w:p>
      <w:r>
        <w:t>- Chỉ đạo chủ đầu tư, các nhà thầu huy động vật liệu đá theo đúng khả năng đã được Ủy ban nhân dân tỉnh Đồng Nai phân bổ; trường hợp không sử dụng nguồn vật liệu đá tại mỏ được phân bổ, cần kịp thời kiến nghị tỉnh Đồng Nai điều phối sang cho dự án khác có nhu cầu; chịu hoàn toàn trách nhiệm tr o ng việc không huy động đúng khối lượng được Ủy ban nhân dân tỉnh Đồng Nai phân bổ.</w:t>
      </w:r>
    </w:p>
    <w:p>
      <w:r>
        <w:t>Văn phòng Chính phủ xin thông báo để các cơ quan liên quan biết, thực hiện . /.</w:t>
      </w:r>
    </w:p>
    <w:p>
      <w:r>
        <w:t>Nơi nhận:</w:t>
      </w:r>
    </w:p>
    <w:p>
      <w:r>
        <w:t>- Như trên;</w:t>
      </w:r>
    </w:p>
    <w:p>
      <w:r>
        <w:t>- Thủ tướng, PTTg Trần Hồng Hà;</w:t>
      </w:r>
    </w:p>
    <w:p>
      <w:r>
        <w:t>- Các Bộ: NN&amp;MT, XD;</w:t>
      </w:r>
    </w:p>
    <w:p>
      <w:r>
        <w:t>- UBND Thành phố Hồ Chí Minh;</w:t>
      </w:r>
    </w:p>
    <w:p>
      <w:r>
        <w:t>- UBND tỉnh Đồng Nai;</w:t>
      </w:r>
    </w:p>
    <w:p>
      <w:r>
        <w:t>- TCTy Cảng hàng không Việt Nam;</w:t>
      </w:r>
    </w:p>
    <w:p>
      <w:r>
        <w:t>- VPCP: BTCN, PCN Nguyễn Sỹ Hiệp,</w:t>
      </w:r>
    </w:p>
    <w:p>
      <w:r>
        <w:t>Trợ lý TTg, TGĐ Cổng TTĐT; các Vụ: KTTH, NN,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