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1169/VPCP-TTĐT năm 2026 thực hiện quy định về Công báo điện tử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1169/VPCP-TTĐT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05/02/2026</w:t>
            </w:r>
          </w:p>
        </w:tc>
      </w:tr>
      <w:tr>
        <w:tc>
          <w:tcPr>
            <w:tcW w:type="dxa" w:w="4320"/>
          </w:tcPr>
          <w:p>
            <w:r>
              <w:t>Ngày hiệu lực</w:t>
            </w:r>
          </w:p>
        </w:tc>
        <w:tc>
          <w:tcPr>
            <w:tcW w:type="dxa" w:w="4320"/>
          </w:tcPr>
          <w:p>
            <w:r>
              <w:t>05/02/2026</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1169/VPCP-TTĐT</w:t>
      </w:r>
    </w:p>
    <w:p>
      <w:r>
        <w:t>V/v thực hiện quy định về Công báo điện tử</w:t>
      </w:r>
    </w:p>
    <w:p>
      <w:r>
        <w:t>Hà Nội, ngày 05 tháng 02 năm 2026</w:t>
      </w:r>
    </w:p>
    <w:p>
      <w:r>
        <w:t>Kính gửi:    Đ/c Chủ tịch Ủy ban nhân dân các tỉnh, thành phố trực thuộc TW</w:t>
      </w:r>
    </w:p>
    <w:p>
      <w:r>
        <w:t>Trên cơ sở tổng hợp báo cáo về thực hiện quy định pháp luật về Công báo năm 2025 của Văn phòng Ủy ban nhân dân các tỉnh, thành phố trực thuộc Trung ương gửi về Văn phòng Chính phủ theo quy định tại Thông tư số 01/2022/TT- VPCP và Thông tư số 01/2025/TT-VPCP ngày 25 tháng 6 năm 2025 sửa đổi, bổ sung một số điều của Thông tư số 01/2022/TT-VPCP ngày 02 tháng 5 năm 2022 của Bộ trưởng, Chủ nhiệm Văn phòng Chính phủ hướng dẫn chức năng, nhiệm vụ, quyền hạn của Văn phòng Ủy ban nhân dân tỉnh, thành phố trực thuộc Trung ương, Văn phòng Chính phủ có ý kiến như sau:</w:t>
      </w:r>
    </w:p>
    <w:p>
      <w:r>
        <w:t>1. Đề nghị các đồng chí tiếp tục quan tâm, chỉ đạo Văn phòng Ủy ban nhân dân thực hiện đầy đủ các quy định về xuất bản Công báo tại Thông tư số 02/2025/TT-VPCP ngày 05 tháng 9 năm 2025 của Bộ trưởng, Chủ nhiệm Văn phòng Chính phủ về hướng dẫn thực hiện quy định về Công báo điện tử và quy định báo cáo tình hình tổ chức thực hiện các quy định pháp luật về Công báo điện tử theo quy định tại Thông tư số 05/2025/TT-VPCP ngày 31 tháng 12 năm 2025 của Bộ trưởng, Chủ nhiệm Văn phòng Chính phủ về việc Quy định chế độ báo cáo định kỳ và quản lý, sử dụng, khai thác Hệ thống thông tin báo cáo của Văn phòng Chính phủ.</w:t>
      </w:r>
    </w:p>
    <w:p>
      <w:r>
        <w:t>2. Phối hợp với Văn phòng Chính phủ tăng cường chuyển đổi số toàn diện trong lĩnh vực Công báo để nâng cao hiệu quả phục vụ người dân, doanh nghiệp. Văn phòng Chính phủ đã đề nghị Bộ Khoa học và Công nghệ bổ sung Hệ thống Công báo điện tử nước CHXHCN Việt Nam vào Danh mục nền tảng số quốc gia, nền tảng số dùng chung của ngành, lĩnh vực, vùng, theo đó Văn phòng Chính phủ sẽ xây dựng hệ thống Công báo điện tử nước CHXHCN Việt Nam thành nền tảng số dùng chung cho Công báo Trung ương và địa phương theo đúng tinh thần chỉ đạo tại Quy định số 05-QĐ/BCĐTW ngày 27 tháng 8 năm 2025 của Ban chỉ đạo Trung ương về phát triển khoa học, công nghệ, đổi mới sáng tạo và chuyển đổi số về mô hình liên thông số thống nhất, hiệu quả và quản trị dựa trên dữ liệu trong hệ thống chính trị.</w:t>
      </w:r>
    </w:p>
    <w:p>
      <w:r>
        <w:t>3. Chính phủ đã ban hành Nghị định số 361/2025/NĐ-CP ngày 31 tháng 12 năm 2025 quy định về vị trí việc làm công chức, theo đó, vị trí việc làm về Công báo thuộc “Danh mục vị trí việc làm công chức chuyên môn, nghiệp vụ trong cơ quan, tổ chức hành chính ở Bộ, ở cấp tỉnh” thuộc “Ngành, lĩnh vực Văn phòng”. Đề nghị các đồng chí quan tâm, chỉ đạo tổ chức sắp xếp bộ máy làm công tác Công báo một cách hiệu quả, đúng quy định pháp luật hiện hành./.</w:t>
      </w:r>
    </w:p>
    <w:p>
      <w:r>
        <w:t>Nơi nhận:</w:t>
      </w:r>
    </w:p>
    <w:p>
      <w:r>
        <w:t>- Như trên;</w:t>
      </w:r>
    </w:p>
    <w:p>
      <w:r>
        <w:t>- VPCP: BTCN (để b/c);</w:t>
      </w:r>
    </w:p>
    <w:p>
      <w:r>
        <w:t>- VP UBND các tỉnh, thành phố rực thuộc TW;</w:t>
      </w:r>
    </w:p>
    <w:p>
      <w:r>
        <w:t>- Công báo các tỉnh, thành phố trực huộc TW;</w:t>
      </w:r>
    </w:p>
    <w:p>
      <w:r>
        <w:t>- Lưu: VT, TTĐT (02)  .</w:t>
      </w:r>
    </w:p>
    <w:p>
      <w:r>
        <w:t>TL. BỘ TRƯỞNG, CHỦ NHIỆM</w:t>
      </w:r>
    </w:p>
    <w:p>
      <w:r>
        <w:t>TỔNG GIÁM ĐỐC</w:t>
      </w:r>
    </w:p>
    <w:p>
      <w:r>
        <w:t>CỔNG THÔNG TIN ĐIỆN TỬ CHÍNH PHỦ</w:t>
      </w:r>
    </w:p>
    <w:p>
      <w:r>
        <w:t>Nguyễn Hồng Sâm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